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382A74" w14:textId="77777777" w:rsidR="00E667FE" w:rsidRPr="000E4D1E" w:rsidRDefault="00E667FE" w:rsidP="000E4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382A75" w14:textId="77777777" w:rsidR="0097629F" w:rsidRPr="00254470" w:rsidRDefault="0097629F" w:rsidP="002544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4470">
        <w:rPr>
          <w:rFonts w:ascii="Garamond" w:hAnsi="Garamond"/>
          <w:b/>
          <w:sz w:val="24"/>
          <w:szCs w:val="24"/>
        </w:rPr>
        <w:t>AKT NORMATIV</w:t>
      </w:r>
    </w:p>
    <w:p w14:paraId="34382A7B" w14:textId="77777777" w:rsidR="0097629F" w:rsidRPr="00254470" w:rsidRDefault="0097629F" w:rsidP="002544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4470">
        <w:rPr>
          <w:rFonts w:ascii="Garamond" w:hAnsi="Garamond"/>
          <w:b/>
          <w:sz w:val="24"/>
          <w:szCs w:val="24"/>
        </w:rPr>
        <w:t>Nr.</w:t>
      </w:r>
      <w:r w:rsidR="00435B00" w:rsidRPr="00254470">
        <w:rPr>
          <w:rFonts w:ascii="Garamond" w:hAnsi="Garamond"/>
          <w:b/>
          <w:sz w:val="24"/>
          <w:szCs w:val="24"/>
        </w:rPr>
        <w:t>3</w:t>
      </w:r>
      <w:r w:rsidRPr="00254470">
        <w:rPr>
          <w:rFonts w:ascii="Garamond" w:hAnsi="Garamond"/>
          <w:b/>
          <w:sz w:val="24"/>
          <w:szCs w:val="24"/>
        </w:rPr>
        <w:t>, datë</w:t>
      </w:r>
      <w:r w:rsidR="00097B65" w:rsidRPr="00254470">
        <w:rPr>
          <w:rFonts w:ascii="Garamond" w:hAnsi="Garamond"/>
          <w:b/>
          <w:sz w:val="24"/>
          <w:szCs w:val="24"/>
        </w:rPr>
        <w:t xml:space="preserve"> </w:t>
      </w:r>
      <w:r w:rsidR="00435B00" w:rsidRPr="00254470">
        <w:rPr>
          <w:rFonts w:ascii="Garamond" w:hAnsi="Garamond"/>
          <w:b/>
          <w:sz w:val="24"/>
          <w:szCs w:val="24"/>
        </w:rPr>
        <w:t>12.3.2022</w:t>
      </w:r>
    </w:p>
    <w:p w14:paraId="34382A7C" w14:textId="77777777" w:rsidR="004C02B8" w:rsidRPr="00254470" w:rsidRDefault="004C02B8" w:rsidP="002544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4382A7F" w14:textId="330766B0" w:rsidR="00157162" w:rsidRPr="00254470" w:rsidRDefault="0097629F" w:rsidP="002544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4470">
        <w:rPr>
          <w:rFonts w:ascii="Garamond" w:hAnsi="Garamond"/>
          <w:b/>
          <w:sz w:val="24"/>
          <w:szCs w:val="24"/>
        </w:rPr>
        <w:t xml:space="preserve">PËR </w:t>
      </w:r>
      <w:r w:rsidR="00254470" w:rsidRPr="00254470">
        <w:rPr>
          <w:rFonts w:ascii="Garamond" w:hAnsi="Garamond"/>
          <w:b/>
          <w:sz w:val="24"/>
          <w:szCs w:val="24"/>
        </w:rPr>
        <w:t xml:space="preserve"> </w:t>
      </w:r>
      <w:r w:rsidRPr="00254470">
        <w:rPr>
          <w:rFonts w:ascii="Garamond" w:hAnsi="Garamond"/>
          <w:b/>
          <w:sz w:val="24"/>
          <w:szCs w:val="24"/>
        </w:rPr>
        <w:t>DISA NDRYSHIME</w:t>
      </w:r>
      <w:r w:rsidR="0094350B" w:rsidRPr="00254470">
        <w:rPr>
          <w:rFonts w:ascii="Garamond" w:hAnsi="Garamond"/>
          <w:b/>
          <w:sz w:val="24"/>
          <w:szCs w:val="24"/>
        </w:rPr>
        <w:t xml:space="preserve"> DHE SHTESA</w:t>
      </w:r>
      <w:r w:rsidR="007E31A1" w:rsidRPr="00254470">
        <w:rPr>
          <w:rFonts w:ascii="Garamond" w:hAnsi="Garamond"/>
          <w:b/>
          <w:sz w:val="24"/>
          <w:szCs w:val="24"/>
        </w:rPr>
        <w:t xml:space="preserve"> </w:t>
      </w:r>
      <w:r w:rsidRPr="00254470">
        <w:rPr>
          <w:rFonts w:ascii="Garamond" w:hAnsi="Garamond"/>
          <w:b/>
          <w:sz w:val="24"/>
          <w:szCs w:val="24"/>
        </w:rPr>
        <w:t>NË LIGJIN NR.115/2021</w:t>
      </w:r>
      <w:r w:rsidR="00097B65" w:rsidRPr="00254470">
        <w:rPr>
          <w:rFonts w:ascii="Garamond" w:hAnsi="Garamond"/>
          <w:b/>
          <w:sz w:val="24"/>
          <w:szCs w:val="24"/>
        </w:rPr>
        <w:t>,</w:t>
      </w:r>
    </w:p>
    <w:p w14:paraId="34382A80" w14:textId="77777777" w:rsidR="0097629F" w:rsidRPr="00254470" w:rsidRDefault="0097629F" w:rsidP="002544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4470">
        <w:rPr>
          <w:rFonts w:ascii="Garamond" w:hAnsi="Garamond"/>
          <w:b/>
          <w:sz w:val="24"/>
          <w:szCs w:val="24"/>
        </w:rPr>
        <w:t xml:space="preserve">“PËR BUXHETIN </w:t>
      </w:r>
      <w:r w:rsidR="00157162" w:rsidRPr="00254470">
        <w:rPr>
          <w:rFonts w:ascii="Garamond" w:hAnsi="Garamond"/>
          <w:b/>
          <w:sz w:val="24"/>
          <w:szCs w:val="24"/>
        </w:rPr>
        <w:t>E VITIT 2022”</w:t>
      </w:r>
    </w:p>
    <w:p w14:paraId="34382A81" w14:textId="77777777" w:rsidR="0097629F" w:rsidRPr="00254470" w:rsidRDefault="0097629F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82" w14:textId="77777777" w:rsidR="0097629F" w:rsidRPr="00254470" w:rsidRDefault="0097629F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Në mbështetje të nenit 101 të Kushtetutës, me prop</w:t>
      </w:r>
      <w:r w:rsidR="000E4D1E" w:rsidRPr="00254470">
        <w:rPr>
          <w:rFonts w:ascii="Garamond" w:hAnsi="Garamond"/>
          <w:sz w:val="24"/>
          <w:szCs w:val="24"/>
        </w:rPr>
        <w:t>ozimin e ministrit të Financave</w:t>
      </w:r>
      <w:r w:rsidRPr="00254470">
        <w:rPr>
          <w:rFonts w:ascii="Garamond" w:hAnsi="Garamond"/>
          <w:sz w:val="24"/>
          <w:szCs w:val="24"/>
        </w:rPr>
        <w:t xml:space="preserve"> dhe Ekonomisë, Këshilli i Ministrave</w:t>
      </w:r>
    </w:p>
    <w:p w14:paraId="34382A83" w14:textId="77777777" w:rsidR="0097629F" w:rsidRPr="00254470" w:rsidRDefault="0097629F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86" w14:textId="1DAF24D9" w:rsidR="0097629F" w:rsidRPr="00254470" w:rsidRDefault="00254470" w:rsidP="002544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7629F" w:rsidRPr="00254470">
        <w:rPr>
          <w:rFonts w:ascii="Garamond" w:hAnsi="Garamond"/>
          <w:sz w:val="24"/>
          <w:szCs w:val="24"/>
        </w:rPr>
        <w:t>I:</w:t>
      </w:r>
    </w:p>
    <w:p w14:paraId="34382A89" w14:textId="77777777" w:rsidR="000E4D1E" w:rsidRPr="00254470" w:rsidRDefault="000E4D1E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8A" w14:textId="77777777" w:rsidR="0097629F" w:rsidRPr="00254470" w:rsidRDefault="008C1BAC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Në ligjin nr.115</w:t>
      </w:r>
      <w:r w:rsidR="0097629F" w:rsidRPr="00254470">
        <w:rPr>
          <w:rFonts w:ascii="Garamond" w:hAnsi="Garamond"/>
          <w:sz w:val="24"/>
          <w:szCs w:val="24"/>
        </w:rPr>
        <w:t>/202</w:t>
      </w:r>
      <w:r w:rsidRPr="00254470">
        <w:rPr>
          <w:rFonts w:ascii="Garamond" w:hAnsi="Garamond"/>
          <w:sz w:val="24"/>
          <w:szCs w:val="24"/>
        </w:rPr>
        <w:t xml:space="preserve">1, </w:t>
      </w:r>
      <w:r w:rsidR="0097629F" w:rsidRPr="00254470">
        <w:rPr>
          <w:rFonts w:ascii="Garamond" w:hAnsi="Garamond"/>
          <w:sz w:val="24"/>
          <w:szCs w:val="24"/>
        </w:rPr>
        <w:t>bëhen këto ndryshime</w:t>
      </w:r>
      <w:r w:rsidR="0094350B" w:rsidRPr="00254470">
        <w:rPr>
          <w:rFonts w:ascii="Garamond" w:hAnsi="Garamond"/>
          <w:sz w:val="24"/>
          <w:szCs w:val="24"/>
        </w:rPr>
        <w:t xml:space="preserve"> dhe shtesa</w:t>
      </w:r>
      <w:r w:rsidR="0097629F" w:rsidRPr="00254470">
        <w:rPr>
          <w:rFonts w:ascii="Garamond" w:hAnsi="Garamond"/>
          <w:sz w:val="24"/>
          <w:szCs w:val="24"/>
        </w:rPr>
        <w:t>:</w:t>
      </w:r>
    </w:p>
    <w:p w14:paraId="34382A8B" w14:textId="77777777" w:rsidR="000E4D1E" w:rsidRPr="00254470" w:rsidRDefault="000E4D1E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8C" w14:textId="632562DC" w:rsidR="008C1BAC" w:rsidRPr="00254470" w:rsidRDefault="008C1BAC" w:rsidP="002544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Neni l</w:t>
      </w:r>
    </w:p>
    <w:p w14:paraId="34382A8D" w14:textId="77777777" w:rsidR="00097B65" w:rsidRPr="00254470" w:rsidRDefault="00097B6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8E" w14:textId="77777777" w:rsidR="00BD14E1" w:rsidRPr="00254470" w:rsidRDefault="008C1BAC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Nenet  1,</w:t>
      </w:r>
      <w:r w:rsidR="000E4D1E" w:rsidRPr="00254470">
        <w:rPr>
          <w:rFonts w:ascii="Garamond" w:hAnsi="Garamond"/>
          <w:sz w:val="24"/>
          <w:szCs w:val="24"/>
        </w:rPr>
        <w:t xml:space="preserve"> 2 e </w:t>
      </w:r>
      <w:r w:rsidRPr="00254470">
        <w:rPr>
          <w:rFonts w:ascii="Garamond" w:hAnsi="Garamond"/>
          <w:sz w:val="24"/>
          <w:szCs w:val="24"/>
        </w:rPr>
        <w:t xml:space="preserve">4 </w:t>
      </w:r>
      <w:r w:rsidR="000E4D1E" w:rsidRPr="00254470">
        <w:rPr>
          <w:rFonts w:ascii="Garamond" w:hAnsi="Garamond"/>
          <w:sz w:val="24"/>
          <w:szCs w:val="24"/>
        </w:rPr>
        <w:t>ndryshohen, si m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0E4D1E" w:rsidRPr="00254470">
        <w:rPr>
          <w:rFonts w:ascii="Garamond" w:hAnsi="Garamond"/>
          <w:sz w:val="24"/>
          <w:szCs w:val="24"/>
        </w:rPr>
        <w:t xml:space="preserve"> posht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0E4D1E" w:rsidRPr="00254470">
        <w:rPr>
          <w:rFonts w:ascii="Garamond" w:hAnsi="Garamond"/>
          <w:sz w:val="24"/>
          <w:szCs w:val="24"/>
        </w:rPr>
        <w:t xml:space="preserve"> vijon</w:t>
      </w:r>
      <w:r w:rsidRPr="00254470">
        <w:rPr>
          <w:rFonts w:ascii="Garamond" w:hAnsi="Garamond"/>
          <w:sz w:val="24"/>
          <w:szCs w:val="24"/>
        </w:rPr>
        <w:t>:</w:t>
      </w:r>
    </w:p>
    <w:p w14:paraId="34382A8F" w14:textId="77777777" w:rsidR="00157162" w:rsidRPr="00254470" w:rsidRDefault="00157162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90" w14:textId="77777777" w:rsidR="00BD14E1" w:rsidRPr="00254470" w:rsidRDefault="008C1BAC" w:rsidP="002544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“Neni 1</w:t>
      </w:r>
    </w:p>
    <w:p w14:paraId="2C4E7D72" w14:textId="77777777" w:rsidR="00254470" w:rsidRDefault="00254470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91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Buxheti për vitin 2022 është:</w:t>
      </w:r>
    </w:p>
    <w:p w14:paraId="34382A92" w14:textId="77777777" w:rsidR="000E4D1E" w:rsidRDefault="000E4D1E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9"/>
        <w:gridCol w:w="2268"/>
      </w:tblGrid>
      <w:tr w:rsidR="00254470" w14:paraId="5482C671" w14:textId="77777777" w:rsidTr="009D38D1">
        <w:tc>
          <w:tcPr>
            <w:tcW w:w="1469" w:type="dxa"/>
          </w:tcPr>
          <w:p w14:paraId="2632D9CB" w14:textId="03DF378E" w:rsidR="00254470" w:rsidRDefault="00254470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Të ardhurat</w:t>
            </w:r>
          </w:p>
        </w:tc>
        <w:tc>
          <w:tcPr>
            <w:tcW w:w="2268" w:type="dxa"/>
          </w:tcPr>
          <w:p w14:paraId="07DA15CB" w14:textId="2A10F587" w:rsidR="00254470" w:rsidRDefault="00254470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546 811 milionë lekë;</w:t>
            </w:r>
          </w:p>
        </w:tc>
      </w:tr>
      <w:tr w:rsidR="00254470" w14:paraId="4FA0858B" w14:textId="77777777" w:rsidTr="009D38D1">
        <w:tc>
          <w:tcPr>
            <w:tcW w:w="1469" w:type="dxa"/>
          </w:tcPr>
          <w:p w14:paraId="3803B1A5" w14:textId="295A01ED" w:rsidR="00254470" w:rsidRDefault="00254470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2268" w:type="dxa"/>
          </w:tcPr>
          <w:p w14:paraId="00C2E38F" w14:textId="53740C6C" w:rsidR="00254470" w:rsidRDefault="00254470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647 694 milionë lekë;</w:t>
            </w:r>
          </w:p>
        </w:tc>
      </w:tr>
      <w:tr w:rsidR="00254470" w14:paraId="5BD536D8" w14:textId="77777777" w:rsidTr="009D38D1">
        <w:tc>
          <w:tcPr>
            <w:tcW w:w="1469" w:type="dxa"/>
          </w:tcPr>
          <w:p w14:paraId="5C2FFFDC" w14:textId="627EC941" w:rsidR="00254470" w:rsidRDefault="00254470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Deficiti</w:t>
            </w:r>
          </w:p>
        </w:tc>
        <w:tc>
          <w:tcPr>
            <w:tcW w:w="2268" w:type="dxa"/>
          </w:tcPr>
          <w:p w14:paraId="38778279" w14:textId="351FE16E" w:rsidR="00254470" w:rsidRDefault="00254470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100 883 milionë lekë.</w:t>
            </w:r>
          </w:p>
        </w:tc>
      </w:tr>
    </w:tbl>
    <w:p w14:paraId="5A2F4AFD" w14:textId="77777777" w:rsidR="00254470" w:rsidRPr="00254470" w:rsidRDefault="00254470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97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Ai përbëhet nga buxheti i shtetit, buxheti vendor dhe fondet speciale, sigurimet shoqërore, sigurimet shëndetësore dhe kompensimi i ish-pronarëve.</w:t>
      </w:r>
    </w:p>
    <w:p w14:paraId="34382A99" w14:textId="77777777" w:rsidR="00B35624" w:rsidRPr="00254470" w:rsidRDefault="00B35624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9A" w14:textId="77777777" w:rsidR="00BD14E1" w:rsidRPr="00254470" w:rsidRDefault="00BD14E1" w:rsidP="009D38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Neni 2</w:t>
      </w:r>
    </w:p>
    <w:p w14:paraId="34382A9B" w14:textId="77777777" w:rsidR="00097B65" w:rsidRPr="00254470" w:rsidRDefault="00097B6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9C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Buxheti i shtetit për vitin 2022 është:</w:t>
      </w:r>
    </w:p>
    <w:p w14:paraId="34382A9D" w14:textId="77777777" w:rsidR="000E4D1E" w:rsidRDefault="000E4D1E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9"/>
        <w:gridCol w:w="2268"/>
      </w:tblGrid>
      <w:tr w:rsidR="009D38D1" w14:paraId="4E8E294E" w14:textId="77777777" w:rsidTr="009D38D1">
        <w:tc>
          <w:tcPr>
            <w:tcW w:w="1469" w:type="dxa"/>
          </w:tcPr>
          <w:p w14:paraId="2F638772" w14:textId="28705D5B" w:rsidR="009D38D1" w:rsidRDefault="009D38D1" w:rsidP="009F590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Të ardhurat</w:t>
            </w:r>
          </w:p>
        </w:tc>
        <w:tc>
          <w:tcPr>
            <w:tcW w:w="2268" w:type="dxa"/>
          </w:tcPr>
          <w:p w14:paraId="184FF59C" w14:textId="1DD374FE" w:rsidR="009D38D1" w:rsidRDefault="009D38D1" w:rsidP="009F590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407 179 milionë lekë;</w:t>
            </w:r>
          </w:p>
        </w:tc>
      </w:tr>
      <w:tr w:rsidR="009D38D1" w14:paraId="0CFB9BE4" w14:textId="77777777" w:rsidTr="009D38D1">
        <w:tc>
          <w:tcPr>
            <w:tcW w:w="1469" w:type="dxa"/>
          </w:tcPr>
          <w:p w14:paraId="3ED361B0" w14:textId="3DBE33D2" w:rsidR="009D38D1" w:rsidRDefault="009D38D1" w:rsidP="009F590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2268" w:type="dxa"/>
          </w:tcPr>
          <w:p w14:paraId="4E577A4C" w14:textId="3D74C616" w:rsidR="009D38D1" w:rsidRDefault="009D38D1" w:rsidP="009F590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508 062 milionë lekë;</w:t>
            </w:r>
          </w:p>
        </w:tc>
      </w:tr>
      <w:tr w:rsidR="009D38D1" w14:paraId="626DE281" w14:textId="77777777" w:rsidTr="009D38D1">
        <w:tc>
          <w:tcPr>
            <w:tcW w:w="1469" w:type="dxa"/>
          </w:tcPr>
          <w:p w14:paraId="2B982AFC" w14:textId="0876A5B9" w:rsidR="009D38D1" w:rsidRDefault="009D38D1" w:rsidP="009F590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Deficiti</w:t>
            </w:r>
          </w:p>
        </w:tc>
        <w:tc>
          <w:tcPr>
            <w:tcW w:w="2268" w:type="dxa"/>
          </w:tcPr>
          <w:p w14:paraId="07B5BF05" w14:textId="460EA6D5" w:rsidR="009D38D1" w:rsidRDefault="009D38D1" w:rsidP="009F590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100 883 milionë lekë.</w:t>
            </w:r>
          </w:p>
        </w:tc>
      </w:tr>
    </w:tbl>
    <w:p w14:paraId="77390965" w14:textId="77777777" w:rsidR="009D38D1" w:rsidRPr="00254470" w:rsidRDefault="009D38D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A3" w14:textId="77777777" w:rsidR="00B35624" w:rsidRPr="00254470" w:rsidRDefault="00B35624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A4" w14:textId="77777777" w:rsidR="00BD14E1" w:rsidRPr="00254470" w:rsidRDefault="00BD14E1" w:rsidP="009D38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Neni 4</w:t>
      </w:r>
    </w:p>
    <w:p w14:paraId="34382AA5" w14:textId="77777777" w:rsidR="00097B65" w:rsidRPr="00254470" w:rsidRDefault="00097B6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A6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Buxheti i sigurimeve shoqërore për vitin 2022 është:</w:t>
      </w:r>
    </w:p>
    <w:p w14:paraId="34382AA8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l. Sigurimi i detyrueshëm, programet kompensuese dhe trajtimet e veçanta.</w:t>
      </w:r>
    </w:p>
    <w:p w14:paraId="6CF6C43D" w14:textId="77777777" w:rsidR="00426F31" w:rsidRDefault="00426F3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AA" w14:textId="6CFE5086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Të ardhurat gjithsej</w:t>
      </w:r>
      <w:r w:rsidRPr="00254470">
        <w:rPr>
          <w:rFonts w:ascii="Garamond" w:hAnsi="Garamond"/>
          <w:sz w:val="24"/>
          <w:szCs w:val="24"/>
        </w:rPr>
        <w:tab/>
      </w:r>
      <w:r w:rsidR="00D1388E">
        <w:rPr>
          <w:rFonts w:ascii="Garamond" w:hAnsi="Garamond"/>
          <w:sz w:val="24"/>
          <w:szCs w:val="24"/>
        </w:rPr>
        <w:tab/>
      </w:r>
      <w:r w:rsidR="00D1388E">
        <w:rPr>
          <w:rFonts w:ascii="Garamond" w:hAnsi="Garamond"/>
          <w:sz w:val="24"/>
          <w:szCs w:val="24"/>
        </w:rPr>
        <w:tab/>
      </w:r>
      <w:r w:rsidRPr="00254470">
        <w:rPr>
          <w:rFonts w:ascii="Garamond" w:hAnsi="Garamond"/>
          <w:sz w:val="24"/>
          <w:szCs w:val="24"/>
        </w:rPr>
        <w:t>147 203 milionë lekë</w:t>
      </w:r>
    </w:p>
    <w:p w14:paraId="34382AAC" w14:textId="77777777" w:rsidR="000E4D1E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nga të cilat:</w:t>
      </w:r>
      <w:r w:rsidRPr="00254470">
        <w:rPr>
          <w:rFonts w:ascii="Garamond" w:hAnsi="Garamond"/>
          <w:sz w:val="24"/>
          <w:szCs w:val="24"/>
        </w:rPr>
        <w:tab/>
      </w: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551"/>
      </w:tblGrid>
      <w:tr w:rsidR="00482755" w14:paraId="1E7265F6" w14:textId="77777777" w:rsidTr="00482755">
        <w:tc>
          <w:tcPr>
            <w:tcW w:w="2802" w:type="dxa"/>
          </w:tcPr>
          <w:p w14:paraId="20784A0C" w14:textId="4E42FF84" w:rsidR="00482755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- kontributet</w:t>
            </w:r>
          </w:p>
        </w:tc>
        <w:tc>
          <w:tcPr>
            <w:tcW w:w="2551" w:type="dxa"/>
          </w:tcPr>
          <w:p w14:paraId="41BD83B4" w14:textId="2046CF1F" w:rsidR="00482755" w:rsidRDefault="00482755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94 119 milionë lekë;</w:t>
            </w:r>
          </w:p>
        </w:tc>
      </w:tr>
      <w:tr w:rsidR="00482755" w14:paraId="680A8B31" w14:textId="77777777" w:rsidTr="00482755">
        <w:tc>
          <w:tcPr>
            <w:tcW w:w="2802" w:type="dxa"/>
          </w:tcPr>
          <w:p w14:paraId="25BE527B" w14:textId="38DE0DDD" w:rsidR="00482755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- transferimet nga buxheti i shtetit</w:t>
            </w:r>
          </w:p>
        </w:tc>
        <w:tc>
          <w:tcPr>
            <w:tcW w:w="2551" w:type="dxa"/>
          </w:tcPr>
          <w:p w14:paraId="5BCE24B8" w14:textId="77777777" w:rsidR="00482755" w:rsidRDefault="00482755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16EF06F" w14:textId="1574575F" w:rsidR="00482755" w:rsidRDefault="00482755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46 484 milionë lekë;</w:t>
            </w:r>
          </w:p>
        </w:tc>
      </w:tr>
      <w:tr w:rsidR="00482755" w14:paraId="32BB9AF2" w14:textId="77777777" w:rsidTr="00482755">
        <w:tc>
          <w:tcPr>
            <w:tcW w:w="2802" w:type="dxa"/>
          </w:tcPr>
          <w:p w14:paraId="68578F47" w14:textId="57516FBA" w:rsidR="00482755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- transferta për indeksimin e pensioneve</w:t>
            </w:r>
          </w:p>
        </w:tc>
        <w:tc>
          <w:tcPr>
            <w:tcW w:w="2551" w:type="dxa"/>
          </w:tcPr>
          <w:p w14:paraId="7CB8E24A" w14:textId="77777777" w:rsidR="00482755" w:rsidRDefault="00482755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02207881" w14:textId="56A6023C" w:rsidR="00482755" w:rsidRDefault="00482755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3 100 milionë lekë;</w:t>
            </w:r>
          </w:p>
        </w:tc>
      </w:tr>
      <w:tr w:rsidR="00482755" w14:paraId="48B2B1FF" w14:textId="77777777" w:rsidTr="00482755">
        <w:tc>
          <w:tcPr>
            <w:tcW w:w="2802" w:type="dxa"/>
          </w:tcPr>
          <w:p w14:paraId="3ACC3EFF" w14:textId="423C2E85" w:rsidR="00482755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- bonusi i pensionistëve</w:t>
            </w:r>
          </w:p>
        </w:tc>
        <w:tc>
          <w:tcPr>
            <w:tcW w:w="2551" w:type="dxa"/>
          </w:tcPr>
          <w:p w14:paraId="4899A098" w14:textId="62A93191" w:rsidR="00482755" w:rsidRDefault="00482755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3 500 milionë lekë;</w:t>
            </w:r>
          </w:p>
        </w:tc>
      </w:tr>
      <w:tr w:rsidR="00482755" w14:paraId="41CE3018" w14:textId="77777777" w:rsidTr="00482755">
        <w:tc>
          <w:tcPr>
            <w:tcW w:w="2802" w:type="dxa"/>
          </w:tcPr>
          <w:p w14:paraId="1E6C27A0" w14:textId="4E81F5FA" w:rsidR="00482755" w:rsidRPr="00254470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2551" w:type="dxa"/>
          </w:tcPr>
          <w:p w14:paraId="3638F2FA" w14:textId="55B786BD" w:rsidR="00482755" w:rsidRPr="00254470" w:rsidRDefault="00482755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147 203 milionë lekë</w:t>
            </w:r>
          </w:p>
        </w:tc>
      </w:tr>
    </w:tbl>
    <w:p w14:paraId="304E636F" w14:textId="77777777" w:rsidR="00426F31" w:rsidRDefault="00426F3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B5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Paga minimale, për efekt të pagesës së kontributit të sigurimeve shoqërore dhe shëndetësore, është e barabartë me pagën minimale në shkallë vendi dhe ndryshon sa herë që ndryshon kjo pagë. Këshilli i Ministrave përcakton masën e kontributit për personat e vetëpunësuar në bujqësi, si dhe të kategorive të veçanta të personave të vetëpunësuar. Për vitin 2022</w:t>
      </w:r>
      <w:r w:rsidR="000E4D1E" w:rsidRPr="00254470">
        <w:rPr>
          <w:rFonts w:ascii="Garamond" w:hAnsi="Garamond"/>
          <w:sz w:val="24"/>
          <w:szCs w:val="24"/>
        </w:rPr>
        <w:t>,</w:t>
      </w:r>
      <w:r w:rsidRPr="00254470">
        <w:rPr>
          <w:rFonts w:ascii="Garamond" w:hAnsi="Garamond"/>
          <w:sz w:val="24"/>
          <w:szCs w:val="24"/>
        </w:rPr>
        <w:t xml:space="preserve"> teprica ndërmjet të ardhurave dhe shpenzimeve, sipas degëve dhe programeve të sigurimit shoqëror të detyrueshëm e suplementar, përdoret për mbulimin e deficitit të degës së pensioneve.</w:t>
      </w:r>
    </w:p>
    <w:p w14:paraId="34382AB7" w14:textId="77777777" w:rsidR="00BD14E1" w:rsidRPr="00254470" w:rsidRDefault="00F74453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2. Sigurimi suplementar.</w:t>
      </w:r>
    </w:p>
    <w:p w14:paraId="34382AB8" w14:textId="77777777" w:rsidR="000E4D1E" w:rsidRPr="00254470" w:rsidRDefault="000E4D1E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B9" w14:textId="208A23F2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Të ardhurat gjithsej</w:t>
      </w:r>
      <w:r w:rsidRPr="00254470">
        <w:rPr>
          <w:rFonts w:ascii="Garamond" w:hAnsi="Garamond"/>
          <w:sz w:val="24"/>
          <w:szCs w:val="24"/>
        </w:rPr>
        <w:tab/>
      </w:r>
      <w:r w:rsidR="00482755">
        <w:rPr>
          <w:rFonts w:ascii="Garamond" w:hAnsi="Garamond"/>
          <w:sz w:val="24"/>
          <w:szCs w:val="24"/>
        </w:rPr>
        <w:tab/>
      </w:r>
      <w:r w:rsidR="008E18E2">
        <w:rPr>
          <w:rFonts w:ascii="Garamond" w:hAnsi="Garamond"/>
          <w:sz w:val="24"/>
          <w:szCs w:val="24"/>
        </w:rPr>
        <w:t xml:space="preserve">   </w:t>
      </w:r>
      <w:r w:rsidR="00482755">
        <w:rPr>
          <w:rFonts w:ascii="Garamond" w:hAnsi="Garamond"/>
          <w:sz w:val="24"/>
          <w:szCs w:val="24"/>
        </w:rPr>
        <w:t xml:space="preserve">7 732 </w:t>
      </w:r>
      <w:r w:rsidRPr="00254470">
        <w:rPr>
          <w:rFonts w:ascii="Garamond" w:hAnsi="Garamond"/>
          <w:sz w:val="24"/>
          <w:szCs w:val="24"/>
        </w:rPr>
        <w:t>milionë lekë</w:t>
      </w:r>
      <w:r w:rsidR="00E50800" w:rsidRPr="00254470">
        <w:rPr>
          <w:rFonts w:ascii="Garamond" w:hAnsi="Garamond"/>
          <w:sz w:val="24"/>
          <w:szCs w:val="24"/>
        </w:rPr>
        <w:t>,</w:t>
      </w:r>
    </w:p>
    <w:p w14:paraId="34382ABB" w14:textId="77777777" w:rsidR="000E4D1E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nga të cilat:</w:t>
      </w:r>
      <w:r w:rsidRPr="00254470">
        <w:rPr>
          <w:rFonts w:ascii="Garamond" w:hAnsi="Garamond"/>
          <w:sz w:val="24"/>
          <w:szCs w:val="24"/>
        </w:rPr>
        <w:tab/>
      </w: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</w:tblGrid>
      <w:tr w:rsidR="00482755" w14:paraId="51A6819B" w14:textId="77777777" w:rsidTr="00482755">
        <w:tc>
          <w:tcPr>
            <w:tcW w:w="2376" w:type="dxa"/>
          </w:tcPr>
          <w:p w14:paraId="0580ADE3" w14:textId="1643700D" w:rsidR="00482755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- kontributet</w:t>
            </w:r>
          </w:p>
        </w:tc>
        <w:tc>
          <w:tcPr>
            <w:tcW w:w="2127" w:type="dxa"/>
          </w:tcPr>
          <w:p w14:paraId="349BA21A" w14:textId="0A739A30" w:rsidR="00482755" w:rsidRDefault="00482755" w:rsidP="00482755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1 896 milionë lekë;</w:t>
            </w:r>
          </w:p>
        </w:tc>
      </w:tr>
      <w:tr w:rsidR="00482755" w14:paraId="47274207" w14:textId="77777777" w:rsidTr="00482755">
        <w:tc>
          <w:tcPr>
            <w:tcW w:w="2376" w:type="dxa"/>
          </w:tcPr>
          <w:p w14:paraId="7BC7000E" w14:textId="5E4CEC10" w:rsidR="00482755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- transferimet nga buxheti i shtetit</w:t>
            </w:r>
          </w:p>
        </w:tc>
        <w:tc>
          <w:tcPr>
            <w:tcW w:w="2127" w:type="dxa"/>
          </w:tcPr>
          <w:p w14:paraId="1C5A16BE" w14:textId="59447A57" w:rsidR="00482755" w:rsidRDefault="00482755" w:rsidP="00482755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5 636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254470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482755" w14:paraId="663F6FC4" w14:textId="77777777" w:rsidTr="00482755">
        <w:tc>
          <w:tcPr>
            <w:tcW w:w="2376" w:type="dxa"/>
          </w:tcPr>
          <w:p w14:paraId="481CD990" w14:textId="6B928F77" w:rsidR="00482755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- transferta për indeksimin e pensioneve</w:t>
            </w:r>
          </w:p>
        </w:tc>
        <w:tc>
          <w:tcPr>
            <w:tcW w:w="2127" w:type="dxa"/>
          </w:tcPr>
          <w:p w14:paraId="15D34D0C" w14:textId="59556AF6" w:rsidR="00482755" w:rsidRDefault="00482755" w:rsidP="00482755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200</w:t>
            </w:r>
            <w:r w:rsidRPr="00254470">
              <w:rPr>
                <w:rFonts w:ascii="Garamond" w:hAnsi="Garamond"/>
                <w:sz w:val="24"/>
                <w:szCs w:val="24"/>
              </w:rPr>
              <w:tab/>
              <w:t>milionë lekë;</w:t>
            </w:r>
          </w:p>
        </w:tc>
      </w:tr>
      <w:tr w:rsidR="00482755" w14:paraId="7D21DF3E" w14:textId="77777777" w:rsidTr="00482755">
        <w:tc>
          <w:tcPr>
            <w:tcW w:w="2376" w:type="dxa"/>
          </w:tcPr>
          <w:p w14:paraId="2AAFAB10" w14:textId="616EBF44" w:rsidR="00482755" w:rsidRDefault="00482755" w:rsidP="002544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Shpenzime</w:t>
            </w:r>
          </w:p>
        </w:tc>
        <w:tc>
          <w:tcPr>
            <w:tcW w:w="2127" w:type="dxa"/>
          </w:tcPr>
          <w:p w14:paraId="30425E21" w14:textId="41D322D1" w:rsidR="00482755" w:rsidRDefault="00482755" w:rsidP="00482755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7 732 </w:t>
            </w:r>
            <w:r w:rsidRPr="00254470">
              <w:rPr>
                <w:rFonts w:ascii="Garamond" w:hAnsi="Garamond"/>
                <w:sz w:val="24"/>
                <w:szCs w:val="24"/>
              </w:rPr>
              <w:t>milionë lekë.</w:t>
            </w:r>
          </w:p>
        </w:tc>
      </w:tr>
    </w:tbl>
    <w:p w14:paraId="5879F002" w14:textId="77777777" w:rsidR="00903ABB" w:rsidRDefault="00903ABB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C3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 xml:space="preserve">Fondi për indeksimin </w:t>
      </w:r>
      <w:r w:rsidR="00097B65" w:rsidRPr="00254470">
        <w:rPr>
          <w:rFonts w:ascii="Garamond" w:hAnsi="Garamond"/>
          <w:sz w:val="24"/>
          <w:szCs w:val="24"/>
        </w:rPr>
        <w:t xml:space="preserve">e pensioneve është </w:t>
      </w:r>
      <w:r w:rsidR="00046668" w:rsidRPr="00254470">
        <w:rPr>
          <w:rFonts w:ascii="Garamond" w:hAnsi="Garamond"/>
          <w:sz w:val="24"/>
          <w:szCs w:val="24"/>
        </w:rPr>
        <w:t>parashikuar 3</w:t>
      </w:r>
      <w:r w:rsidR="006303E1" w:rsidRPr="00254470">
        <w:rPr>
          <w:rFonts w:ascii="Garamond" w:hAnsi="Garamond"/>
          <w:sz w:val="24"/>
          <w:szCs w:val="24"/>
        </w:rPr>
        <w:t xml:space="preserve"> </w:t>
      </w:r>
      <w:r w:rsidR="00046668" w:rsidRPr="00254470">
        <w:rPr>
          <w:rFonts w:ascii="Garamond" w:hAnsi="Garamond"/>
          <w:sz w:val="24"/>
          <w:szCs w:val="24"/>
        </w:rPr>
        <w:t>30</w:t>
      </w:r>
      <w:r w:rsidRPr="00254470">
        <w:rPr>
          <w:rFonts w:ascii="Garamond" w:hAnsi="Garamond"/>
          <w:sz w:val="24"/>
          <w:szCs w:val="24"/>
        </w:rPr>
        <w:t>0 milionë lekë.</w:t>
      </w:r>
    </w:p>
    <w:p w14:paraId="34382AC4" w14:textId="0DEDC1EC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Përdorimi i këtij fondi bëhet sipas përcaktimeve në nenin 61</w:t>
      </w:r>
      <w:r w:rsidR="000E4D1E" w:rsidRPr="00254470">
        <w:rPr>
          <w:rFonts w:ascii="Garamond" w:hAnsi="Garamond"/>
          <w:sz w:val="24"/>
          <w:szCs w:val="24"/>
        </w:rPr>
        <w:t>, të ligjit nr.</w:t>
      </w:r>
      <w:r w:rsidRPr="00254470">
        <w:rPr>
          <w:rFonts w:ascii="Garamond" w:hAnsi="Garamond"/>
          <w:sz w:val="24"/>
          <w:szCs w:val="24"/>
        </w:rPr>
        <w:t>7703, datë 11.5.1993, “Për sigurimet shoqërore në Republikën e Shqipërisë”, tё ndryshuar. Shpenzimet administrative, si p</w:t>
      </w:r>
      <w:r w:rsidR="000E4D1E" w:rsidRPr="00254470">
        <w:rPr>
          <w:rFonts w:ascii="Garamond" w:hAnsi="Garamond"/>
          <w:sz w:val="24"/>
          <w:szCs w:val="24"/>
        </w:rPr>
        <w:t>jesë e shpenzimeve totale për</w:t>
      </w:r>
      <w:r w:rsidRPr="00254470">
        <w:rPr>
          <w:rFonts w:ascii="Garamond" w:hAnsi="Garamond"/>
          <w:sz w:val="24"/>
          <w:szCs w:val="24"/>
        </w:rPr>
        <w:t xml:space="preserve"> skemën e sigurimeve shoqërore, janë jo më sh</w:t>
      </w:r>
      <w:r w:rsidR="000E4D1E" w:rsidRPr="00254470">
        <w:rPr>
          <w:rFonts w:ascii="Garamond" w:hAnsi="Garamond"/>
          <w:sz w:val="24"/>
          <w:szCs w:val="24"/>
        </w:rPr>
        <w:t xml:space="preserve">umë se 2 900 milionë lekë dhe </w:t>
      </w:r>
      <w:r w:rsidRPr="00254470">
        <w:rPr>
          <w:rFonts w:ascii="Garamond" w:hAnsi="Garamond"/>
          <w:sz w:val="24"/>
          <w:szCs w:val="24"/>
        </w:rPr>
        <w:t>ndahen sipas skemave në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0E4D1E" w:rsidRPr="00254470">
        <w:rPr>
          <w:rFonts w:ascii="Garamond" w:hAnsi="Garamond"/>
          <w:sz w:val="24"/>
          <w:szCs w:val="24"/>
        </w:rPr>
        <w:t>rpjes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0E4D1E" w:rsidRPr="00254470">
        <w:rPr>
          <w:rFonts w:ascii="Garamond" w:hAnsi="Garamond"/>
          <w:sz w:val="24"/>
          <w:szCs w:val="24"/>
        </w:rPr>
        <w:t xml:space="preserve">tim </w:t>
      </w:r>
      <w:r w:rsidRPr="00254470">
        <w:rPr>
          <w:rFonts w:ascii="Garamond" w:hAnsi="Garamond"/>
          <w:sz w:val="24"/>
          <w:szCs w:val="24"/>
        </w:rPr>
        <w:t>me shpenzimet e drejtpërdrejta.</w:t>
      </w:r>
      <w:r w:rsidR="000E4D1E" w:rsidRPr="00254470">
        <w:rPr>
          <w:rFonts w:ascii="Garamond" w:hAnsi="Garamond"/>
          <w:sz w:val="24"/>
          <w:szCs w:val="24"/>
        </w:rPr>
        <w:t>”.</w:t>
      </w:r>
    </w:p>
    <w:p w14:paraId="34382AC5" w14:textId="77777777" w:rsidR="008C1BAC" w:rsidRPr="00254470" w:rsidRDefault="008C1BAC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C7" w14:textId="77777777" w:rsidR="008C1BAC" w:rsidRPr="00254470" w:rsidRDefault="008C1BAC" w:rsidP="00482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Neni 2</w:t>
      </w:r>
    </w:p>
    <w:p w14:paraId="75354164" w14:textId="77777777" w:rsidR="00482755" w:rsidRDefault="0048275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C8" w14:textId="77777777" w:rsidR="000468DA" w:rsidRPr="00254470" w:rsidRDefault="00581A80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 xml:space="preserve">Neni </w:t>
      </w:r>
      <w:r w:rsidR="008C1BAC" w:rsidRPr="00254470">
        <w:rPr>
          <w:rFonts w:ascii="Garamond" w:hAnsi="Garamond"/>
          <w:sz w:val="24"/>
          <w:szCs w:val="24"/>
        </w:rPr>
        <w:t>9</w:t>
      </w:r>
      <w:r w:rsidRPr="00254470">
        <w:rPr>
          <w:rFonts w:ascii="Garamond" w:hAnsi="Garamond"/>
          <w:sz w:val="24"/>
          <w:szCs w:val="24"/>
        </w:rPr>
        <w:t xml:space="preserve"> ndryshohet, si m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posht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vijon</w:t>
      </w:r>
    </w:p>
    <w:p w14:paraId="34382AC9" w14:textId="77777777" w:rsidR="00062EE6" w:rsidRPr="00254470" w:rsidRDefault="00062EE6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CA" w14:textId="77777777" w:rsidR="00BD14E1" w:rsidRPr="00254470" w:rsidRDefault="00062EE6" w:rsidP="00482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“</w:t>
      </w:r>
      <w:r w:rsidR="00BD14E1" w:rsidRPr="00254470">
        <w:rPr>
          <w:rFonts w:ascii="Garamond" w:hAnsi="Garamond"/>
          <w:sz w:val="24"/>
          <w:szCs w:val="24"/>
        </w:rPr>
        <w:t>Neni 9</w:t>
      </w:r>
    </w:p>
    <w:p w14:paraId="34382ACB" w14:textId="77777777" w:rsidR="0094350B" w:rsidRPr="00254470" w:rsidRDefault="0094350B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CC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Të ardhurat e buxhetit të shtetit sipas grupeve kryesore janë:</w:t>
      </w:r>
    </w:p>
    <w:p w14:paraId="34382ACE" w14:textId="396C9EF4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Grantet</w:t>
      </w:r>
      <w:r w:rsidRPr="00254470">
        <w:rPr>
          <w:rFonts w:ascii="Garamond" w:hAnsi="Garamond"/>
          <w:sz w:val="24"/>
          <w:szCs w:val="24"/>
        </w:rPr>
        <w:tab/>
      </w:r>
      <w:r w:rsidR="00FF7D40" w:rsidRPr="00254470">
        <w:rPr>
          <w:rFonts w:ascii="Garamond" w:hAnsi="Garamond"/>
          <w:sz w:val="24"/>
          <w:szCs w:val="24"/>
        </w:rPr>
        <w:tab/>
      </w:r>
      <w:r w:rsidR="00FF7D40" w:rsidRPr="00254470">
        <w:rPr>
          <w:rFonts w:ascii="Garamond" w:hAnsi="Garamond"/>
          <w:sz w:val="24"/>
          <w:szCs w:val="24"/>
        </w:rPr>
        <w:tab/>
      </w:r>
      <w:r w:rsidR="00FF7D40" w:rsidRPr="00254470">
        <w:rPr>
          <w:rFonts w:ascii="Garamond" w:hAnsi="Garamond"/>
          <w:sz w:val="24"/>
          <w:szCs w:val="24"/>
        </w:rPr>
        <w:tab/>
      </w:r>
      <w:r w:rsidR="00FF7D40" w:rsidRPr="00254470">
        <w:rPr>
          <w:rFonts w:ascii="Garamond" w:hAnsi="Garamond"/>
          <w:sz w:val="24"/>
          <w:szCs w:val="24"/>
        </w:rPr>
        <w:tab/>
      </w:r>
      <w:r w:rsidR="00FF7D40" w:rsidRPr="00254470">
        <w:rPr>
          <w:rFonts w:ascii="Garamond" w:hAnsi="Garamond"/>
          <w:sz w:val="24"/>
          <w:szCs w:val="24"/>
        </w:rPr>
        <w:tab/>
      </w:r>
      <w:r w:rsidR="00482755">
        <w:rPr>
          <w:rFonts w:ascii="Garamond" w:hAnsi="Garamond"/>
          <w:sz w:val="24"/>
          <w:szCs w:val="24"/>
        </w:rPr>
        <w:t xml:space="preserve">  </w:t>
      </w:r>
      <w:r w:rsidR="00FF7D40" w:rsidRPr="00254470">
        <w:rPr>
          <w:rFonts w:ascii="Garamond" w:hAnsi="Garamond"/>
          <w:sz w:val="24"/>
          <w:szCs w:val="24"/>
        </w:rPr>
        <w:t>13 994</w:t>
      </w:r>
      <w:r w:rsidR="007D711D" w:rsidRPr="00254470">
        <w:rPr>
          <w:rFonts w:ascii="Garamond" w:hAnsi="Garamond"/>
          <w:sz w:val="24"/>
          <w:szCs w:val="24"/>
        </w:rPr>
        <w:t xml:space="preserve"> </w:t>
      </w:r>
      <w:r w:rsidRPr="00254470">
        <w:rPr>
          <w:rFonts w:ascii="Garamond" w:hAnsi="Garamond"/>
          <w:sz w:val="24"/>
          <w:szCs w:val="24"/>
        </w:rPr>
        <w:t>milionë lekë;</w:t>
      </w:r>
    </w:p>
    <w:p w14:paraId="34382ACF" w14:textId="6E67976E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Të ardhurat tatimore</w:t>
      </w:r>
      <w:r w:rsidRPr="00254470">
        <w:rPr>
          <w:rFonts w:ascii="Garamond" w:hAnsi="Garamond"/>
          <w:sz w:val="24"/>
          <w:szCs w:val="24"/>
        </w:rPr>
        <w:tab/>
      </w:r>
      <w:r w:rsidR="00F47F77" w:rsidRPr="00254470">
        <w:rPr>
          <w:rFonts w:ascii="Garamond" w:hAnsi="Garamond"/>
          <w:sz w:val="24"/>
          <w:szCs w:val="24"/>
        </w:rPr>
        <w:tab/>
        <w:t>37</w:t>
      </w:r>
      <w:r w:rsidR="00FF7D40" w:rsidRPr="00254470">
        <w:rPr>
          <w:rFonts w:ascii="Garamond" w:hAnsi="Garamond"/>
          <w:sz w:val="24"/>
          <w:szCs w:val="24"/>
        </w:rPr>
        <w:t xml:space="preserve">0 535 </w:t>
      </w:r>
      <w:r w:rsidRPr="00254470">
        <w:rPr>
          <w:rFonts w:ascii="Garamond" w:hAnsi="Garamond"/>
          <w:sz w:val="24"/>
          <w:szCs w:val="24"/>
        </w:rPr>
        <w:t>milionë lekë;</w:t>
      </w:r>
    </w:p>
    <w:p w14:paraId="34382AD0" w14:textId="171ABA4E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Të ardhurat jotatimore</w:t>
      </w:r>
      <w:r w:rsidRPr="00254470">
        <w:rPr>
          <w:rFonts w:ascii="Garamond" w:hAnsi="Garamond"/>
          <w:sz w:val="24"/>
          <w:szCs w:val="24"/>
        </w:rPr>
        <w:tab/>
      </w:r>
      <w:r w:rsidR="00482755">
        <w:rPr>
          <w:rFonts w:ascii="Garamond" w:hAnsi="Garamond"/>
          <w:sz w:val="24"/>
          <w:szCs w:val="24"/>
        </w:rPr>
        <w:t xml:space="preserve">  </w:t>
      </w:r>
      <w:r w:rsidRPr="00254470">
        <w:rPr>
          <w:rFonts w:ascii="Garamond" w:hAnsi="Garamond"/>
          <w:sz w:val="24"/>
          <w:szCs w:val="24"/>
        </w:rPr>
        <w:t>22 650</w:t>
      </w:r>
      <w:r w:rsidR="00FF7D40" w:rsidRPr="00254470">
        <w:rPr>
          <w:rFonts w:ascii="Garamond" w:hAnsi="Garamond"/>
          <w:sz w:val="24"/>
          <w:szCs w:val="24"/>
        </w:rPr>
        <w:t xml:space="preserve"> </w:t>
      </w:r>
      <w:r w:rsidRPr="00254470">
        <w:rPr>
          <w:rFonts w:ascii="Garamond" w:hAnsi="Garamond"/>
          <w:sz w:val="24"/>
          <w:szCs w:val="24"/>
        </w:rPr>
        <w:t>milionë lekë.</w:t>
      </w:r>
      <w:r w:rsidR="00581A80" w:rsidRPr="00254470">
        <w:rPr>
          <w:rFonts w:ascii="Garamond" w:hAnsi="Garamond"/>
          <w:sz w:val="24"/>
          <w:szCs w:val="24"/>
        </w:rPr>
        <w:t>”.</w:t>
      </w:r>
    </w:p>
    <w:p w14:paraId="34382AD1" w14:textId="77777777" w:rsidR="00E50800" w:rsidRPr="00254470" w:rsidRDefault="00E50800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D2" w14:textId="77777777" w:rsidR="00BD14E1" w:rsidRPr="00254470" w:rsidRDefault="00581A80" w:rsidP="00482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Neni 3</w:t>
      </w:r>
    </w:p>
    <w:p w14:paraId="257AF52E" w14:textId="77777777" w:rsidR="00482755" w:rsidRDefault="0048275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D3" w14:textId="77777777" w:rsidR="00581A80" w:rsidRPr="00254470" w:rsidRDefault="00581A80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nenin 11 b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hen k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to ndryshime:</w:t>
      </w:r>
    </w:p>
    <w:p w14:paraId="34382AD5" w14:textId="48A1B471" w:rsidR="00235BC7" w:rsidRPr="00254470" w:rsidRDefault="0048275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81A80" w:rsidRPr="00254470">
        <w:rPr>
          <w:rFonts w:ascii="Garamond" w:hAnsi="Garamond"/>
          <w:sz w:val="24"/>
          <w:szCs w:val="24"/>
        </w:rPr>
        <w:t>P</w:t>
      </w:r>
      <w:r w:rsidR="00062EE6" w:rsidRPr="00254470">
        <w:rPr>
          <w:rFonts w:ascii="Garamond" w:hAnsi="Garamond"/>
          <w:sz w:val="24"/>
          <w:szCs w:val="24"/>
        </w:rPr>
        <w:t>aragrafi</w:t>
      </w:r>
      <w:r w:rsidR="00581A80" w:rsidRPr="00254470">
        <w:rPr>
          <w:rFonts w:ascii="Garamond" w:hAnsi="Garamond"/>
          <w:sz w:val="24"/>
          <w:szCs w:val="24"/>
        </w:rPr>
        <w:t xml:space="preserve"> i par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581A80" w:rsidRPr="00254470">
        <w:rPr>
          <w:rFonts w:ascii="Garamond" w:hAnsi="Garamond"/>
          <w:sz w:val="24"/>
          <w:szCs w:val="24"/>
        </w:rPr>
        <w:t xml:space="preserve"> ndryshohet,</w:t>
      </w:r>
      <w:r w:rsidR="00235BC7" w:rsidRPr="00254470">
        <w:rPr>
          <w:rFonts w:ascii="Garamond" w:hAnsi="Garamond"/>
          <w:sz w:val="24"/>
          <w:szCs w:val="24"/>
        </w:rPr>
        <w:t xml:space="preserve"> si </w:t>
      </w:r>
      <w:r w:rsidR="00581A80" w:rsidRPr="00254470">
        <w:rPr>
          <w:rFonts w:ascii="Garamond" w:hAnsi="Garamond"/>
          <w:sz w:val="24"/>
          <w:szCs w:val="24"/>
        </w:rPr>
        <w:t>m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581A80" w:rsidRPr="00254470">
        <w:rPr>
          <w:rFonts w:ascii="Garamond" w:hAnsi="Garamond"/>
          <w:sz w:val="24"/>
          <w:szCs w:val="24"/>
        </w:rPr>
        <w:t xml:space="preserve"> posht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581A80" w:rsidRPr="00254470">
        <w:rPr>
          <w:rFonts w:ascii="Garamond" w:hAnsi="Garamond"/>
          <w:sz w:val="24"/>
          <w:szCs w:val="24"/>
        </w:rPr>
        <w:t xml:space="preserve"> </w:t>
      </w:r>
      <w:r w:rsidR="00235BC7" w:rsidRPr="00254470">
        <w:rPr>
          <w:rFonts w:ascii="Garamond" w:hAnsi="Garamond"/>
          <w:sz w:val="24"/>
          <w:szCs w:val="24"/>
        </w:rPr>
        <w:t>vijon:</w:t>
      </w:r>
    </w:p>
    <w:p w14:paraId="34382AD7" w14:textId="77777777" w:rsidR="00581A80" w:rsidRPr="00254470" w:rsidRDefault="00235BC7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“</w:t>
      </w:r>
      <w:r w:rsidR="00BD14E1" w:rsidRPr="00254470">
        <w:rPr>
          <w:rFonts w:ascii="Garamond" w:hAnsi="Garamond"/>
          <w:sz w:val="24"/>
          <w:szCs w:val="24"/>
        </w:rPr>
        <w:t>Shpenzimet e buxhetit të shtetit sipas grupeve kryesore janë:</w:t>
      </w: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410"/>
      </w:tblGrid>
      <w:tr w:rsidR="00482755" w14:paraId="484D90E7" w14:textId="77777777" w:rsidTr="00482755">
        <w:tc>
          <w:tcPr>
            <w:tcW w:w="2943" w:type="dxa"/>
          </w:tcPr>
          <w:p w14:paraId="0B5802CC" w14:textId="4359A439" w:rsidR="00482755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-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254470">
              <w:rPr>
                <w:rFonts w:ascii="Garamond" w:hAnsi="Garamond"/>
                <w:sz w:val="24"/>
                <w:szCs w:val="24"/>
              </w:rPr>
              <w:t>shpenzime të buxhetit qendro</w:t>
            </w:r>
          </w:p>
        </w:tc>
        <w:tc>
          <w:tcPr>
            <w:tcW w:w="2410" w:type="dxa"/>
          </w:tcPr>
          <w:p w14:paraId="06BF38E9" w14:textId="77777777" w:rsidR="00482755" w:rsidRDefault="00482755" w:rsidP="00482755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4A70111E" w14:textId="005128D6" w:rsidR="00482755" w:rsidRDefault="00482755" w:rsidP="00482755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494 612 milionë lekë;</w:t>
            </w:r>
          </w:p>
        </w:tc>
      </w:tr>
      <w:tr w:rsidR="00482755" w14:paraId="525E2E81" w14:textId="77777777" w:rsidTr="00482755">
        <w:tc>
          <w:tcPr>
            <w:tcW w:w="2943" w:type="dxa"/>
          </w:tcPr>
          <w:p w14:paraId="62BCC210" w14:textId="27C6288F" w:rsidR="00482755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254470">
              <w:rPr>
                <w:rFonts w:ascii="Garamond" w:hAnsi="Garamond"/>
                <w:sz w:val="24"/>
                <w:szCs w:val="24"/>
              </w:rPr>
              <w:t>fondi rezervë i buxhetit</w:t>
            </w:r>
          </w:p>
        </w:tc>
        <w:tc>
          <w:tcPr>
            <w:tcW w:w="2410" w:type="dxa"/>
          </w:tcPr>
          <w:p w14:paraId="7E6DB8F9" w14:textId="6E57CD51" w:rsidR="00482755" w:rsidRDefault="00482755" w:rsidP="00482755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2 650 milionë lekë;</w:t>
            </w:r>
          </w:p>
        </w:tc>
      </w:tr>
      <w:tr w:rsidR="00482755" w14:paraId="6099E89C" w14:textId="77777777" w:rsidTr="00482755">
        <w:tc>
          <w:tcPr>
            <w:tcW w:w="2943" w:type="dxa"/>
          </w:tcPr>
          <w:p w14:paraId="022AE30F" w14:textId="06A3DC46" w:rsidR="00482755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254470">
              <w:rPr>
                <w:rFonts w:ascii="Garamond" w:hAnsi="Garamond"/>
                <w:sz w:val="24"/>
                <w:szCs w:val="24"/>
              </w:rPr>
              <w:t>kontingjencë për paketën e rezistencës sociale ndaj pasojave të krizës</w:t>
            </w:r>
          </w:p>
        </w:tc>
        <w:tc>
          <w:tcPr>
            <w:tcW w:w="2410" w:type="dxa"/>
          </w:tcPr>
          <w:p w14:paraId="58EE7065" w14:textId="77777777" w:rsidR="00482755" w:rsidRDefault="00482755" w:rsidP="00482755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4E5AA6D6" w14:textId="77777777" w:rsidR="00482755" w:rsidRDefault="00482755" w:rsidP="00482755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425561E8" w14:textId="775B55C9" w:rsidR="00482755" w:rsidRDefault="00482755" w:rsidP="00482755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254470">
              <w:rPr>
                <w:rFonts w:ascii="Garamond" w:hAnsi="Garamond"/>
                <w:sz w:val="24"/>
                <w:szCs w:val="24"/>
              </w:rPr>
              <w:t>6 000 milionë lekë;</w:t>
            </w:r>
          </w:p>
        </w:tc>
      </w:tr>
      <w:tr w:rsidR="00482755" w14:paraId="0B051C24" w14:textId="77777777" w:rsidTr="00482755">
        <w:tc>
          <w:tcPr>
            <w:tcW w:w="2943" w:type="dxa"/>
          </w:tcPr>
          <w:p w14:paraId="0B7D85A9" w14:textId="4C15B205" w:rsidR="00482755" w:rsidRDefault="00482755" w:rsidP="00482755">
            <w:pPr>
              <w:rPr>
                <w:rFonts w:ascii="Garamond" w:hAnsi="Garamond"/>
                <w:sz w:val="24"/>
                <w:szCs w:val="24"/>
              </w:rPr>
            </w:pPr>
            <w:r w:rsidRPr="00482755">
              <w:rPr>
                <w:rFonts w:ascii="Garamond" w:hAnsi="Garamond"/>
                <w:sz w:val="24"/>
                <w:szCs w:val="24"/>
              </w:rPr>
              <w:t>kontin</w:t>
            </w:r>
            <w:r>
              <w:rPr>
                <w:rFonts w:ascii="Garamond" w:hAnsi="Garamond"/>
                <w:sz w:val="24"/>
                <w:szCs w:val="24"/>
              </w:rPr>
              <w:t>gjencë për risqet e borxhit</w:t>
            </w:r>
          </w:p>
        </w:tc>
        <w:tc>
          <w:tcPr>
            <w:tcW w:w="2410" w:type="dxa"/>
          </w:tcPr>
          <w:p w14:paraId="697D67D4" w14:textId="05F6F669" w:rsidR="00482755" w:rsidRDefault="00482755" w:rsidP="00482755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482755">
              <w:rPr>
                <w:rFonts w:ascii="Garamond" w:hAnsi="Garamond"/>
                <w:sz w:val="24"/>
                <w:szCs w:val="24"/>
              </w:rPr>
              <w:t>4 800 milionë lekë;”.</w:t>
            </w:r>
          </w:p>
        </w:tc>
      </w:tr>
    </w:tbl>
    <w:p w14:paraId="4BC503B2" w14:textId="77777777" w:rsidR="00482755" w:rsidRDefault="0048275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DB" w14:textId="613ED472" w:rsidR="00771162" w:rsidRPr="00254470" w:rsidRDefault="00771162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DF" w14:textId="37279CD0" w:rsidR="00235BC7" w:rsidRPr="00254470" w:rsidRDefault="0048275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2. </w:t>
      </w:r>
      <w:r w:rsidR="00581A80" w:rsidRPr="00254470">
        <w:rPr>
          <w:rFonts w:ascii="Garamond" w:hAnsi="Garamond"/>
          <w:sz w:val="24"/>
          <w:szCs w:val="24"/>
        </w:rPr>
        <w:t>N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581A80" w:rsidRPr="00254470">
        <w:rPr>
          <w:rFonts w:ascii="Garamond" w:hAnsi="Garamond"/>
          <w:sz w:val="24"/>
          <w:szCs w:val="24"/>
        </w:rPr>
        <w:t xml:space="preserve"> </w:t>
      </w:r>
      <w:r w:rsidR="00056D3D" w:rsidRPr="00254470">
        <w:rPr>
          <w:rFonts w:ascii="Garamond" w:hAnsi="Garamond"/>
          <w:sz w:val="24"/>
          <w:szCs w:val="24"/>
        </w:rPr>
        <w:t>paragrafin 7, të këtij neni,</w:t>
      </w:r>
      <w:r w:rsidR="00581A80" w:rsidRPr="00254470">
        <w:rPr>
          <w:rFonts w:ascii="Garamond" w:hAnsi="Garamond"/>
          <w:sz w:val="24"/>
          <w:szCs w:val="24"/>
        </w:rPr>
        <w:t xml:space="preserve"> shifra e</w:t>
      </w:r>
      <w:r w:rsidR="00831F1B" w:rsidRPr="00254470">
        <w:rPr>
          <w:rFonts w:ascii="Garamond" w:hAnsi="Garamond"/>
          <w:sz w:val="24"/>
          <w:szCs w:val="24"/>
        </w:rPr>
        <w:t xml:space="preserve"> f</w:t>
      </w:r>
      <w:r w:rsidR="00235BC7" w:rsidRPr="00254470">
        <w:rPr>
          <w:rFonts w:ascii="Garamond" w:hAnsi="Garamond"/>
          <w:sz w:val="24"/>
          <w:szCs w:val="24"/>
        </w:rPr>
        <w:t>ondi</w:t>
      </w:r>
      <w:r w:rsidR="00831F1B" w:rsidRPr="00254470">
        <w:rPr>
          <w:rFonts w:ascii="Garamond" w:hAnsi="Garamond"/>
          <w:sz w:val="24"/>
          <w:szCs w:val="24"/>
        </w:rPr>
        <w:t>t t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 xml:space="preserve"> shpron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235BC7" w:rsidRPr="00254470">
        <w:rPr>
          <w:rFonts w:ascii="Garamond" w:hAnsi="Garamond"/>
          <w:sz w:val="24"/>
          <w:szCs w:val="24"/>
        </w:rPr>
        <w:t xml:space="preserve">simeve </w:t>
      </w:r>
      <w:r w:rsidR="00831F1B" w:rsidRPr="00254470">
        <w:rPr>
          <w:rFonts w:ascii="Garamond" w:hAnsi="Garamond"/>
          <w:sz w:val="24"/>
          <w:szCs w:val="24"/>
        </w:rPr>
        <w:t>ndryshon dhe b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235BC7" w:rsidRPr="00254470">
        <w:rPr>
          <w:rFonts w:ascii="Garamond" w:hAnsi="Garamond"/>
          <w:sz w:val="24"/>
          <w:szCs w:val="24"/>
        </w:rPr>
        <w:t xml:space="preserve">het </w:t>
      </w:r>
      <w:r w:rsidR="00831F1B" w:rsidRPr="00254470">
        <w:rPr>
          <w:rFonts w:ascii="Garamond" w:hAnsi="Garamond"/>
          <w:sz w:val="24"/>
          <w:szCs w:val="24"/>
        </w:rPr>
        <w:t>“... 1 000 milion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 xml:space="preserve"> lek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 xml:space="preserve"> ...”.</w:t>
      </w:r>
      <w:r w:rsidR="00235BC7" w:rsidRPr="00254470">
        <w:rPr>
          <w:rFonts w:ascii="Garamond" w:hAnsi="Garamond"/>
          <w:sz w:val="24"/>
          <w:szCs w:val="24"/>
        </w:rPr>
        <w:t>.</w:t>
      </w:r>
    </w:p>
    <w:p w14:paraId="34382AE1" w14:textId="18EC5876" w:rsidR="00235BC7" w:rsidRPr="00254470" w:rsidRDefault="0048275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31F1B" w:rsidRPr="00254470">
        <w:rPr>
          <w:rFonts w:ascii="Garamond" w:hAnsi="Garamond"/>
          <w:sz w:val="24"/>
          <w:szCs w:val="24"/>
        </w:rPr>
        <w:t>N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 xml:space="preserve"> fund t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 xml:space="preserve"> nenit shtohet nj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235BC7" w:rsidRPr="00254470">
        <w:rPr>
          <w:rFonts w:ascii="Garamond" w:hAnsi="Garamond"/>
          <w:sz w:val="24"/>
          <w:szCs w:val="24"/>
        </w:rPr>
        <w:t xml:space="preserve"> paragraf</w:t>
      </w:r>
      <w:r w:rsidR="00831F1B" w:rsidRPr="00254470">
        <w:rPr>
          <w:rFonts w:ascii="Garamond" w:hAnsi="Garamond"/>
          <w:sz w:val="24"/>
          <w:szCs w:val="24"/>
        </w:rPr>
        <w:t>, me k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>t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 xml:space="preserve">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235BC7" w:rsidRPr="00254470">
        <w:rPr>
          <w:rFonts w:ascii="Garamond" w:hAnsi="Garamond"/>
          <w:sz w:val="24"/>
          <w:szCs w:val="24"/>
        </w:rPr>
        <w:t>rmbajtje:</w:t>
      </w:r>
    </w:p>
    <w:p w14:paraId="34382AE3" w14:textId="77777777" w:rsidR="00235BC7" w:rsidRPr="00254470" w:rsidRDefault="00831F1B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“Fondi prej 20 000 milion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lek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sh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r mb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shtetjen e sektorit energjetik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rdoret me vendime t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K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shillit t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235BC7" w:rsidRPr="00254470">
        <w:rPr>
          <w:rFonts w:ascii="Garamond" w:hAnsi="Garamond"/>
          <w:sz w:val="24"/>
          <w:szCs w:val="24"/>
        </w:rPr>
        <w:t xml:space="preserve"> Ministrave</w:t>
      </w:r>
      <w:r w:rsidRPr="00254470">
        <w:rPr>
          <w:rFonts w:ascii="Garamond" w:hAnsi="Garamond"/>
          <w:sz w:val="24"/>
          <w:szCs w:val="24"/>
        </w:rPr>
        <w:t>,</w:t>
      </w:r>
      <w:r w:rsidR="00235BC7" w:rsidRPr="00254470">
        <w:rPr>
          <w:rFonts w:ascii="Garamond" w:hAnsi="Garamond"/>
          <w:sz w:val="24"/>
          <w:szCs w:val="24"/>
        </w:rPr>
        <w:t xml:space="preserve"> me propozim</w:t>
      </w:r>
      <w:r w:rsidRPr="00254470">
        <w:rPr>
          <w:rFonts w:ascii="Garamond" w:hAnsi="Garamond"/>
          <w:sz w:val="24"/>
          <w:szCs w:val="24"/>
        </w:rPr>
        <w:t>in e ministrit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rgjegj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r energjin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dhe ministrit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rgjegj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235BC7" w:rsidRPr="00254470">
        <w:rPr>
          <w:rFonts w:ascii="Garamond" w:hAnsi="Garamond"/>
          <w:sz w:val="24"/>
          <w:szCs w:val="24"/>
        </w:rPr>
        <w:t>r financat. Fondi i konti</w:t>
      </w:r>
      <w:r w:rsidR="00097B65" w:rsidRPr="00254470">
        <w:rPr>
          <w:rFonts w:ascii="Garamond" w:hAnsi="Garamond"/>
          <w:sz w:val="24"/>
          <w:szCs w:val="24"/>
        </w:rPr>
        <w:t>n</w:t>
      </w:r>
      <w:r w:rsidRPr="00254470">
        <w:rPr>
          <w:rFonts w:ascii="Garamond" w:hAnsi="Garamond"/>
          <w:sz w:val="24"/>
          <w:szCs w:val="24"/>
        </w:rPr>
        <w:t>gjenc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097B65" w:rsidRPr="00254470">
        <w:rPr>
          <w:rFonts w:ascii="Garamond" w:hAnsi="Garamond"/>
          <w:sz w:val="24"/>
          <w:szCs w:val="24"/>
        </w:rPr>
        <w:t>r p</w:t>
      </w:r>
      <w:r w:rsidRPr="00254470">
        <w:rPr>
          <w:rFonts w:ascii="Garamond" w:hAnsi="Garamond"/>
          <w:sz w:val="24"/>
          <w:szCs w:val="24"/>
        </w:rPr>
        <w:t>aket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n </w:t>
      </w:r>
      <w:r w:rsidR="00097B65" w:rsidRPr="00254470">
        <w:rPr>
          <w:rFonts w:ascii="Garamond" w:hAnsi="Garamond"/>
          <w:sz w:val="24"/>
          <w:szCs w:val="24"/>
        </w:rPr>
        <w:t>e r</w:t>
      </w:r>
      <w:r w:rsidR="00B35624" w:rsidRPr="00254470">
        <w:rPr>
          <w:rFonts w:ascii="Garamond" w:hAnsi="Garamond"/>
          <w:sz w:val="24"/>
          <w:szCs w:val="24"/>
        </w:rPr>
        <w:t>ezistenc</w:t>
      </w:r>
      <w:r w:rsidR="0052683C" w:rsidRPr="00254470">
        <w:rPr>
          <w:rFonts w:ascii="Garamond" w:hAnsi="Garamond"/>
          <w:sz w:val="24"/>
          <w:szCs w:val="24"/>
        </w:rPr>
        <w:t>ë</w:t>
      </w:r>
      <w:r w:rsidR="00B35624" w:rsidRPr="00254470">
        <w:rPr>
          <w:rFonts w:ascii="Garamond" w:hAnsi="Garamond"/>
          <w:sz w:val="24"/>
          <w:szCs w:val="24"/>
        </w:rPr>
        <w:t xml:space="preserve">s </w:t>
      </w:r>
      <w:r w:rsidR="00097B65" w:rsidRPr="00254470">
        <w:rPr>
          <w:rFonts w:ascii="Garamond" w:hAnsi="Garamond"/>
          <w:sz w:val="24"/>
          <w:szCs w:val="24"/>
        </w:rPr>
        <w:t>s</w:t>
      </w:r>
      <w:r w:rsidR="0052683C" w:rsidRPr="00254470">
        <w:rPr>
          <w:rFonts w:ascii="Garamond" w:hAnsi="Garamond"/>
          <w:sz w:val="24"/>
          <w:szCs w:val="24"/>
        </w:rPr>
        <w:t xml:space="preserve">ociale </w:t>
      </w:r>
      <w:r w:rsidR="00B35624" w:rsidRPr="00254470">
        <w:rPr>
          <w:rFonts w:ascii="Garamond" w:hAnsi="Garamond"/>
          <w:sz w:val="24"/>
          <w:szCs w:val="24"/>
        </w:rPr>
        <w:t xml:space="preserve">ndaj </w:t>
      </w:r>
      <w:r w:rsidR="00097B65" w:rsidRPr="00254470">
        <w:rPr>
          <w:rFonts w:ascii="Garamond" w:hAnsi="Garamond"/>
          <w:sz w:val="24"/>
          <w:szCs w:val="24"/>
        </w:rPr>
        <w:t>p</w:t>
      </w:r>
      <w:r w:rsidR="00B35624" w:rsidRPr="00254470">
        <w:rPr>
          <w:rFonts w:ascii="Garamond" w:hAnsi="Garamond"/>
          <w:sz w:val="24"/>
          <w:szCs w:val="24"/>
        </w:rPr>
        <w:t>asojave t</w:t>
      </w:r>
      <w:r w:rsidR="0052683C" w:rsidRPr="00254470">
        <w:rPr>
          <w:rFonts w:ascii="Garamond" w:hAnsi="Garamond"/>
          <w:sz w:val="24"/>
          <w:szCs w:val="24"/>
        </w:rPr>
        <w:t>ë</w:t>
      </w:r>
      <w:r w:rsidR="00097B65" w:rsidRPr="00254470">
        <w:rPr>
          <w:rFonts w:ascii="Garamond" w:hAnsi="Garamond"/>
          <w:sz w:val="24"/>
          <w:szCs w:val="24"/>
        </w:rPr>
        <w:t xml:space="preserve"> k</w:t>
      </w:r>
      <w:r w:rsidR="00B35624" w:rsidRPr="00254470">
        <w:rPr>
          <w:rFonts w:ascii="Garamond" w:hAnsi="Garamond"/>
          <w:sz w:val="24"/>
          <w:szCs w:val="24"/>
        </w:rPr>
        <w:t>riz</w:t>
      </w:r>
      <w:r w:rsidR="0052683C" w:rsidRPr="00254470">
        <w:rPr>
          <w:rFonts w:ascii="Garamond" w:hAnsi="Garamond"/>
          <w:sz w:val="24"/>
          <w:szCs w:val="24"/>
        </w:rPr>
        <w:t>ë</w:t>
      </w:r>
      <w:r w:rsidR="00B35624" w:rsidRPr="00254470">
        <w:rPr>
          <w:rFonts w:ascii="Garamond" w:hAnsi="Garamond"/>
          <w:sz w:val="24"/>
          <w:szCs w:val="24"/>
        </w:rPr>
        <w:t>s</w:t>
      </w:r>
      <w:r w:rsidRPr="00254470">
        <w:rPr>
          <w:rFonts w:ascii="Garamond" w:hAnsi="Garamond"/>
          <w:sz w:val="24"/>
          <w:szCs w:val="24"/>
        </w:rPr>
        <w:t xml:space="preserve">, prej </w:t>
      </w:r>
      <w:r w:rsidR="00657058" w:rsidRPr="00254470">
        <w:rPr>
          <w:rFonts w:ascii="Garamond" w:hAnsi="Garamond"/>
          <w:sz w:val="24"/>
          <w:szCs w:val="24"/>
        </w:rPr>
        <w:t>6</w:t>
      </w:r>
      <w:r w:rsidRPr="00254470">
        <w:rPr>
          <w:rFonts w:ascii="Garamond" w:hAnsi="Garamond"/>
          <w:sz w:val="24"/>
          <w:szCs w:val="24"/>
        </w:rPr>
        <w:t xml:space="preserve"> 000 milion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lek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sh,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r mb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shtetjen e shtresave n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nevoj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,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r mb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shtetjen e sektorit t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transportit dhe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r mb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shtetjen e sektorit t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bujq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sis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rdoret me v</w:t>
      </w:r>
      <w:r w:rsidR="00235BC7" w:rsidRPr="00254470">
        <w:rPr>
          <w:rFonts w:ascii="Garamond" w:hAnsi="Garamond"/>
          <w:sz w:val="24"/>
          <w:szCs w:val="24"/>
        </w:rPr>
        <w:t>end</w:t>
      </w:r>
      <w:r w:rsidRPr="00254470">
        <w:rPr>
          <w:rFonts w:ascii="Garamond" w:hAnsi="Garamond"/>
          <w:sz w:val="24"/>
          <w:szCs w:val="24"/>
        </w:rPr>
        <w:t>ime t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K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shillit t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45091A" w:rsidRPr="00254470">
        <w:rPr>
          <w:rFonts w:ascii="Garamond" w:hAnsi="Garamond"/>
          <w:sz w:val="24"/>
          <w:szCs w:val="24"/>
        </w:rPr>
        <w:t xml:space="preserve"> Ministrave.</w:t>
      </w:r>
    </w:p>
    <w:p w14:paraId="34382AE4" w14:textId="77777777" w:rsidR="0045091A" w:rsidRPr="00254470" w:rsidRDefault="0045091A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 xml:space="preserve">Shumat e shpërndara nga </w:t>
      </w:r>
      <w:r w:rsidR="00831F1B" w:rsidRPr="00254470">
        <w:rPr>
          <w:rFonts w:ascii="Garamond" w:hAnsi="Garamond"/>
          <w:sz w:val="24"/>
          <w:szCs w:val="24"/>
        </w:rPr>
        <w:t>fondet e sip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r</w:t>
      </w:r>
      <w:r w:rsidR="00831F1B" w:rsidRPr="00254470">
        <w:rPr>
          <w:rFonts w:ascii="Garamond" w:hAnsi="Garamond"/>
          <w:sz w:val="24"/>
          <w:szCs w:val="24"/>
        </w:rPr>
        <w:t>p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>r</w:t>
      </w:r>
      <w:r w:rsidRPr="00254470">
        <w:rPr>
          <w:rFonts w:ascii="Garamond" w:hAnsi="Garamond"/>
          <w:sz w:val="24"/>
          <w:szCs w:val="24"/>
        </w:rPr>
        <w:t>me</w:t>
      </w:r>
      <w:r w:rsidR="00831F1B" w:rsidRPr="00254470">
        <w:rPr>
          <w:rFonts w:ascii="Garamond" w:hAnsi="Garamond"/>
          <w:sz w:val="24"/>
          <w:szCs w:val="24"/>
        </w:rPr>
        <w:t>ndura</w:t>
      </w:r>
      <w:r w:rsidRPr="00254470">
        <w:rPr>
          <w:rFonts w:ascii="Garamond" w:hAnsi="Garamond"/>
          <w:sz w:val="24"/>
          <w:szCs w:val="24"/>
        </w:rPr>
        <w:t xml:space="preserve"> shtojnë kufijtë e miratuar në tabelat 1 dhe 4, që përmenden në </w:t>
      </w:r>
      <w:r w:rsidR="00831F1B" w:rsidRPr="00254470">
        <w:rPr>
          <w:rFonts w:ascii="Garamond" w:hAnsi="Garamond"/>
          <w:sz w:val="24"/>
          <w:szCs w:val="24"/>
        </w:rPr>
        <w:t>k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>t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 xml:space="preserve"> </w:t>
      </w:r>
      <w:r w:rsidRPr="00254470">
        <w:rPr>
          <w:rFonts w:ascii="Garamond" w:hAnsi="Garamond"/>
          <w:sz w:val="24"/>
          <w:szCs w:val="24"/>
        </w:rPr>
        <w:t>nen.”</w:t>
      </w:r>
      <w:r w:rsidR="00831F1B" w:rsidRPr="00254470">
        <w:rPr>
          <w:rFonts w:ascii="Garamond" w:hAnsi="Garamond"/>
          <w:sz w:val="24"/>
          <w:szCs w:val="24"/>
        </w:rPr>
        <w:t>.</w:t>
      </w:r>
    </w:p>
    <w:p w14:paraId="34382AE5" w14:textId="77777777" w:rsidR="00235BC7" w:rsidRPr="00254470" w:rsidRDefault="00235BC7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E7" w14:textId="77777777" w:rsidR="00831F1B" w:rsidRPr="00254470" w:rsidRDefault="00831F1B" w:rsidP="00482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Neni 4</w:t>
      </w:r>
    </w:p>
    <w:p w14:paraId="34382AE8" w14:textId="77777777" w:rsidR="00097B65" w:rsidRPr="00254470" w:rsidRDefault="00097B6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E9" w14:textId="77777777" w:rsidR="00831F1B" w:rsidRPr="00254470" w:rsidRDefault="00831F1B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Tabelat 1 dhe 4, q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p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rmenden n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nenin 11, z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vend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sohen me tabelat 1 dhe 4, q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 xml:space="preserve"> i bashk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lidhen k</w:t>
      </w:r>
      <w:r w:rsidR="00E638C5" w:rsidRPr="00254470">
        <w:rPr>
          <w:rFonts w:ascii="Garamond" w:hAnsi="Garamond"/>
          <w:sz w:val="24"/>
          <w:szCs w:val="24"/>
        </w:rPr>
        <w:t>ë</w:t>
      </w:r>
      <w:r w:rsidRPr="00254470">
        <w:rPr>
          <w:rFonts w:ascii="Garamond" w:hAnsi="Garamond"/>
          <w:sz w:val="24"/>
          <w:szCs w:val="24"/>
        </w:rPr>
        <w:t>tij akti normativ.</w:t>
      </w:r>
    </w:p>
    <w:p w14:paraId="34382AEB" w14:textId="77777777" w:rsidR="00B35624" w:rsidRPr="00254470" w:rsidRDefault="00B35624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EC" w14:textId="77777777" w:rsidR="00831F1B" w:rsidRPr="00254470" w:rsidRDefault="00831F1B" w:rsidP="00482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Neni 5</w:t>
      </w:r>
    </w:p>
    <w:p w14:paraId="3E0A76D1" w14:textId="77777777" w:rsidR="00482755" w:rsidRDefault="0048275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ED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Neni 14</w:t>
      </w:r>
      <w:r w:rsidR="00831F1B" w:rsidRPr="00254470">
        <w:rPr>
          <w:rFonts w:ascii="Garamond" w:hAnsi="Garamond"/>
          <w:sz w:val="24"/>
          <w:szCs w:val="24"/>
        </w:rPr>
        <w:t xml:space="preserve"> ndryshohet, si m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 xml:space="preserve"> posht</w:t>
      </w:r>
      <w:r w:rsidR="00E638C5"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 xml:space="preserve"> vijon:</w:t>
      </w:r>
    </w:p>
    <w:p w14:paraId="34382AEE" w14:textId="77777777" w:rsidR="00581A80" w:rsidRPr="00254470" w:rsidRDefault="00581A80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EF" w14:textId="77777777" w:rsidR="00831F1B" w:rsidRPr="00254470" w:rsidRDefault="00E638C5" w:rsidP="00482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“</w:t>
      </w:r>
      <w:r w:rsidR="00831F1B" w:rsidRPr="00254470">
        <w:rPr>
          <w:rFonts w:ascii="Garamond" w:hAnsi="Garamond"/>
          <w:sz w:val="24"/>
          <w:szCs w:val="24"/>
        </w:rPr>
        <w:t>Neni 14</w:t>
      </w:r>
    </w:p>
    <w:p w14:paraId="34382AF0" w14:textId="77777777" w:rsidR="00097B65" w:rsidRPr="00254470" w:rsidRDefault="00097B6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F1" w14:textId="77777777" w:rsidR="00BD14E1" w:rsidRPr="00254470" w:rsidRDefault="009405FD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 xml:space="preserve">Fondi rezervë prej </w:t>
      </w:r>
      <w:r w:rsidR="00657058" w:rsidRPr="00254470">
        <w:rPr>
          <w:rFonts w:ascii="Garamond" w:hAnsi="Garamond"/>
          <w:sz w:val="24"/>
          <w:szCs w:val="24"/>
        </w:rPr>
        <w:t>2</w:t>
      </w:r>
      <w:r w:rsidR="00700536" w:rsidRPr="00254470">
        <w:rPr>
          <w:rFonts w:ascii="Garamond" w:hAnsi="Garamond"/>
          <w:sz w:val="24"/>
          <w:szCs w:val="24"/>
        </w:rPr>
        <w:t xml:space="preserve"> 65</w:t>
      </w:r>
      <w:r w:rsidR="00BD14E1" w:rsidRPr="00254470">
        <w:rPr>
          <w:rFonts w:ascii="Garamond" w:hAnsi="Garamond"/>
          <w:sz w:val="24"/>
          <w:szCs w:val="24"/>
        </w:rPr>
        <w:t>0 milionë lekësh përdoret me vendim të Këshillit të Ministrave</w:t>
      </w:r>
      <w:r w:rsidR="00E638C5" w:rsidRPr="00254470">
        <w:rPr>
          <w:rFonts w:ascii="Garamond" w:hAnsi="Garamond"/>
          <w:sz w:val="24"/>
          <w:szCs w:val="24"/>
        </w:rPr>
        <w:t>,</w:t>
      </w:r>
      <w:r w:rsidR="00BD14E1" w:rsidRPr="00254470">
        <w:rPr>
          <w:rFonts w:ascii="Garamond" w:hAnsi="Garamond"/>
          <w:sz w:val="24"/>
          <w:szCs w:val="24"/>
        </w:rPr>
        <w:t xml:space="preserve"> për raste të paparashikuara të njësiv</w:t>
      </w:r>
      <w:r w:rsidR="006A68EC" w:rsidRPr="00254470">
        <w:rPr>
          <w:rFonts w:ascii="Garamond" w:hAnsi="Garamond"/>
          <w:sz w:val="24"/>
          <w:szCs w:val="24"/>
        </w:rPr>
        <w:t>e të qeverisjes së përgjithshme.</w:t>
      </w:r>
      <w:r w:rsidR="00BD14E1" w:rsidRPr="00254470">
        <w:rPr>
          <w:rFonts w:ascii="Garamond" w:hAnsi="Garamond"/>
          <w:sz w:val="24"/>
          <w:szCs w:val="24"/>
        </w:rPr>
        <w:t xml:space="preserve"> </w:t>
      </w:r>
    </w:p>
    <w:p w14:paraId="34382AF3" w14:textId="77777777" w:rsidR="00BD14E1" w:rsidRPr="00254470" w:rsidRDefault="00B35624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Konti</w:t>
      </w:r>
      <w:r w:rsidR="00097B65" w:rsidRPr="00254470">
        <w:rPr>
          <w:rFonts w:ascii="Garamond" w:hAnsi="Garamond"/>
          <w:sz w:val="24"/>
          <w:szCs w:val="24"/>
        </w:rPr>
        <w:t>n</w:t>
      </w:r>
      <w:r w:rsidR="00BD14E1" w:rsidRPr="00254470">
        <w:rPr>
          <w:rFonts w:ascii="Garamond" w:hAnsi="Garamond"/>
          <w:sz w:val="24"/>
          <w:szCs w:val="24"/>
        </w:rPr>
        <w:t>gjenca për risqet e borxhit prej 4 800 milionë lekësh përdoret nga ministri përgjegjës për financat për të kompensuar rreziqe potenciale nga luhatjet në kurset e këmbimit ose normat e interesit, me ndikim në shpenzimet për interesa.</w:t>
      </w:r>
    </w:p>
    <w:p w14:paraId="34382AF4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Shumat e shpërndara nga fondi rezervё dhe kontingjenca për risqet e borxhit shtojnë kufijtë e miratuar në tabelat 1 dhe 4, që përmenden në nenin 11</w:t>
      </w:r>
      <w:r w:rsidR="00E638C5" w:rsidRPr="00254470">
        <w:rPr>
          <w:rFonts w:ascii="Garamond" w:hAnsi="Garamond"/>
          <w:sz w:val="24"/>
          <w:szCs w:val="24"/>
        </w:rPr>
        <w:t>,</w:t>
      </w:r>
      <w:r w:rsidRPr="00254470">
        <w:rPr>
          <w:rFonts w:ascii="Garamond" w:hAnsi="Garamond"/>
          <w:sz w:val="24"/>
          <w:szCs w:val="24"/>
        </w:rPr>
        <w:t xml:space="preserve"> të këtij ligji.</w:t>
      </w:r>
      <w:r w:rsidR="00E638C5" w:rsidRPr="00254470">
        <w:rPr>
          <w:rFonts w:ascii="Garamond" w:hAnsi="Garamond"/>
          <w:sz w:val="24"/>
          <w:szCs w:val="24"/>
        </w:rPr>
        <w:t>”.</w:t>
      </w:r>
    </w:p>
    <w:p w14:paraId="34382AF5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F6" w14:textId="77777777" w:rsidR="00E638C5" w:rsidRPr="00254470" w:rsidRDefault="00E638C5" w:rsidP="00482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Neni 6</w:t>
      </w:r>
    </w:p>
    <w:p w14:paraId="34382AF7" w14:textId="77777777" w:rsidR="00097B65" w:rsidRPr="00254470" w:rsidRDefault="00097B6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F8" w14:textId="77777777" w:rsidR="009405FD" w:rsidRPr="00254470" w:rsidRDefault="00E638C5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Në</w:t>
      </w:r>
      <w:r w:rsidR="009405FD" w:rsidRPr="00254470">
        <w:rPr>
          <w:rFonts w:ascii="Garamond" w:hAnsi="Garamond"/>
          <w:sz w:val="24"/>
          <w:szCs w:val="24"/>
        </w:rPr>
        <w:t xml:space="preserve"> </w:t>
      </w:r>
      <w:r w:rsidR="00831F1B" w:rsidRPr="00254470">
        <w:rPr>
          <w:rFonts w:ascii="Garamond" w:hAnsi="Garamond"/>
          <w:sz w:val="24"/>
          <w:szCs w:val="24"/>
        </w:rPr>
        <w:t>paragrafin e gjas</w:t>
      </w:r>
      <w:r w:rsidRPr="00254470">
        <w:rPr>
          <w:rFonts w:ascii="Garamond" w:hAnsi="Garamond"/>
          <w:sz w:val="24"/>
          <w:szCs w:val="24"/>
        </w:rPr>
        <w:t>h</w:t>
      </w:r>
      <w:r w:rsidR="00831F1B" w:rsidRPr="00254470">
        <w:rPr>
          <w:rFonts w:ascii="Garamond" w:hAnsi="Garamond"/>
          <w:sz w:val="24"/>
          <w:szCs w:val="24"/>
        </w:rPr>
        <w:t>t</w:t>
      </w:r>
      <w:r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 xml:space="preserve"> t</w:t>
      </w:r>
      <w:r w:rsidRPr="00254470">
        <w:rPr>
          <w:rFonts w:ascii="Garamond" w:hAnsi="Garamond"/>
          <w:sz w:val="24"/>
          <w:szCs w:val="24"/>
        </w:rPr>
        <w:t>ë</w:t>
      </w:r>
      <w:r w:rsidR="00831F1B" w:rsidRPr="00254470">
        <w:rPr>
          <w:rFonts w:ascii="Garamond" w:hAnsi="Garamond"/>
          <w:sz w:val="24"/>
          <w:szCs w:val="24"/>
        </w:rPr>
        <w:t xml:space="preserve"> nenit</w:t>
      </w:r>
      <w:r w:rsidRPr="00254470">
        <w:rPr>
          <w:rFonts w:ascii="Garamond" w:hAnsi="Garamond"/>
          <w:sz w:val="24"/>
          <w:szCs w:val="24"/>
        </w:rPr>
        <w:t xml:space="preserve"> 15</w:t>
      </w:r>
      <w:r w:rsidR="009405FD" w:rsidRPr="00254470">
        <w:rPr>
          <w:rFonts w:ascii="Garamond" w:hAnsi="Garamond"/>
          <w:sz w:val="24"/>
          <w:szCs w:val="24"/>
        </w:rPr>
        <w:t xml:space="preserve">, shifra </w:t>
      </w:r>
      <w:r w:rsidRPr="00254470">
        <w:rPr>
          <w:rFonts w:ascii="Garamond" w:hAnsi="Garamond"/>
          <w:sz w:val="24"/>
          <w:szCs w:val="24"/>
        </w:rPr>
        <w:t xml:space="preserve">“... </w:t>
      </w:r>
      <w:r w:rsidR="009405FD" w:rsidRPr="00254470">
        <w:rPr>
          <w:rFonts w:ascii="Garamond" w:hAnsi="Garamond"/>
          <w:sz w:val="24"/>
          <w:szCs w:val="24"/>
        </w:rPr>
        <w:t>810 milion</w:t>
      </w:r>
      <w:r w:rsidRPr="00254470">
        <w:rPr>
          <w:rFonts w:ascii="Garamond" w:hAnsi="Garamond"/>
          <w:sz w:val="24"/>
          <w:szCs w:val="24"/>
        </w:rPr>
        <w:t>ë lekë ...” ndryshohet dhe  bë</w:t>
      </w:r>
      <w:r w:rsidR="009405FD" w:rsidRPr="00254470">
        <w:rPr>
          <w:rFonts w:ascii="Garamond" w:hAnsi="Garamond"/>
          <w:sz w:val="24"/>
          <w:szCs w:val="24"/>
        </w:rPr>
        <w:t>het</w:t>
      </w:r>
      <w:r w:rsidR="00700536" w:rsidRPr="00254470">
        <w:rPr>
          <w:rFonts w:ascii="Garamond" w:hAnsi="Garamond"/>
          <w:sz w:val="24"/>
          <w:szCs w:val="24"/>
        </w:rPr>
        <w:t xml:space="preserve"> </w:t>
      </w:r>
      <w:r w:rsidRPr="00254470">
        <w:rPr>
          <w:rFonts w:ascii="Garamond" w:hAnsi="Garamond"/>
          <w:sz w:val="24"/>
          <w:szCs w:val="24"/>
        </w:rPr>
        <w:t xml:space="preserve">“... </w:t>
      </w:r>
      <w:r w:rsidR="00700536" w:rsidRPr="00254470">
        <w:rPr>
          <w:rFonts w:ascii="Garamond" w:hAnsi="Garamond"/>
          <w:sz w:val="24"/>
          <w:szCs w:val="24"/>
        </w:rPr>
        <w:t xml:space="preserve">600 </w:t>
      </w:r>
      <w:r w:rsidRPr="00254470">
        <w:rPr>
          <w:rFonts w:ascii="Garamond" w:hAnsi="Garamond"/>
          <w:sz w:val="24"/>
          <w:szCs w:val="24"/>
        </w:rPr>
        <w:t>milionë lekë ...”.</w:t>
      </w:r>
    </w:p>
    <w:p w14:paraId="34382AF9" w14:textId="77777777" w:rsidR="00E50800" w:rsidRPr="00254470" w:rsidRDefault="00E50800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FA" w14:textId="77777777" w:rsidR="00BD14E1" w:rsidRPr="00254470" w:rsidRDefault="00E638C5" w:rsidP="00482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Neni 7</w:t>
      </w:r>
    </w:p>
    <w:p w14:paraId="34382AFB" w14:textId="77777777" w:rsidR="00831F1B" w:rsidRPr="00254470" w:rsidRDefault="00831F1B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FC" w14:textId="687BD1B8" w:rsidR="00BD14E1" w:rsidRPr="00254470" w:rsidRDefault="00E10F3E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470">
        <w:rPr>
          <w:rFonts w:ascii="Garamond" w:hAnsi="Garamond"/>
          <w:sz w:val="24"/>
          <w:szCs w:val="24"/>
        </w:rPr>
        <w:t>Ky akt normativ hyn në</w:t>
      </w:r>
      <w:r w:rsidR="00BD14E1" w:rsidRPr="00254470">
        <w:rPr>
          <w:rFonts w:ascii="Garamond" w:hAnsi="Garamond"/>
          <w:sz w:val="24"/>
          <w:szCs w:val="24"/>
        </w:rPr>
        <w:t xml:space="preserve"> fuqi </w:t>
      </w:r>
      <w:r w:rsidR="00E638C5" w:rsidRPr="00254470">
        <w:rPr>
          <w:rFonts w:ascii="Garamond" w:hAnsi="Garamond"/>
          <w:sz w:val="24"/>
          <w:szCs w:val="24"/>
        </w:rPr>
        <w:t>menjëherë</w:t>
      </w:r>
      <w:r w:rsidR="009405FD" w:rsidRPr="00254470">
        <w:rPr>
          <w:rFonts w:ascii="Garamond" w:hAnsi="Garamond"/>
          <w:sz w:val="24"/>
          <w:szCs w:val="24"/>
        </w:rPr>
        <w:t xml:space="preserve"> dhe botohet n</w:t>
      </w:r>
      <w:r w:rsidR="00BD14E1" w:rsidRPr="00254470">
        <w:rPr>
          <w:rFonts w:ascii="Garamond" w:hAnsi="Garamond"/>
          <w:sz w:val="24"/>
          <w:szCs w:val="24"/>
        </w:rPr>
        <w:t xml:space="preserve">ë </w:t>
      </w:r>
      <w:r w:rsidR="00E638C5" w:rsidRPr="00254470">
        <w:rPr>
          <w:rFonts w:ascii="Garamond" w:hAnsi="Garamond"/>
          <w:sz w:val="24"/>
          <w:szCs w:val="24"/>
        </w:rPr>
        <w:t xml:space="preserve">Fletoren </w:t>
      </w:r>
      <w:r w:rsidR="00482755" w:rsidRPr="00254470">
        <w:rPr>
          <w:rFonts w:ascii="Garamond" w:hAnsi="Garamond"/>
          <w:sz w:val="24"/>
          <w:szCs w:val="24"/>
        </w:rPr>
        <w:t>Zyrtare</w:t>
      </w:r>
      <w:r w:rsidR="009405FD" w:rsidRPr="00254470">
        <w:rPr>
          <w:rFonts w:ascii="Garamond" w:hAnsi="Garamond"/>
          <w:sz w:val="24"/>
          <w:szCs w:val="24"/>
        </w:rPr>
        <w:t xml:space="preserve">. </w:t>
      </w:r>
      <w:r w:rsidR="00BD14E1" w:rsidRPr="00254470">
        <w:rPr>
          <w:rFonts w:ascii="Garamond" w:hAnsi="Garamond"/>
          <w:sz w:val="24"/>
          <w:szCs w:val="24"/>
        </w:rPr>
        <w:t xml:space="preserve"> </w:t>
      </w:r>
    </w:p>
    <w:p w14:paraId="34382AFD" w14:textId="77777777" w:rsidR="00BD14E1" w:rsidRPr="00254470" w:rsidRDefault="00BD14E1" w:rsidP="002544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82AFE" w14:textId="63E39E9C" w:rsidR="000732EE" w:rsidRPr="00254470" w:rsidRDefault="00482755" w:rsidP="0048275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34382B02" w14:textId="5E66AD41" w:rsidR="000732EE" w:rsidRDefault="00482755" w:rsidP="0048275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82755">
        <w:rPr>
          <w:rFonts w:ascii="Garamond" w:hAnsi="Garamond"/>
          <w:b/>
          <w:sz w:val="24"/>
          <w:szCs w:val="24"/>
        </w:rPr>
        <w:t xml:space="preserve">Edi Rama </w:t>
      </w:r>
    </w:p>
    <w:p w14:paraId="5064A9BC" w14:textId="77777777" w:rsidR="00390F12" w:rsidRDefault="00390F12" w:rsidP="00390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8F95E22" w14:textId="77777777" w:rsidR="00903ABB" w:rsidRDefault="00903ABB" w:rsidP="00390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19D1D48" w14:textId="77777777" w:rsidR="00903ABB" w:rsidRDefault="00903ABB" w:rsidP="00390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37958AE" w14:textId="77777777" w:rsidR="00903ABB" w:rsidRDefault="00903ABB" w:rsidP="00390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14BD910" w14:textId="77777777" w:rsidR="00903ABB" w:rsidRDefault="00903ABB" w:rsidP="00390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5D30A16" w14:textId="77777777" w:rsidR="00903ABB" w:rsidRDefault="00903ABB" w:rsidP="00390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C36CE93" w14:textId="77777777" w:rsidR="00903ABB" w:rsidRDefault="00903ABB" w:rsidP="00390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D9FBC6A" w14:textId="77777777" w:rsidR="00903ABB" w:rsidRDefault="00903ABB" w:rsidP="00390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40BEE46" w14:textId="77777777" w:rsidR="00903ABB" w:rsidRDefault="00903ABB" w:rsidP="00390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8C0BD03" w14:textId="77777777" w:rsidR="00903ABB" w:rsidRDefault="00903ABB" w:rsidP="00390F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2FBD788" w14:textId="727FB6F7" w:rsidR="003C6E3C" w:rsidRDefault="007E0D1B" w:rsidP="003C6E3C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4"/>
        </w:rPr>
      </w:pPr>
      <w:r>
        <w:rPr>
          <w:rFonts w:ascii="Garamond" w:hAnsi="Garamond"/>
          <w:b/>
          <w:sz w:val="20"/>
          <w:szCs w:val="24"/>
        </w:rPr>
        <w:t>BUXHETI 2022 SIPAS MINISTRIVE T</w:t>
      </w:r>
      <w:r w:rsidRPr="007E0D1B">
        <w:rPr>
          <w:rFonts w:ascii="Garamond" w:hAnsi="Garamond"/>
          <w:b/>
          <w:sz w:val="20"/>
          <w:szCs w:val="24"/>
        </w:rPr>
        <w:t>Ë</w:t>
      </w:r>
      <w:r>
        <w:rPr>
          <w:rFonts w:ascii="Garamond" w:hAnsi="Garamond"/>
          <w:b/>
          <w:sz w:val="20"/>
          <w:szCs w:val="24"/>
        </w:rPr>
        <w:t xml:space="preserve"> LINJË</w:t>
      </w:r>
      <w:r w:rsidR="003C6E3C" w:rsidRPr="003C6E3C">
        <w:rPr>
          <w:rFonts w:ascii="Garamond" w:hAnsi="Garamond"/>
          <w:b/>
          <w:sz w:val="20"/>
          <w:szCs w:val="24"/>
        </w:rPr>
        <w:t>S DHE INSTITUCIONEVE BUXHETORE</w:t>
      </w:r>
    </w:p>
    <w:p w14:paraId="300FB7A8" w14:textId="77777777" w:rsidR="003C6E3C" w:rsidRDefault="003C6E3C" w:rsidP="003C6E3C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0"/>
        <w:gridCol w:w="4656"/>
        <w:gridCol w:w="1041"/>
        <w:gridCol w:w="865"/>
        <w:gridCol w:w="849"/>
        <w:gridCol w:w="945"/>
        <w:gridCol w:w="1120"/>
      </w:tblGrid>
      <w:tr w:rsidR="003C6E3C" w:rsidRPr="003C6E3C" w14:paraId="4659FB18" w14:textId="77777777" w:rsidTr="003C6E3C">
        <w:trPr>
          <w:trHeight w:val="180"/>
          <w:tblHeader/>
        </w:trPr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2560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Kodi</w:t>
            </w:r>
          </w:p>
        </w:tc>
        <w:tc>
          <w:tcPr>
            <w:tcW w:w="2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AEDFC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Emertimi i Institucionit / Programit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8B33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Totali i Shp. Korrente </w:t>
            </w:r>
          </w:p>
        </w:tc>
        <w:tc>
          <w:tcPr>
            <w:tcW w:w="13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0B1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Shpenzimet Kapitale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2783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Totali i Shpenzimeve Buxhetore</w:t>
            </w:r>
          </w:p>
        </w:tc>
      </w:tr>
      <w:tr w:rsidR="003C6E3C" w:rsidRPr="003C6E3C" w14:paraId="34296722" w14:textId="77777777" w:rsidTr="003C6E3C">
        <w:trPr>
          <w:trHeight w:val="180"/>
          <w:tblHeader/>
        </w:trPr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0294E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F27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111A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2CEE292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Financim i Brendshem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47AC901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Financimi i</w:t>
            </w: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br/>
              <w:t>Huaj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05F3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Totali i Shp. Kapitale</w:t>
            </w: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251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3C6E3C" w:rsidRPr="003C6E3C" w14:paraId="186252A4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66539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2030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Presidenca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F35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227,778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363BA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16,000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9C4B5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2D3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16,000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B2E7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243,778</w:t>
            </w:r>
          </w:p>
        </w:tc>
      </w:tr>
      <w:tr w:rsidR="003C6E3C" w:rsidRPr="003C6E3C" w14:paraId="3130B27B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150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70E7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e Presidentit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331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227,778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C041B9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16,000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A473A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E10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16,000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DAC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243,778</w:t>
            </w:r>
          </w:p>
        </w:tc>
      </w:tr>
      <w:tr w:rsidR="003C6E3C" w:rsidRPr="003C6E3C" w14:paraId="1D0DBA40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3BE18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5935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Kuvendi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3D0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1,070,244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D1087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283,000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13DC66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E76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283,000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7A8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1,353,244</w:t>
            </w:r>
          </w:p>
        </w:tc>
      </w:tr>
      <w:tr w:rsidR="003C6E3C" w:rsidRPr="003C6E3C" w14:paraId="15F2CE25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E7B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2A3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FAD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393,961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28E90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283,000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8103C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509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283,000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CCD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676,961</w:t>
            </w:r>
          </w:p>
        </w:tc>
      </w:tr>
      <w:tr w:rsidR="003C6E3C" w:rsidRPr="003C6E3C" w14:paraId="51170560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1A1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2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A41E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Ligjvenese</w:t>
            </w:r>
          </w:p>
        </w:tc>
        <w:tc>
          <w:tcPr>
            <w:tcW w:w="521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02D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676,283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0EDA2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AD4FC0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EF1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CDD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676,283</w:t>
            </w:r>
          </w:p>
        </w:tc>
      </w:tr>
      <w:tr w:rsidR="003C6E3C" w:rsidRPr="003C6E3C" w14:paraId="5A98DC32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36245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1018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Kryeministria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578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351,050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CE156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18338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F92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BDC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401,050</w:t>
            </w:r>
          </w:p>
        </w:tc>
      </w:tr>
      <w:tr w:rsidR="003C6E3C" w:rsidRPr="003C6E3C" w14:paraId="656F314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45BC2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E30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CDF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351,050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F5A7E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36EA7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7F4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6D4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401,050</w:t>
            </w:r>
          </w:p>
        </w:tc>
      </w:tr>
      <w:tr w:rsidR="003C6E3C" w:rsidRPr="003C6E3C" w14:paraId="58E1E09F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C1AEB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27A7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Ministria e Bujqesise dhe Zhvillimit Rural 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5F9A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6,617,510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9782AA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2,555,844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0A1DF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2,863,251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74E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5,419,095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C80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12,036,605</w:t>
            </w:r>
          </w:p>
        </w:tc>
      </w:tr>
      <w:tr w:rsidR="003C6E3C" w:rsidRPr="003C6E3C" w14:paraId="28484A99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3232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lastRenderedPageBreak/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97960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0D7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302,294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DAC9B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7A7D7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8A1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376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307,294</w:t>
            </w:r>
          </w:p>
        </w:tc>
      </w:tr>
      <w:tr w:rsidR="003C6E3C" w:rsidRPr="003C6E3C" w14:paraId="049085D9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2988F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04220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3A300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Siguria ushqimore dhe mbrojtja e konsumatorit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3D5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1,516,431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6B4D0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302,509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977139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388,014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0A2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690,523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9989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2,206,954</w:t>
            </w:r>
          </w:p>
        </w:tc>
      </w:tr>
      <w:tr w:rsidR="003C6E3C" w:rsidRPr="003C6E3C" w14:paraId="69D3CFD1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B7BE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04240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E48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Menaxhimi i infrastruktures se kullimit dhe ujitjes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A47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620,340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04D8DD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992,841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A479A2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4EE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992,841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53B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1,613,181</w:t>
            </w:r>
          </w:p>
        </w:tc>
      </w:tr>
      <w:tr w:rsidR="003C6E3C" w:rsidRPr="003C6E3C" w14:paraId="6CA5D41A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8844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04250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7614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Zhvillimi Rural duke mbesht. Prodh. Bujq, Blek, Agroind dhe Market.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E41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3,594,225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5580AF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945,844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A94E5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2,413,755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4AA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3,359,599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BE6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6,953,824</w:t>
            </w:r>
          </w:p>
        </w:tc>
      </w:tr>
      <w:tr w:rsidR="003C6E3C" w:rsidRPr="003C6E3C" w14:paraId="7F4B94A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6E35B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04860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E1E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Keshillimi dhe Informacioni Bujqesor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AF4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439,950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A794B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170,000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007E6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0EE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170,000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EF6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609,950</w:t>
            </w:r>
          </w:p>
        </w:tc>
      </w:tr>
      <w:tr w:rsidR="003C6E3C" w:rsidRPr="003C6E3C" w14:paraId="44E17C03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20BBB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05470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C898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Menaxhimi qendrueshem i tokes bujqesore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49E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18,000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8E334B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69897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AD31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3E0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18,000</w:t>
            </w:r>
          </w:p>
        </w:tc>
      </w:tr>
      <w:tr w:rsidR="003C6E3C" w:rsidRPr="003C6E3C" w14:paraId="0BD5F6A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F5C2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04230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0E9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per Peshkimin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DF0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126,270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7F60F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139,650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5B7D7D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61,482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4E5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201,132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5E2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327,402</w:t>
            </w:r>
          </w:p>
        </w:tc>
      </w:tr>
      <w:tr w:rsidR="003C6E3C" w:rsidRPr="003C6E3C" w14:paraId="39902DD1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631B6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F6955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Ministria e Infrastruktures dhe Energjise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A1B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4,802,051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B00E06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24,142,314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AD404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14,043,755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EFD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38,186,069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AAD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42,988,120</w:t>
            </w:r>
          </w:p>
        </w:tc>
      </w:tr>
      <w:tr w:rsidR="003C6E3C" w:rsidRPr="003C6E3C" w14:paraId="5E61947B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A733B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832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B45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482,050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FD5A3F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13,000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00B25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A65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13,000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9B3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495,050</w:t>
            </w:r>
          </w:p>
        </w:tc>
      </w:tr>
      <w:tr w:rsidR="003C6E3C" w:rsidRPr="003C6E3C" w14:paraId="74B0DCC1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8A0F4B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04520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9D9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Transporti rrugor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9E0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2,552,375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721C1B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15,571,887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1192D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4,580,132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807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20,152,019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50F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22,704,394</w:t>
            </w:r>
          </w:p>
        </w:tc>
      </w:tr>
      <w:tr w:rsidR="003C6E3C" w:rsidRPr="003C6E3C" w14:paraId="31FAC78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1C296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04540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D2AE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Transporti Detar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1D0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105,435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1C4C4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A6D70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C07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8E4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195,435</w:t>
            </w:r>
          </w:p>
        </w:tc>
      </w:tr>
      <w:tr w:rsidR="003C6E3C" w:rsidRPr="003C6E3C" w14:paraId="3E8B0D9F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482E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04550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5028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Transporti Hekurudhor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DFD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412,853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21A4E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7C0FAE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1,958,349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465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2,358,349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553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2,771,202</w:t>
            </w:r>
          </w:p>
        </w:tc>
      </w:tr>
      <w:tr w:rsidR="003C6E3C" w:rsidRPr="003C6E3C" w14:paraId="1102A8D1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657E9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04560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8CF7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Transporti Ajror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BB5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19,793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ECBE49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71,200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0DF7E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706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71,200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9D9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90,993</w:t>
            </w:r>
          </w:p>
        </w:tc>
      </w:tr>
      <w:tr w:rsidR="003C6E3C" w:rsidRPr="003C6E3C" w14:paraId="0996607B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31B6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04610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81E8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Mbështetje për rrjetet e komunikacionit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774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A88C8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2402C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E0D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24,000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643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24,000</w:t>
            </w:r>
          </w:p>
        </w:tc>
      </w:tr>
      <w:tr w:rsidR="003C6E3C" w:rsidRPr="003C6E3C" w14:paraId="1480D4B7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FF66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06370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64D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Furnizimi me Uje dhe Kanalizime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933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449,348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DB1E9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6,486,185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307C3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4,219,274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08A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10,705,459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B61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11,154,807</w:t>
            </w:r>
          </w:p>
        </w:tc>
      </w:tr>
      <w:tr w:rsidR="003C6E3C" w:rsidRPr="003C6E3C" w14:paraId="60E8EBA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D33D8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06220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AA44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Menaxhimi i Mbetjeve Urbane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5A1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180,000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87C25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1,067,042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3896F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476,000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A9F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1,543,042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343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1,723,042</w:t>
            </w:r>
          </w:p>
        </w:tc>
      </w:tr>
      <w:tr w:rsidR="003C6E3C" w:rsidRPr="003C6E3C" w14:paraId="3D3742F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494E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04320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F65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per Energjine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8AE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52,278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65AB7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6EDAA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2,780,000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1E8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2,980,000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E7BF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3,032,278</w:t>
            </w:r>
          </w:p>
        </w:tc>
      </w:tr>
      <w:tr w:rsidR="003C6E3C" w:rsidRPr="003C6E3C" w14:paraId="23F73C29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013EF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04430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7F6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Mbeshtetje per Burimet Natyrore 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97F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215,640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CEB800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9B727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25A7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91,000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E23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306,640</w:t>
            </w:r>
          </w:p>
        </w:tc>
      </w:tr>
      <w:tr w:rsidR="003C6E3C" w:rsidRPr="003C6E3C" w14:paraId="00A02999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BC51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04440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C9A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per Industrine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80A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267,032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23921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64,000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A75D8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1B1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64,000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490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331,032</w:t>
            </w:r>
          </w:p>
        </w:tc>
      </w:tr>
      <w:tr w:rsidR="003C6E3C" w:rsidRPr="003C6E3C" w14:paraId="004830C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891D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06180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F0AD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Planifikimi Urban 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EDDF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65,249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1D6FDE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94,000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D65D3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842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94,000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3EA1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159,249</w:t>
            </w:r>
          </w:p>
        </w:tc>
      </w:tr>
      <w:tr w:rsidR="003C6E3C" w:rsidRPr="003C6E3C" w14:paraId="61020ADA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82F8CF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00CD7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Ministria e Financave dhe Ekonomise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950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60,965,388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DE82B2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1,945,329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CC54C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938,000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C44E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2,883,329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4FF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63,848,717</w:t>
            </w:r>
          </w:p>
        </w:tc>
      </w:tr>
      <w:tr w:rsidR="003C6E3C" w:rsidRPr="003C6E3C" w14:paraId="4E0C8339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72FB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C6F0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D34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524,654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3AF5E4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203,000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9C162D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350,000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057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553,000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3A0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1,077,654</w:t>
            </w:r>
          </w:p>
        </w:tc>
      </w:tr>
      <w:tr w:rsidR="003C6E3C" w:rsidRPr="003C6E3C" w14:paraId="2DA2016F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309A2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6337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Menaxhimi i Shpenzimeve Publike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2D3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358,721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0806B7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9A7295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C80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875F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358,721</w:t>
            </w:r>
          </w:p>
        </w:tc>
      </w:tr>
      <w:tr w:rsidR="003C6E3C" w:rsidRPr="003C6E3C" w14:paraId="5929D5CB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DD97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716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Ekzekutimi i Pagesave te Ndryshme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B86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590,000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3A8A3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D5F47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5CC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400,000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5A6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990,000</w:t>
            </w:r>
          </w:p>
        </w:tc>
      </w:tr>
      <w:tr w:rsidR="003C6E3C" w:rsidRPr="003C6E3C" w14:paraId="2FF2A605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BA550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BC5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Menaxhimi i te Ardhurave Tatimore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0E8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2,420,499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6CD591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342,640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EDF5BE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E47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342,640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6A4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2,763,139</w:t>
            </w:r>
          </w:p>
        </w:tc>
      </w:tr>
      <w:tr w:rsidR="003C6E3C" w:rsidRPr="003C6E3C" w14:paraId="4C2AF34E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7D63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01150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27D7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Menaxhimi i te Ardhurave Doganore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174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3,600,000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6302A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153,220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6901F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120,690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CC63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273,910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AD8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3,873,910</w:t>
            </w:r>
          </w:p>
        </w:tc>
      </w:tr>
      <w:tr w:rsidR="003C6E3C" w:rsidRPr="003C6E3C" w14:paraId="50CFB3EC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4E58F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01160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59D7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Lufta kunder Transaksioneve Financiare Jo-Ligjore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847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74,675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9CB0A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3103C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BE3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2FC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76,675</w:t>
            </w:r>
          </w:p>
        </w:tc>
      </w:tr>
      <w:tr w:rsidR="003C6E3C" w:rsidRPr="003C6E3C" w14:paraId="3253FD8E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6468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04130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115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per Zhvillim Ekonomik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0DB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360,070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E1820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71,800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D4696B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F51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221,800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754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581,870</w:t>
            </w:r>
          </w:p>
        </w:tc>
      </w:tr>
      <w:tr w:rsidR="003C6E3C" w:rsidRPr="003C6E3C" w14:paraId="6B9DC408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2FA3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04160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E534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per Mbikq. e Tregut, Infrast. e Ciles. dhe Pron. Industr.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DD1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295,145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C4EBE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16,500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29BF4F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341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16,500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7B8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311,645</w:t>
            </w:r>
          </w:p>
        </w:tc>
      </w:tr>
      <w:tr w:rsidR="003C6E3C" w:rsidRPr="003C6E3C" w14:paraId="27FCBE2D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64698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10220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E70C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Sigurimi Shoqeror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892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46,926,116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05910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99F29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63E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59E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46,926,116</w:t>
            </w:r>
          </w:p>
        </w:tc>
      </w:tr>
      <w:tr w:rsidR="003C6E3C" w:rsidRPr="003C6E3C" w14:paraId="56D352E8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89F76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10550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46E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Tregu i Punes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38B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2,302,235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9DF25F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C1112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18D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71,000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3DA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2,373,235</w:t>
            </w:r>
          </w:p>
        </w:tc>
      </w:tr>
      <w:tr w:rsidR="003C6E3C" w:rsidRPr="003C6E3C" w14:paraId="18A6518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06D12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04170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0408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Inspektimi ne Pune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A57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162,397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17071C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C9342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E49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4,500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CEA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166,897</w:t>
            </w:r>
          </w:p>
        </w:tc>
      </w:tr>
      <w:tr w:rsidR="003C6E3C" w:rsidRPr="003C6E3C" w14:paraId="4BFEA16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1994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09240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1E3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Arsimi i  Mesem (profesional)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A74B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2,028,478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17BDFA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280,669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83EECD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317,310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EDA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597,979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780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2,626,457</w:t>
            </w:r>
          </w:p>
        </w:tc>
      </w:tr>
      <w:tr w:rsidR="003C6E3C" w:rsidRPr="003C6E3C" w14:paraId="2972BA21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1AAE2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06190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4CC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Strehimi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923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1,322,400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9BE30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61736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5644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400,000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D4A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1,722,400</w:t>
            </w:r>
          </w:p>
        </w:tc>
      </w:tr>
      <w:tr w:rsidR="003C6E3C" w:rsidRPr="003C6E3C" w14:paraId="193E5BCB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5B503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0373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Ministria e Arsimit, Sportit dhe Rinise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743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40,133,522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BEABD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3,326,000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CD3179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320,000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F14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3,646,000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D5D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43,779,522</w:t>
            </w:r>
          </w:p>
        </w:tc>
      </w:tr>
      <w:tr w:rsidR="003C6E3C" w:rsidRPr="003C6E3C" w14:paraId="5B4DDF17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4478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A6A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BBA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699,209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AB8F3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7A354F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F22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C900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779,209</w:t>
            </w:r>
          </w:p>
        </w:tc>
      </w:tr>
      <w:tr w:rsidR="003C6E3C" w:rsidRPr="003C6E3C" w14:paraId="460EBCF5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455F0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09120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1B73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Arsimi Baze (perfshire parashkollorin)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DF4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22,993,152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65C09E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1,108,000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F4AB9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EDC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1,108,000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423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24,101,152</w:t>
            </w:r>
          </w:p>
        </w:tc>
      </w:tr>
      <w:tr w:rsidR="003C6E3C" w:rsidRPr="003C6E3C" w14:paraId="35511763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3CF9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09230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5307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Arsimi i Mesem (i pergjithshem)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33D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6,523,328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3DD7E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1,012,000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C919AB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C6A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1,012,000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FDD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7,535,328</w:t>
            </w:r>
          </w:p>
        </w:tc>
      </w:tr>
      <w:tr w:rsidR="003C6E3C" w:rsidRPr="003C6E3C" w14:paraId="1E94351A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B105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09450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08E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Arsimi Universitar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BA8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9,400,000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5EA7A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606,000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51BC8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711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806,000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99E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10,206,000</w:t>
            </w:r>
          </w:p>
        </w:tc>
      </w:tr>
      <w:tr w:rsidR="003C6E3C" w:rsidRPr="003C6E3C" w14:paraId="0BEDACD9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E0A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09770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B8C4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Fonde per Shkencen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1D5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395,286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A30F7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250,000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94E39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8A1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350,000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C9E3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745,286</w:t>
            </w:r>
          </w:p>
        </w:tc>
      </w:tr>
      <w:tr w:rsidR="003C6E3C" w:rsidRPr="003C6E3C" w14:paraId="279087C9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CBBA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08140</w:t>
            </w:r>
          </w:p>
        </w:tc>
        <w:tc>
          <w:tcPr>
            <w:tcW w:w="232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BFB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Zhvillimi i Sportit dhe Rinise</w:t>
            </w:r>
          </w:p>
        </w:tc>
        <w:tc>
          <w:tcPr>
            <w:tcW w:w="52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FB3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122,547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9E2D0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270,000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231BE5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20,000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99F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290,000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DB6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412,547</w:t>
            </w:r>
          </w:p>
        </w:tc>
      </w:tr>
      <w:tr w:rsidR="003C6E3C" w:rsidRPr="003C6E3C" w14:paraId="4636A5F8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B5F88B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CD41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Ministria e Kultures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8B3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2,029,191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C02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2,062,500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5A7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160,000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F10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2,222,500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A8C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4,251,691</w:t>
            </w:r>
          </w:p>
        </w:tc>
      </w:tr>
      <w:tr w:rsidR="003C6E3C" w:rsidRPr="003C6E3C" w14:paraId="064BED64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A067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E83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19F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158,390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F80BC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7E92B0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CC4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17E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158,390</w:t>
            </w:r>
          </w:p>
        </w:tc>
      </w:tr>
      <w:tr w:rsidR="003C6E3C" w:rsidRPr="003C6E3C" w14:paraId="1DB5C1A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EC65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08220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7CC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Trashegimia Kulturore dhe Muzete 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A63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605,900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5BC0E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055DB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65,000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883F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85,000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FF0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690,900</w:t>
            </w:r>
          </w:p>
        </w:tc>
      </w:tr>
      <w:tr w:rsidR="003C6E3C" w:rsidRPr="003C6E3C" w14:paraId="00B9B22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1DF0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08230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044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Arti dhe Kultura 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D3DF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1,264,901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DE081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2,042,500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5EA17E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95,000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D64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2,137,500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481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3,402,401</w:t>
            </w:r>
          </w:p>
        </w:tc>
      </w:tr>
      <w:tr w:rsidR="003C6E3C" w:rsidRPr="003C6E3C" w14:paraId="7110EBC0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F382C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D615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Ministria e Shendetesise dhe Mbrojtjes Sociale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2F0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73,969,247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07E7C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1,342,944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5374A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1,410,000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809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2,752,944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EAD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76,722,191</w:t>
            </w:r>
          </w:p>
        </w:tc>
      </w:tr>
      <w:tr w:rsidR="003C6E3C" w:rsidRPr="003C6E3C" w14:paraId="2D88ACBD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11BD0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C62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1DA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336,479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05C58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77531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4FD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53E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339,479</w:t>
            </w:r>
          </w:p>
        </w:tc>
      </w:tr>
      <w:tr w:rsidR="003C6E3C" w:rsidRPr="003C6E3C" w14:paraId="318E923E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7ABD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07220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625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Sherbimet e Kujdesit Paresor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F68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8,494,649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747F1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147,052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43CA4B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158,000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069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305,052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3FAE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8,799,701</w:t>
            </w:r>
          </w:p>
        </w:tc>
      </w:tr>
      <w:tr w:rsidR="003C6E3C" w:rsidRPr="003C6E3C" w14:paraId="7282CE09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D3242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07330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F0B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Sherbimet e Kujdesit Dytesor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91F3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30,926,859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C4F15F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1,159,212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10A52D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1,152,000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C43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2,311,212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0275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33,238,071</w:t>
            </w:r>
          </w:p>
        </w:tc>
      </w:tr>
      <w:tr w:rsidR="003C6E3C" w:rsidRPr="003C6E3C" w14:paraId="54A0135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7126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07450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B8E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Sherbimet e Shendetit Publik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8A2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6,217,174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5F8C2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13,680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91A48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33B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13,680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020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6,230,854</w:t>
            </w:r>
          </w:p>
        </w:tc>
      </w:tr>
      <w:tr w:rsidR="003C6E3C" w:rsidRPr="003C6E3C" w14:paraId="7FBDFEA9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21AE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07460</w:t>
            </w:r>
          </w:p>
        </w:tc>
        <w:tc>
          <w:tcPr>
            <w:tcW w:w="232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E5818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Sherbimi Kombetar i Urgjences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848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310,159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53834E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85211F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928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D63E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310,159</w:t>
            </w:r>
          </w:p>
        </w:tc>
      </w:tr>
      <w:tr w:rsidR="003C6E3C" w:rsidRPr="003C6E3C" w14:paraId="09019B1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F9B9F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10430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F0E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Perkujdesi Social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05C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26,649,602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33F0CD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DC9AF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40D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120,000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223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26,769,602</w:t>
            </w:r>
          </w:p>
        </w:tc>
      </w:tr>
      <w:tr w:rsidR="003C6E3C" w:rsidRPr="003C6E3C" w14:paraId="1509DB55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761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01190</w:t>
            </w:r>
          </w:p>
        </w:tc>
        <w:tc>
          <w:tcPr>
            <w:tcW w:w="232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C98C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Rehabilitimi  i te Perndjekurve Politik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2CD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1,034,325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7BEBA5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B00050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F04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73E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1,034,325</w:t>
            </w:r>
          </w:p>
        </w:tc>
      </w:tr>
      <w:tr w:rsidR="003C6E3C" w:rsidRPr="003C6E3C" w14:paraId="42A0087A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2FF5C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42848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Ministria e Drejtesise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A485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10,289,872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366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476,700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5B5C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110,000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BC4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586,700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6B44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10,876,572</w:t>
            </w:r>
          </w:p>
        </w:tc>
      </w:tr>
      <w:tr w:rsidR="003C6E3C" w:rsidRPr="003C6E3C" w14:paraId="743A7121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1F8A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F6D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01A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426,699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61270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95,600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231CB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110,000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BAB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205,600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024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632,299</w:t>
            </w:r>
          </w:p>
        </w:tc>
      </w:tr>
      <w:tr w:rsidR="003C6E3C" w:rsidRPr="003C6E3C" w14:paraId="5CDF6B3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2F66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03310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7BC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Ndihma Juridike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C71E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76,700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F9B71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CF15B2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955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66C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78,700</w:t>
            </w:r>
          </w:p>
        </w:tc>
      </w:tr>
      <w:tr w:rsidR="003C6E3C" w:rsidRPr="003C6E3C" w14:paraId="6B5BEE5B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FEA6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3735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Publikimet Zyrtare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BD6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54,323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2F1FE6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B94AB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7EF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47B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56,323</w:t>
            </w:r>
          </w:p>
        </w:tc>
      </w:tr>
      <w:tr w:rsidR="003C6E3C" w:rsidRPr="003C6E3C" w14:paraId="7AEFE896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40AF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E9B7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Mjekesia Ligjore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D85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82,650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573B2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8633E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A0E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924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87,650</w:t>
            </w:r>
          </w:p>
        </w:tc>
      </w:tr>
      <w:tr w:rsidR="003C6E3C" w:rsidRPr="003C6E3C" w14:paraId="54914EA3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ABC2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03440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E39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Sistemi i Burgjeve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4D82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5,600,075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B4D79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360,900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BF6EB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E29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360,900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687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5,960,975</w:t>
            </w:r>
          </w:p>
        </w:tc>
      </w:tr>
      <w:tr w:rsidR="003C6E3C" w:rsidRPr="003C6E3C" w14:paraId="60A15F19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2AB2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03350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5B7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Sherbimi i Permbarimit Gjyqesor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F64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146,454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0222F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05527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C56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DBA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149,454</w:t>
            </w:r>
          </w:p>
        </w:tc>
      </w:tr>
      <w:tr w:rsidR="003C6E3C" w:rsidRPr="003C6E3C" w14:paraId="1460FF77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1C39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01160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97DE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Sherbimet per çeshtjet e biresimeve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5CB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14,865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DA5680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D946BD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2A1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82E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15,065</w:t>
            </w:r>
          </w:p>
        </w:tc>
      </w:tr>
      <w:tr w:rsidR="003C6E3C" w:rsidRPr="003C6E3C" w14:paraId="1E732819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221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01180</w:t>
            </w:r>
          </w:p>
        </w:tc>
        <w:tc>
          <w:tcPr>
            <w:tcW w:w="232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A0F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Sherbimi i Kthimit dhe Kompensimit te Pronave</w:t>
            </w:r>
          </w:p>
        </w:tc>
        <w:tc>
          <w:tcPr>
            <w:tcW w:w="52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8CF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3,738,620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63642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6,000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07213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E38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492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3,744,620</w:t>
            </w:r>
          </w:p>
        </w:tc>
      </w:tr>
      <w:tr w:rsidR="003C6E3C" w:rsidRPr="003C6E3C" w14:paraId="38656AEA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1322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03490</w:t>
            </w:r>
          </w:p>
        </w:tc>
        <w:tc>
          <w:tcPr>
            <w:tcW w:w="2324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8E734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Sherbimi i Proves</w:t>
            </w:r>
          </w:p>
        </w:tc>
        <w:tc>
          <w:tcPr>
            <w:tcW w:w="5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864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149,486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1BE9AE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49577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A8B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E2D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151,486</w:t>
            </w:r>
          </w:p>
        </w:tc>
      </w:tr>
      <w:tr w:rsidR="003C6E3C" w:rsidRPr="003C6E3C" w14:paraId="2009E10E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C36E0C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1906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Ministria e Evropes dhe Puneve te Jashtme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D68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2,747,931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A7E71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91,000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F58F0C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80,780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446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171,780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FBE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2,919,711</w:t>
            </w:r>
          </w:p>
        </w:tc>
      </w:tr>
      <w:tr w:rsidR="003C6E3C" w:rsidRPr="003C6E3C" w14:paraId="47D661E1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B8D89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842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CB2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237,985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5C064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D6AE38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BD2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55,000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DFE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292,985</w:t>
            </w:r>
          </w:p>
        </w:tc>
      </w:tr>
      <w:tr w:rsidR="003C6E3C" w:rsidRPr="003C6E3C" w14:paraId="2679A38E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E11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D57E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diplomatike jashte shtetit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2E1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2,238,809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7B469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4F4DA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371E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5DAD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2,253,809</w:t>
            </w:r>
          </w:p>
        </w:tc>
      </w:tr>
      <w:tr w:rsidR="003C6E3C" w:rsidRPr="003C6E3C" w14:paraId="4DCE15A6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479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01130</w:t>
            </w:r>
          </w:p>
        </w:tc>
        <w:tc>
          <w:tcPr>
            <w:tcW w:w="232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5C5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Aktiviteti diplomatik dhe konsullor i MPJ</w:t>
            </w:r>
          </w:p>
        </w:tc>
        <w:tc>
          <w:tcPr>
            <w:tcW w:w="52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620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193,709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49CA01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7B710A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0FF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582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193,709</w:t>
            </w:r>
          </w:p>
        </w:tc>
      </w:tr>
      <w:tr w:rsidR="003C6E3C" w:rsidRPr="003C6E3C" w14:paraId="75AD2241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6076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01150</w:t>
            </w:r>
          </w:p>
        </w:tc>
        <w:tc>
          <w:tcPr>
            <w:tcW w:w="232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E82EE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Mbeshtetja Institucionale per Procesin e Integrimit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CC3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77,429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9B509A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1409FD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80,780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CAB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101,780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716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179,209</w:t>
            </w:r>
          </w:p>
        </w:tc>
      </w:tr>
      <w:tr w:rsidR="003C6E3C" w:rsidRPr="003C6E3C" w14:paraId="1FF0BC3E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080D6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6F09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Ministria e Brendshme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0E2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19,126,568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C46E8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960,000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7CFE70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350,290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298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1,310,290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D63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20,436,858</w:t>
            </w:r>
          </w:p>
        </w:tc>
      </w:tr>
      <w:tr w:rsidR="003C6E3C" w:rsidRPr="003C6E3C" w14:paraId="7A3E543C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250F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07A5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1EC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1,167,431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7F4B05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96,250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11D5FE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158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96,250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E7F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1,263,681</w:t>
            </w:r>
          </w:p>
        </w:tc>
      </w:tr>
      <w:tr w:rsidR="003C6E3C" w:rsidRPr="003C6E3C" w14:paraId="3378AF94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269A6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lastRenderedPageBreak/>
              <w:t>03140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D5D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Policia e Shtetit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F02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15,269,090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364C77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712,750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C45A62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335,290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0D2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1,048,040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4DF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16,317,130</w:t>
            </w:r>
          </w:p>
        </w:tc>
      </w:tr>
      <w:tr w:rsidR="003C6E3C" w:rsidRPr="003C6E3C" w14:paraId="5407CA58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48DD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03150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53F7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Garda e Republikes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0E2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1,723,855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7D1162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29,000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4BDF8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87E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29,000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B34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1,752,855</w:t>
            </w:r>
          </w:p>
        </w:tc>
      </w:tr>
      <w:tr w:rsidR="003C6E3C" w:rsidRPr="003C6E3C" w14:paraId="4B62C39C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A7A7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01160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1C8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Prefekturat dhe Funksionet e Deleguara te Pushtetit Vendor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17F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489,014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05766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69B800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014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77,000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F4B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566,014</w:t>
            </w:r>
          </w:p>
        </w:tc>
      </w:tr>
      <w:tr w:rsidR="003C6E3C" w:rsidRPr="003C6E3C" w14:paraId="55317FB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7266B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01170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9C2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Sherbimi i Gjendjes Civile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6B3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477,177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9D353B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40079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4A2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A992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537,177</w:t>
            </w:r>
          </w:p>
        </w:tc>
      </w:tr>
      <w:tr w:rsidR="003C6E3C" w:rsidRPr="003C6E3C" w14:paraId="37015E75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FCC16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48249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Ministria e Mbrojtjes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6D34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21,586,727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F443C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7,304,500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7D9F6B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1,900,000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DAFC9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9,204,500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F18D71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30,791,227</w:t>
            </w:r>
          </w:p>
        </w:tc>
      </w:tr>
      <w:tr w:rsidR="003C6E3C" w:rsidRPr="003C6E3C" w14:paraId="584217B4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1900F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7C5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2CB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1,316,356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1C5EA3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220,000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0B6AD8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B9D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220,000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28C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1,536,356</w:t>
            </w:r>
          </w:p>
        </w:tc>
      </w:tr>
      <w:tr w:rsidR="003C6E3C" w:rsidRPr="003C6E3C" w14:paraId="69040827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438F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02120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6C9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Forcat e Luftimit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8EA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5,928,739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574E79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4,652,500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E6818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1,200,000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C57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5,852,500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A97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11,781,239</w:t>
            </w:r>
          </w:p>
        </w:tc>
      </w:tr>
      <w:tr w:rsidR="003C6E3C" w:rsidRPr="003C6E3C" w14:paraId="7119D9E3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9BCC6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09430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D465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Arsimi Ushtarak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DFB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803,551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E162BB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390,000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98338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457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390,000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AFA1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1,193,551</w:t>
            </w:r>
          </w:p>
        </w:tc>
      </w:tr>
      <w:tr w:rsidR="003C6E3C" w:rsidRPr="003C6E3C" w14:paraId="2DCC4D96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8D1E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02150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545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Mbeshtetja e Luftimit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8E6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5,870,927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5DE8B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1,113,000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B6A22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B56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1,113,000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6CC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6,983,927</w:t>
            </w:r>
          </w:p>
        </w:tc>
      </w:tr>
      <w:tr w:rsidR="003C6E3C" w:rsidRPr="003C6E3C" w14:paraId="018F8ACF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942EB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07340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F98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per Shendetesine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86C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919,930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259A3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9A738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787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F07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1,069,930</w:t>
            </w:r>
          </w:p>
        </w:tc>
      </w:tr>
      <w:tr w:rsidR="003C6E3C" w:rsidRPr="003C6E3C" w14:paraId="260229DE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CDECB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10270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0969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Sociale per Ushtaraket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C34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5,200,000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BE701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DED34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627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A1D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5,200,000</w:t>
            </w:r>
          </w:p>
        </w:tc>
      </w:tr>
      <w:tr w:rsidR="003C6E3C" w:rsidRPr="003C6E3C" w14:paraId="1CDDED6D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CFA0C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10910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7460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Emergjencat Civile 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74C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1,547,225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99F7B7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779,000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651724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700,000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0D8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1,479,000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5BF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3,026,225</w:t>
            </w:r>
          </w:p>
        </w:tc>
      </w:tr>
      <w:tr w:rsidR="003C6E3C" w:rsidRPr="003C6E3C" w14:paraId="705D8C1F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EA3376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4E69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Sherbimi Informativ Shteteror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4B6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1,743,455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6D0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F2D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16E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EFF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1,793,455</w:t>
            </w:r>
          </w:p>
        </w:tc>
      </w:tr>
      <w:tr w:rsidR="003C6E3C" w:rsidRPr="003C6E3C" w14:paraId="1A163B7A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57B78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03520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8E5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Informative Shteterore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D6E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1,743,455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00149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22E48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230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936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1,793,455</w:t>
            </w:r>
          </w:p>
        </w:tc>
      </w:tr>
      <w:tr w:rsidR="003C6E3C" w:rsidRPr="003C6E3C" w14:paraId="46D8B0E8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F4755C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7338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Drejtoria e Radio Televizionit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55A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567,600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DE5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F20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517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AC6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567,600</w:t>
            </w:r>
          </w:p>
        </w:tc>
      </w:tr>
      <w:tr w:rsidR="003C6E3C" w:rsidRPr="003C6E3C" w14:paraId="5F913396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78FEC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08310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09D4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Sherbimet per shqiptaret jashte kufirit 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AF39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240,000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0FD61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094783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6DC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B51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240,000</w:t>
            </w:r>
          </w:p>
        </w:tc>
      </w:tr>
      <w:tr w:rsidR="003C6E3C" w:rsidRPr="003C6E3C" w14:paraId="1255285A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4ECB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08520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FF8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Projekte teknike per futjen e teknologjive te reja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7A4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197,600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079B4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DDCB3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4D2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95A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197,600</w:t>
            </w:r>
          </w:p>
        </w:tc>
      </w:tr>
      <w:tr w:rsidR="003C6E3C" w:rsidRPr="003C6E3C" w14:paraId="1CE87D0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9CD00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08330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5DB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Prodhime filmike ose veprimtari artistike mbarekombetare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A10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67,600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134CE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7A1F1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D79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BFB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67,600</w:t>
            </w:r>
          </w:p>
        </w:tc>
      </w:tr>
      <w:tr w:rsidR="003C6E3C" w:rsidRPr="003C6E3C" w14:paraId="7D7C7F13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086C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08340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2E7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Orkestra simfonike e RTSH dhe Kinematografise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ED8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62,400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4BA9B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BA6CE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C65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CB1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62,400</w:t>
            </w:r>
          </w:p>
        </w:tc>
      </w:tr>
      <w:tr w:rsidR="003C6E3C" w:rsidRPr="003C6E3C" w14:paraId="1D10D203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2400C0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DA189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Drejtoria e Pergjithshme e Arkivave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F22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176,995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D9169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65,000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4476D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399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65,000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635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241,995</w:t>
            </w:r>
          </w:p>
        </w:tc>
      </w:tr>
      <w:tr w:rsidR="003C6E3C" w:rsidRPr="003C6E3C" w14:paraId="2077FDEE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56DCC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E12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ADC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176,995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E451EE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65,000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CC06B6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FBD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65,000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D06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241,995</w:t>
            </w:r>
          </w:p>
        </w:tc>
      </w:tr>
      <w:tr w:rsidR="003C6E3C" w:rsidRPr="003C6E3C" w14:paraId="53F97B8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5518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484A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Akademia e Shkences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C1E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142,268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4AE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7EA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C334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C7E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143,268</w:t>
            </w:r>
          </w:p>
        </w:tc>
      </w:tr>
      <w:tr w:rsidR="003C6E3C" w:rsidRPr="003C6E3C" w14:paraId="1B10B097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3B92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01520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532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Veprimtaria Akademike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A88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142,268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584D2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4952E9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DA6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835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143,268</w:t>
            </w:r>
          </w:p>
        </w:tc>
      </w:tr>
      <w:tr w:rsidR="003C6E3C" w:rsidRPr="003C6E3C" w14:paraId="3AE15C2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535590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664C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Kontrolli Larte  i Shtetit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177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445,554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07E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C9F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24,000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D72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44,000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9E05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489,554</w:t>
            </w:r>
          </w:p>
        </w:tc>
      </w:tr>
      <w:tr w:rsidR="003C6E3C" w:rsidRPr="003C6E3C" w14:paraId="366038B1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819A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25CE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Audituese e KLSH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3347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445,554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16090E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0A38EF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24,000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0512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44,000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151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489,554</w:t>
            </w:r>
          </w:p>
        </w:tc>
      </w:tr>
      <w:tr w:rsidR="003C6E3C" w:rsidRPr="003C6E3C" w14:paraId="31EE694F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6BC062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408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Ministria e Turizmit dhe Mjedisit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8351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1,311,792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6A9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530,740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AAD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490,000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E5DC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1,020,740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A88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2,332,532</w:t>
            </w:r>
          </w:p>
        </w:tc>
      </w:tr>
      <w:tr w:rsidR="003C6E3C" w:rsidRPr="003C6E3C" w14:paraId="37E21837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AD7D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FCCC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EAD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174,267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72ED9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113EC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17D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479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176,267</w:t>
            </w:r>
          </w:p>
        </w:tc>
      </w:tr>
      <w:tr w:rsidR="003C6E3C" w:rsidRPr="003C6E3C" w14:paraId="13906FE7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7BDD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05320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9C00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Programe per mbrojtjen e Mjedisit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7D2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422,008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00E9C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15625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390,000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794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510,000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7D6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932,008</w:t>
            </w:r>
          </w:p>
        </w:tc>
      </w:tr>
      <w:tr w:rsidR="003C6E3C" w:rsidRPr="003C6E3C" w14:paraId="4F37823C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1B85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04260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25F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Administrimi i Pyjeve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381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324,739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ACEAF8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39,500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2FF04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D79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39,500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CF3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364,239</w:t>
            </w:r>
          </w:p>
        </w:tc>
      </w:tr>
      <w:tr w:rsidR="003C6E3C" w:rsidRPr="003C6E3C" w14:paraId="6D2601B4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C262B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04760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087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Zhvillimi i Turizmit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12E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390,779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6B7C35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369,240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2CDCCE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994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469,240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DB7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860,019</w:t>
            </w:r>
          </w:p>
        </w:tc>
      </w:tr>
      <w:tr w:rsidR="003C6E3C" w:rsidRPr="003C6E3C" w14:paraId="37AB5FE7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1C588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D939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Prokuroria e Pergjithshme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633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2,170,513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B03BB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130,000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F0589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62A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130,000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C41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2,300,513</w:t>
            </w:r>
          </w:p>
        </w:tc>
      </w:tr>
      <w:tr w:rsidR="003C6E3C" w:rsidRPr="003C6E3C" w14:paraId="400BB101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AE79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D74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C52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2,170,513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A617D7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130,000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917B69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5AA8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130,000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FDA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2,300,513</w:t>
            </w:r>
          </w:p>
        </w:tc>
      </w:tr>
      <w:tr w:rsidR="003C6E3C" w:rsidRPr="003C6E3C" w14:paraId="5502A74B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25C3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77BB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Këshilli I Lartë I Gjyqësor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48D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3,217,656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1D4062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412,000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DFD83F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E37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412,000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F13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3,629,656</w:t>
            </w:r>
          </w:p>
        </w:tc>
      </w:tr>
      <w:tr w:rsidR="003C6E3C" w:rsidRPr="003C6E3C" w14:paraId="7EC13BE5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B9B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A62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DA6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263,046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C91F5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C3635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85D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CB1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278,046</w:t>
            </w:r>
          </w:p>
        </w:tc>
      </w:tr>
      <w:tr w:rsidR="003C6E3C" w:rsidRPr="003C6E3C" w14:paraId="55267775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BAC6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01140</w:t>
            </w:r>
          </w:p>
        </w:tc>
        <w:tc>
          <w:tcPr>
            <w:tcW w:w="232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1E10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Mbështetje për teknologjinë e sistemit të drejtësisë</w:t>
            </w:r>
          </w:p>
        </w:tc>
        <w:tc>
          <w:tcPr>
            <w:tcW w:w="521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276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8,444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12665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EDEB7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A48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7968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8,444</w:t>
            </w:r>
          </w:p>
        </w:tc>
      </w:tr>
      <w:tr w:rsidR="003C6E3C" w:rsidRPr="003C6E3C" w14:paraId="292623DD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1A91C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03310</w:t>
            </w:r>
          </w:p>
        </w:tc>
        <w:tc>
          <w:tcPr>
            <w:tcW w:w="2324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16D58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Buxheti Gjyqesor</w:t>
            </w:r>
          </w:p>
        </w:tc>
        <w:tc>
          <w:tcPr>
            <w:tcW w:w="52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781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2,946,166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BA83A9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397,000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DC6EB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08E2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397,000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DA3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3,343,166</w:t>
            </w:r>
          </w:p>
        </w:tc>
      </w:tr>
      <w:tr w:rsidR="003C6E3C" w:rsidRPr="003C6E3C" w14:paraId="5011D961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3A96A0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13A9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Gjykata Kushtetuese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6AC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146,909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34E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19,000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0E3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FF1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19,000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19C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165,909</w:t>
            </w:r>
          </w:p>
        </w:tc>
      </w:tr>
      <w:tr w:rsidR="003C6E3C" w:rsidRPr="003C6E3C" w14:paraId="21FB8F36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D372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03320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AA7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Gjyqesore Kushtetuese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61E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146,909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1E731A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D67EA7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D68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109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165,909</w:t>
            </w:r>
          </w:p>
        </w:tc>
      </w:tr>
      <w:tr w:rsidR="003C6E3C" w:rsidRPr="003C6E3C" w14:paraId="2CFFA4C4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B1D03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31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E1119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Agjensia Telegrafike Shqiptare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9F4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56,004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832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BF9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D09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BDF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57,004</w:t>
            </w:r>
          </w:p>
        </w:tc>
      </w:tr>
      <w:tr w:rsidR="003C6E3C" w:rsidRPr="003C6E3C" w14:paraId="254956C6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0CC9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08320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B17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Telegrafike e ATSH-se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2E2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56,004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88F39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F6157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4AC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7D6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57,004</w:t>
            </w:r>
          </w:p>
        </w:tc>
      </w:tr>
      <w:tr w:rsidR="003C6E3C" w:rsidRPr="003C6E3C" w14:paraId="5A42293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929D8F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35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3303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Këshilli I Lartë I Prokurorisë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BF4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141,625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2F0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8,000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D577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53D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8,000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3B7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149,625</w:t>
            </w:r>
          </w:p>
        </w:tc>
      </w:tr>
      <w:tr w:rsidR="003C6E3C" w:rsidRPr="003C6E3C" w14:paraId="0A51BAC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2FD2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0F39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e KLP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C4D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141,625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AE47D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807BD2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7EA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49E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149,625</w:t>
            </w:r>
          </w:p>
        </w:tc>
      </w:tr>
      <w:tr w:rsidR="003C6E3C" w:rsidRPr="003C6E3C" w14:paraId="1E9D968C" w14:textId="77777777" w:rsidTr="003C6E3C">
        <w:trPr>
          <w:trHeight w:val="180"/>
        </w:trPr>
        <w:tc>
          <w:tcPr>
            <w:tcW w:w="264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76021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40</w:t>
            </w:r>
          </w:p>
        </w:tc>
        <w:tc>
          <w:tcPr>
            <w:tcW w:w="2324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AD185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Partite Politike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B8C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356,208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B08AF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6D12C0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0F1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AE1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356,208</w:t>
            </w:r>
          </w:p>
        </w:tc>
      </w:tr>
      <w:tr w:rsidR="003C6E3C" w:rsidRPr="003C6E3C" w14:paraId="71B3BBB2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5409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CDF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per Partite Politike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D88E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345,600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768E00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D67408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B95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AE65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345,600</w:t>
            </w:r>
          </w:p>
        </w:tc>
      </w:tr>
      <w:tr w:rsidR="003C6E3C" w:rsidRPr="003C6E3C" w14:paraId="60F19EEC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493E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BB31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per Shoqatat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2DBA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8,320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A0EB5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C71040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6CD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537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8,320</w:t>
            </w:r>
          </w:p>
        </w:tc>
      </w:tr>
      <w:tr w:rsidR="003C6E3C" w:rsidRPr="003C6E3C" w14:paraId="7381A4A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AA16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7B7C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per Organizatat e Veteraneve me Status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E4B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2,288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BA21C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2B0009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FE4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6D3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2,288</w:t>
            </w:r>
          </w:p>
        </w:tc>
      </w:tr>
      <w:tr w:rsidR="003C6E3C" w:rsidRPr="003C6E3C" w14:paraId="012287B6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95D53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41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143EC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Struktura e Posaçme kundër Korrupsionit dhe Krimit të Organizuar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7D4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973,971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D6CF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9788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7DA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30,000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837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1,003,971</w:t>
            </w:r>
          </w:p>
        </w:tc>
      </w:tr>
      <w:tr w:rsidR="003C6E3C" w:rsidRPr="003C6E3C" w14:paraId="15777E1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D0C8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03390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BF30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e SPAK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1442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973,971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0F843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84FE21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310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30,000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90A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1,003,971</w:t>
            </w:r>
          </w:p>
        </w:tc>
      </w:tr>
      <w:tr w:rsidR="003C6E3C" w:rsidRPr="003C6E3C" w14:paraId="19B506F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2BD70C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50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5B9C8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Instituti Statistikes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000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1,188,141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F1B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D58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400,000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44C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700,000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F657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1,888,141</w:t>
            </w:r>
          </w:p>
        </w:tc>
      </w:tr>
      <w:tr w:rsidR="003C6E3C" w:rsidRPr="003C6E3C" w14:paraId="640EC95A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7E45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01320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2F4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Veprimtaria Statistikore 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B34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1,188,141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48268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300,000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CFBD50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400,000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27C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700,000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68F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1,888,141</w:t>
            </w:r>
          </w:p>
        </w:tc>
      </w:tr>
      <w:tr w:rsidR="003C6E3C" w:rsidRPr="003C6E3C" w14:paraId="1AD4E581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4F7FC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55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6A9D9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Shkolla e Magjistratures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C38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290,468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AF6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8,000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572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CD8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8,000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936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298,468</w:t>
            </w:r>
          </w:p>
        </w:tc>
      </w:tr>
      <w:tr w:rsidR="003C6E3C" w:rsidRPr="003C6E3C" w14:paraId="228987EB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5439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09820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5E8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Arsimore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784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290,468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D21DF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8,000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D3CB2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0CF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FE4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298,468</w:t>
            </w:r>
          </w:p>
        </w:tc>
      </w:tr>
      <w:tr w:rsidR="003C6E3C" w:rsidRPr="003C6E3C" w14:paraId="327AE7CF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2FF699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56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41635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Fondi i Zhvillimit Shqiptar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EC2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304B2F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9,000,000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519D6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6,451,924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F1D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15,451,924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2C2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15,451,924</w:t>
            </w:r>
          </w:p>
        </w:tc>
      </w:tr>
      <w:tr w:rsidR="003C6E3C" w:rsidRPr="003C6E3C" w14:paraId="23D43CFE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B6C8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06210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F48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Programe Zhvillimi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42D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B3179B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5,800,000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416110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6,451,924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2D4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12,251,924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FB8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12,251,924</w:t>
            </w:r>
          </w:p>
        </w:tc>
      </w:tr>
      <w:tr w:rsidR="003C6E3C" w:rsidRPr="003C6E3C" w14:paraId="46027007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92AC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06220</w:t>
            </w:r>
          </w:p>
        </w:tc>
        <w:tc>
          <w:tcPr>
            <w:tcW w:w="232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BA56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Infrastruktura Vendore dhe Rajonale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4C5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62424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2,800,000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B94B9D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3B1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2,800,000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A581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2,800,000</w:t>
            </w:r>
          </w:p>
        </w:tc>
      </w:tr>
      <w:tr w:rsidR="003C6E3C" w:rsidRPr="003C6E3C" w14:paraId="4EACF799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982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04230</w:t>
            </w:r>
          </w:p>
        </w:tc>
        <w:tc>
          <w:tcPr>
            <w:tcW w:w="232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FC2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Programi "100 Fshatrat"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E73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66A406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34B39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6B7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400,000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5B8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400,000</w:t>
            </w:r>
          </w:p>
        </w:tc>
      </w:tr>
      <w:tr w:rsidR="003C6E3C" w:rsidRPr="003C6E3C" w14:paraId="185642C9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A3933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57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31DF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Qendra Kombetare e Kinematografise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572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156,805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552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AF8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8E0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A78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157,805</w:t>
            </w:r>
          </w:p>
        </w:tc>
      </w:tr>
      <w:tr w:rsidR="003C6E3C" w:rsidRPr="003C6E3C" w14:paraId="6B65527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CD0D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08220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4AE4E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Mbeshtetja e veprimtarise kinematografike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DD4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156,805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679DD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D1F26C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B32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B99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157,805</w:t>
            </w:r>
          </w:p>
        </w:tc>
      </w:tr>
      <w:tr w:rsidR="003C6E3C" w:rsidRPr="003C6E3C" w14:paraId="39D4A49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18787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63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544E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Institucionet e sistemit te drejtesise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F23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688,089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A8764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70,000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CD9DF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2CED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70,000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2FC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758,089</w:t>
            </w:r>
          </w:p>
        </w:tc>
      </w:tr>
      <w:tr w:rsidR="003C6E3C" w:rsidRPr="003C6E3C" w14:paraId="404DAF9E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BA0108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03320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542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Veprimtaria e Zyres se Inspektorit te Larte te Drejtesise 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7BB4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196,143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9F9765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64,000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3D4A0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123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64,000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43A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260,143</w:t>
            </w:r>
          </w:p>
        </w:tc>
      </w:tr>
      <w:tr w:rsidR="003C6E3C" w:rsidRPr="003C6E3C" w14:paraId="44412AC3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718BC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03330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EA6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e rivlerësimit kalimtar të magjistratit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EA1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228,235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9B6E27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1B45E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71C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D3D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230,235</w:t>
            </w:r>
          </w:p>
        </w:tc>
      </w:tr>
      <w:tr w:rsidR="003C6E3C" w:rsidRPr="003C6E3C" w14:paraId="0E6B356A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2492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03340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BCC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e apelimit të rivlerësimit kalimtar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CC5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192,576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3293C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5BE3E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E29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F55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194,576</w:t>
            </w:r>
          </w:p>
        </w:tc>
      </w:tr>
      <w:tr w:rsidR="003C6E3C" w:rsidRPr="003C6E3C" w14:paraId="75E30897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CE931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03360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D3CB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Veprimtaria e komisionerit publik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E82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71,135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E66FC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55BA52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C6E7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964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73,135</w:t>
            </w:r>
          </w:p>
        </w:tc>
      </w:tr>
      <w:tr w:rsidR="003C6E3C" w:rsidRPr="003C6E3C" w14:paraId="2149C07D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CD9127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66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6483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Avokati i Popullit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C8B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120,838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E0B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68F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ED2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4,000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EE4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124,838</w:t>
            </w:r>
          </w:p>
        </w:tc>
      </w:tr>
      <w:tr w:rsidR="003C6E3C" w:rsidRPr="003C6E3C" w14:paraId="792E874E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A3DF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03320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5224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Sherbimi i avokatise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182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120,838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E576F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10C3E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6D2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8BD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124,838</w:t>
            </w:r>
          </w:p>
        </w:tc>
      </w:tr>
      <w:tr w:rsidR="003C6E3C" w:rsidRPr="003C6E3C" w14:paraId="37D27DB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09BC5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67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C247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Komisioneri per Mbikqyrjen e Sherbimit Civil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933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56,858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99E8DD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B4AFF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C95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835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57,858</w:t>
            </w:r>
          </w:p>
        </w:tc>
      </w:tr>
      <w:tr w:rsidR="003C6E3C" w:rsidRPr="003C6E3C" w14:paraId="729922CF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CF99F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1081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AD6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56,858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7BBFC7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D250E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93A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FA9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57,858</w:t>
            </w:r>
          </w:p>
        </w:tc>
      </w:tr>
      <w:tr w:rsidR="003C6E3C" w:rsidRPr="003C6E3C" w14:paraId="0FF3D457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D942A0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73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DF5D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Komisioni Qendror i Zgjedhjeve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89A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186,550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AA8C8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81,500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DD4F3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B6E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81,500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C82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268,050</w:t>
            </w:r>
          </w:p>
        </w:tc>
      </w:tr>
      <w:tr w:rsidR="003C6E3C" w:rsidRPr="003C6E3C" w14:paraId="63F9A85B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25B71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01610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C57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BA3E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186,550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76BBE0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81,500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667FC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05EE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81,500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1EC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268,050</w:t>
            </w:r>
          </w:p>
        </w:tc>
      </w:tr>
      <w:tr w:rsidR="003C6E3C" w:rsidRPr="003C6E3C" w14:paraId="01FAB53C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C878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01620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D8B4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Zgjedhjet e pergjithshme dhe lokale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2DB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DB35B0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B9344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5BD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FFA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</w:tr>
      <w:tr w:rsidR="003C6E3C" w:rsidRPr="003C6E3C" w14:paraId="3F9B02EA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07759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lastRenderedPageBreak/>
              <w:t>76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6336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Inspektorati i Lartë i Deklarimit dhe Kontrollit të Pasurive dhe Konfliktit të Interesave 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3E0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152,509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DB0C2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33,000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6EE35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E43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33,000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A52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185,509</w:t>
            </w:r>
          </w:p>
        </w:tc>
      </w:tr>
      <w:tr w:rsidR="003C6E3C" w:rsidRPr="003C6E3C" w14:paraId="7E90C9AE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BAFD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777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FE2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152,509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9E09A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33,000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E4DE1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594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33,000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87E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185,509</w:t>
            </w:r>
          </w:p>
        </w:tc>
      </w:tr>
      <w:tr w:rsidR="003C6E3C" w:rsidRPr="003C6E3C" w14:paraId="765B7C4C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961DA9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77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CA335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Autoriteti i Konkurences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CE5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69,197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DDC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22E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15E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755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70,197</w:t>
            </w:r>
          </w:p>
        </w:tc>
      </w:tr>
      <w:tr w:rsidR="003C6E3C" w:rsidRPr="003C6E3C" w14:paraId="49B7972A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C780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04120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8216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Mbikqyrja e tregut &amp; Garantimi i konkurences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470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69,197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B6CAD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91224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CFA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C77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70,197</w:t>
            </w:r>
          </w:p>
        </w:tc>
      </w:tr>
      <w:tr w:rsidR="003C6E3C" w:rsidRPr="003C6E3C" w14:paraId="085164A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2F00EC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82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32F54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Keshilli Kombetar i Kontabilitetit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A24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12,054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30E365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346B33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727F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066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13,054</w:t>
            </w:r>
          </w:p>
        </w:tc>
      </w:tr>
      <w:tr w:rsidR="003C6E3C" w:rsidRPr="003C6E3C" w14:paraId="49E8A11E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E570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2F30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0C2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12,054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F6BAC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67A41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79E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008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13,054</w:t>
            </w:r>
          </w:p>
        </w:tc>
      </w:tr>
      <w:tr w:rsidR="003C6E3C" w:rsidRPr="003C6E3C" w14:paraId="5588E303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79DBB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87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F7AFC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Institucione te tjera Qeveritare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FEA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5,985,208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2FE04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2,221,629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BAFA4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293,000</w:t>
            </w:r>
          </w:p>
        </w:tc>
        <w:tc>
          <w:tcPr>
            <w:tcW w:w="47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29E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2,514,629</w:t>
            </w:r>
          </w:p>
        </w:tc>
        <w:tc>
          <w:tcPr>
            <w:tcW w:w="5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49C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8,499,837</w:t>
            </w:r>
          </w:p>
        </w:tc>
      </w:tr>
      <w:tr w:rsidR="003C6E3C" w:rsidRPr="003C6E3C" w14:paraId="5294F695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9C41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01320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12D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Sherbime Qeveritare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EC8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250,000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629FB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30,000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96949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270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30,000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D34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280,000</w:t>
            </w:r>
          </w:p>
        </w:tc>
      </w:tr>
      <w:tr w:rsidR="003C6E3C" w:rsidRPr="003C6E3C" w14:paraId="1260AA05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4823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4CB95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Sherbimi i Prokurimit Publik</w:t>
            </w:r>
          </w:p>
        </w:tc>
        <w:tc>
          <w:tcPr>
            <w:tcW w:w="52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C4D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59,820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04FD1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96DFE3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BB3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6B9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60,820</w:t>
            </w:r>
          </w:p>
        </w:tc>
      </w:tr>
      <w:tr w:rsidR="003C6E3C" w:rsidRPr="003C6E3C" w14:paraId="0A388484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48B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05640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CE6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Administrimi I ujrave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E57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93,014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DA029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A1E27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93,000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103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103,000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94A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196,014</w:t>
            </w:r>
          </w:p>
        </w:tc>
      </w:tr>
      <w:tr w:rsidR="003C6E3C" w:rsidRPr="003C6E3C" w14:paraId="72BC5E53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781F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03310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D11A3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Sherbimi i Avokatise Shteterore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3B8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212,147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5BBB04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C66204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236F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5C0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214,147</w:t>
            </w:r>
          </w:p>
        </w:tc>
      </w:tr>
      <w:tr w:rsidR="003C6E3C" w:rsidRPr="003C6E3C" w14:paraId="7DCFC057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7CCE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01150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BEF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Sherbime te tjera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7C5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707,311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9F5422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140,253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F82B6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3E8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140,253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429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847,564</w:t>
            </w:r>
          </w:p>
        </w:tc>
      </w:tr>
      <w:tr w:rsidR="003C6E3C" w:rsidRPr="003C6E3C" w14:paraId="7A1C7526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B9A0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01140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F7E2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e-Qeverisja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5AE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4,065,265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B4A2B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1,881,376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9D3F23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313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1,881,376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0F0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5,946,641</w:t>
            </w:r>
          </w:p>
        </w:tc>
      </w:tr>
      <w:tr w:rsidR="003C6E3C" w:rsidRPr="003C6E3C" w14:paraId="0DA66EE0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203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01330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25DC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Menaxhimi dhe Zhvillimi i Administrates Publike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40E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354,030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BE27B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106,000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0797B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150,000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0C5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256,000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3CA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610,030</w:t>
            </w:r>
          </w:p>
        </w:tc>
      </w:tr>
      <w:tr w:rsidR="003C6E3C" w:rsidRPr="003C6E3C" w14:paraId="305A7EA7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47D0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08610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D87F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Mbështetje për  Rininë dhe Fëmijët 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431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110,118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40E4F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9B9B9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9F8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100,000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2C2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210,118</w:t>
            </w:r>
          </w:p>
        </w:tc>
      </w:tr>
      <w:tr w:rsidR="003C6E3C" w:rsidRPr="003C6E3C" w14:paraId="3C4E4074" w14:textId="77777777" w:rsidTr="003C6E3C">
        <w:trPr>
          <w:trHeight w:val="180"/>
        </w:trPr>
        <w:tc>
          <w:tcPr>
            <w:tcW w:w="264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A636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08480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1B6A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Mbeshtetje per Kultet Fetare</w:t>
            </w:r>
          </w:p>
        </w:tc>
        <w:tc>
          <w:tcPr>
            <w:tcW w:w="5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9B6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133,503</w:t>
            </w:r>
          </w:p>
        </w:tc>
        <w:tc>
          <w:tcPr>
            <w:tcW w:w="43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DD7CB5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A02F5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87B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EA5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134,503</w:t>
            </w:r>
          </w:p>
        </w:tc>
      </w:tr>
      <w:tr w:rsidR="003C6E3C" w:rsidRPr="003C6E3C" w14:paraId="70D2A24C" w14:textId="77777777" w:rsidTr="003C6E3C">
        <w:trPr>
          <w:trHeight w:val="180"/>
        </w:trPr>
        <w:tc>
          <w:tcPr>
            <w:tcW w:w="264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0B74D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88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0A24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Mbeshtetje per Shoqerine Civile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E85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121,252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D1FC3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C6979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3C4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C51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122,252</w:t>
            </w:r>
          </w:p>
        </w:tc>
      </w:tr>
      <w:tr w:rsidR="003C6E3C" w:rsidRPr="003C6E3C" w14:paraId="3A99D0BA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93E8F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E505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A7F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121,252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777C9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F32F6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630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8D61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122,252</w:t>
            </w:r>
          </w:p>
        </w:tc>
      </w:tr>
      <w:tr w:rsidR="003C6E3C" w:rsidRPr="003C6E3C" w14:paraId="5C989EC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E93508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89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435FE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Komisioneri për te Drejten e Informimit dhe  Mbrojtjen e të Dhënave Personale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330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66,962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8B7B8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6,500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30DA80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F0A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6,500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59A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73,462</w:t>
            </w:r>
          </w:p>
        </w:tc>
      </w:tr>
      <w:tr w:rsidR="003C6E3C" w:rsidRPr="003C6E3C" w14:paraId="4DA1E9D2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F121A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4DE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7F2D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66,962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13A16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6,500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241E9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FB6AB2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6,500</w:t>
            </w: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19DD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73,462</w:t>
            </w:r>
          </w:p>
        </w:tc>
      </w:tr>
      <w:tr w:rsidR="003C6E3C" w:rsidRPr="003C6E3C" w14:paraId="1D254E80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940284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90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6B00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Komisioni I Prokurimit Publik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D22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66,908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A5761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25,000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4AF37B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B45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25,000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11F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91,908</w:t>
            </w:r>
          </w:p>
        </w:tc>
      </w:tr>
      <w:tr w:rsidR="003C6E3C" w:rsidRPr="003C6E3C" w14:paraId="57CF81D8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15952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69F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9238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66,908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E40DB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25,000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EEF70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D86ACD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25,000</w:t>
            </w: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A46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91,908</w:t>
            </w:r>
          </w:p>
        </w:tc>
      </w:tr>
      <w:tr w:rsidR="003C6E3C" w:rsidRPr="003C6E3C" w14:paraId="59B25973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B51C6D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91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5D17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Komisioneri per Mbrojtjen nga Diskriminimi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E68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48,119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CB216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CCD693F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874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9BB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51,119</w:t>
            </w:r>
          </w:p>
        </w:tc>
      </w:tr>
      <w:tr w:rsidR="003C6E3C" w:rsidRPr="003C6E3C" w14:paraId="59897BE6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E83CB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D59D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E43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48,119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7404E5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EC778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B2EBB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55C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51,119</w:t>
            </w:r>
          </w:p>
        </w:tc>
      </w:tr>
      <w:tr w:rsidR="003C6E3C" w:rsidRPr="003C6E3C" w14:paraId="33C4372A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6300C6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92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53B8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Instituti i Studimeve te Krimeve te Komunizmit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7EA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34,743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27B69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94790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2D88B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A081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35,743</w:t>
            </w:r>
          </w:p>
        </w:tc>
      </w:tr>
      <w:tr w:rsidR="003C6E3C" w:rsidRPr="003C6E3C" w14:paraId="36D5CBFF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51F9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11A9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504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34,743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05F32AC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27AE8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7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5F33CE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399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35,743</w:t>
            </w:r>
          </w:p>
        </w:tc>
      </w:tr>
      <w:tr w:rsidR="003C6E3C" w:rsidRPr="003C6E3C" w14:paraId="43DEBEF8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FFC3A3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95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216C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Autoriteti per Informimin mbi Dokumentet e ish-Sigurimit te Shtetit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2AF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89,507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B818F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12,000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A1DB26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67,000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157A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79,000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A689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168,507</w:t>
            </w:r>
          </w:p>
        </w:tc>
      </w:tr>
      <w:tr w:rsidR="003C6E3C" w:rsidRPr="003C6E3C" w14:paraId="74E2DA16" w14:textId="77777777" w:rsidTr="003C6E3C">
        <w:trPr>
          <w:trHeight w:val="180"/>
        </w:trPr>
        <w:tc>
          <w:tcPr>
            <w:tcW w:w="26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0AD5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01110</w:t>
            </w:r>
          </w:p>
        </w:tc>
        <w:tc>
          <w:tcPr>
            <w:tcW w:w="23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65F1" w14:textId="77777777" w:rsidR="003C6E3C" w:rsidRPr="003C6E3C" w:rsidRDefault="003C6E3C" w:rsidP="003C6E3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Planifikimi, Menaxhimi dhe Administrimi</w:t>
            </w:r>
          </w:p>
        </w:tc>
        <w:tc>
          <w:tcPr>
            <w:tcW w:w="52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C33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89,507</w:t>
            </w:r>
          </w:p>
        </w:tc>
        <w:tc>
          <w:tcPr>
            <w:tcW w:w="433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15E7B3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12,000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D66AC4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67,000</w:t>
            </w:r>
          </w:p>
        </w:tc>
        <w:tc>
          <w:tcPr>
            <w:tcW w:w="47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CE24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79,000</w:t>
            </w:r>
          </w:p>
        </w:tc>
        <w:tc>
          <w:tcPr>
            <w:tcW w:w="56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327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168,507</w:t>
            </w:r>
          </w:p>
        </w:tc>
      </w:tr>
      <w:tr w:rsidR="003C6E3C" w:rsidRPr="003C6E3C" w14:paraId="2AA42378" w14:textId="77777777" w:rsidTr="003C6E3C">
        <w:trPr>
          <w:trHeight w:val="180"/>
        </w:trPr>
        <w:tc>
          <w:tcPr>
            <w:tcW w:w="258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D5714F" w14:textId="77777777" w:rsidR="003C6E3C" w:rsidRPr="003C6E3C" w:rsidRDefault="003C6E3C" w:rsidP="003C6E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TOTALI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8AC28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264,701,836</w:t>
            </w:r>
          </w:p>
        </w:tc>
        <w:tc>
          <w:tcPr>
            <w:tcW w:w="433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AA146D0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57,593,500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264997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29,902,000</w:t>
            </w:r>
          </w:p>
        </w:tc>
        <w:tc>
          <w:tcPr>
            <w:tcW w:w="4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1042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87,495,500</w:t>
            </w: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64C1" w14:textId="77777777" w:rsidR="003C6E3C" w:rsidRPr="003C6E3C" w:rsidRDefault="003C6E3C" w:rsidP="003C6E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3C6E3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352,197,336</w:t>
            </w:r>
          </w:p>
        </w:tc>
      </w:tr>
    </w:tbl>
    <w:p w14:paraId="660584DE" w14:textId="77777777" w:rsidR="003C6E3C" w:rsidRDefault="003C6E3C" w:rsidP="003C6E3C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4"/>
        </w:rPr>
      </w:pPr>
    </w:p>
    <w:p w14:paraId="5CEA5D03" w14:textId="77777777" w:rsidR="009F5908" w:rsidRDefault="009F5908" w:rsidP="003C6E3C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4"/>
        </w:rPr>
      </w:pPr>
    </w:p>
    <w:p w14:paraId="5FD74665" w14:textId="410EFEBD" w:rsidR="00EC6B12" w:rsidRPr="00EC6B12" w:rsidRDefault="007E0D1B" w:rsidP="00EC6B12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4"/>
        </w:rPr>
      </w:pPr>
      <w:r>
        <w:rPr>
          <w:rFonts w:ascii="Garamond" w:hAnsi="Garamond"/>
          <w:b/>
          <w:sz w:val="20"/>
          <w:szCs w:val="24"/>
        </w:rPr>
        <w:t>TREGUESIT FISKALË TË BUXHETIT TË</w:t>
      </w:r>
      <w:bookmarkStart w:id="0" w:name="_GoBack"/>
      <w:bookmarkEnd w:id="0"/>
      <w:r w:rsidR="00EC6B12" w:rsidRPr="00EC6B12">
        <w:rPr>
          <w:rFonts w:ascii="Garamond" w:hAnsi="Garamond"/>
          <w:b/>
          <w:sz w:val="20"/>
          <w:szCs w:val="24"/>
        </w:rPr>
        <w:t xml:space="preserve"> KONSOLIDUAR 2022</w:t>
      </w:r>
      <w:r w:rsidR="00EC6B12" w:rsidRPr="00EC6B12">
        <w:rPr>
          <w:rFonts w:ascii="Garamond" w:hAnsi="Garamond"/>
          <w:b/>
          <w:sz w:val="20"/>
          <w:szCs w:val="24"/>
        </w:rPr>
        <w:tab/>
      </w:r>
      <w:r w:rsidR="00EC6B12" w:rsidRPr="00EC6B12">
        <w:rPr>
          <w:rFonts w:ascii="Garamond" w:hAnsi="Garamond"/>
          <w:b/>
          <w:sz w:val="20"/>
          <w:szCs w:val="24"/>
        </w:rPr>
        <w:tab/>
      </w:r>
      <w:r w:rsidR="00EC6B12" w:rsidRPr="00EC6B12">
        <w:rPr>
          <w:rFonts w:ascii="Garamond" w:hAnsi="Garamond"/>
          <w:b/>
          <w:sz w:val="20"/>
          <w:szCs w:val="24"/>
        </w:rPr>
        <w:tab/>
      </w:r>
    </w:p>
    <w:p w14:paraId="05B24636" w14:textId="77777777" w:rsidR="00EC6B12" w:rsidRDefault="00EC6B12" w:rsidP="00EC6B12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4"/>
        </w:rPr>
      </w:pPr>
      <w:r w:rsidRPr="00EC6B12">
        <w:rPr>
          <w:rFonts w:ascii="Garamond" w:hAnsi="Garamond"/>
          <w:b/>
          <w:sz w:val="20"/>
          <w:szCs w:val="24"/>
        </w:rPr>
        <w:t>Fiscal indicators regarding consolidated budget of 2022</w:t>
      </w:r>
      <w:r w:rsidRPr="00EC6B12">
        <w:rPr>
          <w:rFonts w:ascii="Garamond" w:hAnsi="Garamond"/>
          <w:b/>
          <w:sz w:val="20"/>
          <w:szCs w:val="24"/>
        </w:rPr>
        <w:tab/>
      </w:r>
      <w:r w:rsidRPr="00EC6B12">
        <w:rPr>
          <w:rFonts w:ascii="Garamond" w:hAnsi="Garamond"/>
          <w:b/>
          <w:sz w:val="20"/>
          <w:szCs w:val="24"/>
        </w:rPr>
        <w:tab/>
      </w:r>
    </w:p>
    <w:p w14:paraId="564D9793" w14:textId="77777777" w:rsidR="00EC6B12" w:rsidRDefault="00EC6B12" w:rsidP="00EC6B12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6"/>
        <w:gridCol w:w="4460"/>
        <w:gridCol w:w="965"/>
        <w:gridCol w:w="748"/>
        <w:gridCol w:w="3457"/>
      </w:tblGrid>
      <w:tr w:rsidR="00EC6B12" w:rsidRPr="00EC6B12" w14:paraId="35345CEC" w14:textId="77777777" w:rsidTr="00EC6B12">
        <w:trPr>
          <w:trHeight w:val="180"/>
        </w:trPr>
        <w:tc>
          <w:tcPr>
            <w:tcW w:w="1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290F119" w14:textId="77777777" w:rsidR="00EC6B12" w:rsidRPr="00EC6B12" w:rsidRDefault="00EC6B12" w:rsidP="00EC6B1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color w:val="000000"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223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D7E1C54" w14:textId="77777777" w:rsidR="00EC6B12" w:rsidRPr="00EC6B12" w:rsidRDefault="00EC6B12" w:rsidP="00EC6B1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color w:val="000000"/>
                <w:sz w:val="10"/>
                <w:szCs w:val="10"/>
                <w:lang w:eastAsia="sq-AL"/>
              </w:rPr>
              <w:t>E  M  E  R  T  I  M  I</w:t>
            </w:r>
          </w:p>
        </w:tc>
        <w:tc>
          <w:tcPr>
            <w:tcW w:w="49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6A11B0F5" w14:textId="77777777" w:rsidR="00EC6B12" w:rsidRPr="00EC6B12" w:rsidRDefault="00EC6B12" w:rsidP="00EC6B1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color w:val="000000"/>
                <w:sz w:val="10"/>
                <w:szCs w:val="10"/>
                <w:lang w:eastAsia="sq-AL"/>
              </w:rPr>
              <w:t>Akti Normativ</w:t>
            </w:r>
            <w:r w:rsidRPr="00EC6B12">
              <w:rPr>
                <w:rFonts w:ascii="Bookman Old Style" w:eastAsia="Times New Roman" w:hAnsi="Bookman Old Style" w:cs="Arial"/>
                <w:b/>
                <w:bCs/>
                <w:color w:val="000000"/>
                <w:sz w:val="10"/>
                <w:szCs w:val="10"/>
                <w:lang w:eastAsia="sq-AL"/>
              </w:rPr>
              <w:br/>
              <w:t>2022</w:t>
            </w:r>
          </w:p>
        </w:tc>
        <w:tc>
          <w:tcPr>
            <w:tcW w:w="384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vAlign w:val="center"/>
            <w:hideMark/>
          </w:tcPr>
          <w:p w14:paraId="43BE9D51" w14:textId="77777777" w:rsidR="00EC6B12" w:rsidRPr="00EC6B12" w:rsidRDefault="00EC6B12" w:rsidP="00EC6B1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color w:val="000000"/>
                <w:sz w:val="10"/>
                <w:szCs w:val="10"/>
                <w:lang w:eastAsia="sq-AL"/>
              </w:rPr>
              <w:t>Ne % te PBB</w:t>
            </w:r>
          </w:p>
        </w:tc>
        <w:tc>
          <w:tcPr>
            <w:tcW w:w="1736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A5FF00" w14:textId="77777777" w:rsidR="00EC6B12" w:rsidRPr="00EC6B12" w:rsidRDefault="00EC6B12" w:rsidP="00EC6B1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color w:val="000000"/>
                <w:sz w:val="10"/>
                <w:szCs w:val="10"/>
                <w:lang w:eastAsia="sq-AL"/>
              </w:rPr>
              <w:t>I T E M S</w:t>
            </w:r>
          </w:p>
        </w:tc>
      </w:tr>
      <w:tr w:rsidR="00EC6B12" w:rsidRPr="00EC6B12" w14:paraId="556F6DB9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DD8CE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2E44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TOTALI TE ARDHURAVE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165A5B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546,811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393547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29.3%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1C442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TOTAL REVENUE</w:t>
            </w:r>
          </w:p>
        </w:tc>
      </w:tr>
      <w:tr w:rsidR="00EC6B12" w:rsidRPr="00EC6B12" w14:paraId="22F8EE5A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D13F14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I.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DB92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Te ardhura nga ndihmat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8660E8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13,994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480B5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0.7%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E7C83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Grants</w:t>
            </w:r>
          </w:p>
        </w:tc>
      </w:tr>
      <w:tr w:rsidR="00EC6B12" w:rsidRPr="00EC6B12" w14:paraId="436883AC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DCBCA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10D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 xml:space="preserve">     Nga te cilat: mbeshtetje buxhetore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D19989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2,994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A00D74A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0.2%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500F5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from which: Budget Support</w:t>
            </w:r>
          </w:p>
        </w:tc>
      </w:tr>
      <w:tr w:rsidR="00EC6B12" w:rsidRPr="00EC6B12" w14:paraId="258FA6F8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9030E2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07F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 xml:space="preserve">     Nga te cilat: grante per fondin e rindertimit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D2DB172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CFD36C8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2B84BA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from which: Reconstruction Fund</w:t>
            </w:r>
          </w:p>
        </w:tc>
      </w:tr>
      <w:tr w:rsidR="00EC6B12" w:rsidRPr="00EC6B12" w14:paraId="7E54BA36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0531F1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A6B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 xml:space="preserve">     Nga te cilat: projekte te destinuara per investime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F5DB53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11,000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8FDC6B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0.6%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BC214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</w:tr>
      <w:tr w:rsidR="00EC6B12" w:rsidRPr="00EC6B12" w14:paraId="2913C429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78B6A3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II.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390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Te ardhura tatimore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BAE67C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510,167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CD1032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27.3%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72EDA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Tax Revenue</w:t>
            </w:r>
          </w:p>
        </w:tc>
      </w:tr>
      <w:tr w:rsidR="00EC6B12" w:rsidRPr="00EC6B12" w14:paraId="539FE82B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591DF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II.1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EBC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Nga Tatimet dhe Doganat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0659AD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370,535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4F230F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19.8%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4DBED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From tax offices and customs</w:t>
            </w:r>
          </w:p>
        </w:tc>
      </w:tr>
      <w:tr w:rsidR="00EC6B12" w:rsidRPr="00EC6B12" w14:paraId="7CCCEC1D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9AA931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820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Tatimi mbi Vleren e Shtuar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4DE66D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173,061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31B27B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9.3%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CF250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V.A.T </w:t>
            </w:r>
          </w:p>
        </w:tc>
      </w:tr>
      <w:tr w:rsidR="00EC6B12" w:rsidRPr="00EC6B12" w14:paraId="1C7B0E6E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8B129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40C3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Tatimi mbi Fitimin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9661F2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37,586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DC7093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B882B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Profit Tax</w:t>
            </w:r>
          </w:p>
        </w:tc>
      </w:tr>
      <w:tr w:rsidR="00EC6B12" w:rsidRPr="00EC6B12" w14:paraId="038A457C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E5600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1D72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Akcizat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75098F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58,478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0A4EC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3.1%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7CB72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Excise Tax</w:t>
            </w:r>
          </w:p>
        </w:tc>
      </w:tr>
      <w:tr w:rsidR="00EC6B12" w:rsidRPr="00EC6B12" w14:paraId="4F1B83F3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984703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3B4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Tatimi mbi te Ardhurat Personale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4949A1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47,161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3E8494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2.5%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5042B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Personal Income Tax</w:t>
            </w:r>
          </w:p>
        </w:tc>
      </w:tr>
      <w:tr w:rsidR="00EC6B12" w:rsidRPr="00EC6B12" w14:paraId="5C4085E9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A1E095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B62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Taksa Nacionale dhe te tjera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C24EF8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46,741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005B1E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2.5%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87F7F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National Taxes and others</w:t>
            </w:r>
          </w:p>
        </w:tc>
      </w:tr>
      <w:tr w:rsidR="00EC6B12" w:rsidRPr="00EC6B12" w14:paraId="0EC967CA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5E2AE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22B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Taksa Doganore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DBE43F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7,508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42210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0.4%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F9589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Customs Duties</w:t>
            </w:r>
          </w:p>
        </w:tc>
      </w:tr>
      <w:tr w:rsidR="00EC6B12" w:rsidRPr="00EC6B12" w14:paraId="115BFC08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9F614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II.2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04F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Te ardhura nga Pushteti Vendor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E7D505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27,632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87F680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1.5%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C5CD2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Local Taxes</w:t>
            </w:r>
          </w:p>
        </w:tc>
      </w:tr>
      <w:tr w:rsidR="00EC6B12" w:rsidRPr="00EC6B12" w14:paraId="3CFC3A99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E06E7D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720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Taksa Lokale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51338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21,445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731BCF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2B5F8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Local Taxes</w:t>
            </w:r>
          </w:p>
        </w:tc>
      </w:tr>
      <w:tr w:rsidR="00EC6B12" w:rsidRPr="00EC6B12" w14:paraId="4864FD17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60CBC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AD72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Tatimi mbi Pasurine (ndertesat)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E8B69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6,187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CB0D5C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0.3%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0726B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Property Tax</w:t>
            </w:r>
          </w:p>
        </w:tc>
      </w:tr>
      <w:tr w:rsidR="00EC6B12" w:rsidRPr="00EC6B12" w14:paraId="39ADF45F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4E478D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D128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Tatimi i thjeshtuar mbi fitimin e biznesit te vogel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133925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282174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C2F7E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Simple profit tax of small bisness</w:t>
            </w:r>
          </w:p>
        </w:tc>
      </w:tr>
      <w:tr w:rsidR="00EC6B12" w:rsidRPr="00EC6B12" w14:paraId="573B0C2D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84BFF8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II.3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76A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Te ardhurat nga Fondet Speciale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E66555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112,000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6E4AE9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6.0%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09C0E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Revenues from Special Funds</w:t>
            </w:r>
          </w:p>
        </w:tc>
      </w:tr>
      <w:tr w:rsidR="00EC6B12" w:rsidRPr="00EC6B12" w14:paraId="253295E4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4F10A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F5F7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Sigurimi Shoqeror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56EE50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96,015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A548D9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5.1%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C8AA1A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Social Insurance</w:t>
            </w:r>
          </w:p>
        </w:tc>
      </w:tr>
      <w:tr w:rsidR="00EC6B12" w:rsidRPr="00EC6B12" w14:paraId="650462D9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AD1BA1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B42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Sigurimi Shendetesor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4FF1CA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14,985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4FB94C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0.8%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8720D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Health insurance</w:t>
            </w:r>
          </w:p>
        </w:tc>
      </w:tr>
      <w:tr w:rsidR="00EC6B12" w:rsidRPr="00EC6B12" w14:paraId="7D76D5F4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51113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85B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Te ardhurat per kompensimin ne vlere te pronareve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F8A743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98F93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9D4BE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Revenues for owners' in value-compensation </w:t>
            </w:r>
          </w:p>
        </w:tc>
      </w:tr>
      <w:tr w:rsidR="00EC6B12" w:rsidRPr="00EC6B12" w14:paraId="7E134FC3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FAF271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III.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BC2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Te ardhura Jotatimore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BC7167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22,650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FB5A05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1.2%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D4C19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Nontax Revenue</w:t>
            </w:r>
          </w:p>
        </w:tc>
      </w:tr>
      <w:tr w:rsidR="00EC6B12" w:rsidRPr="00EC6B12" w14:paraId="4FADFEA0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E7D59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DA8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Tran.Fitimi nga Banka e Shqiperise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AE4C93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606DCE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545E2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Profit transfer from BOA</w:t>
            </w:r>
          </w:p>
        </w:tc>
      </w:tr>
      <w:tr w:rsidR="00EC6B12" w:rsidRPr="00EC6B12" w14:paraId="26F71FC5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0E19E3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0A87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Te ardhura nga Institucionet Buxhetore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714E0E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12,300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705653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0.7%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090AF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Income of budgetary institutions</w:t>
            </w:r>
          </w:p>
        </w:tc>
      </w:tr>
      <w:tr w:rsidR="00EC6B12" w:rsidRPr="00EC6B12" w14:paraId="4EFF37EF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8A813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DABE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Dividenti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5539B0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36FBDA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CC770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Divident</w:t>
            </w:r>
          </w:p>
        </w:tc>
      </w:tr>
      <w:tr w:rsidR="00EC6B12" w:rsidRPr="00EC6B12" w14:paraId="552CD94E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11B75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9DE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Tarifat e Sherbimeve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FBDBF8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3,400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6A37C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0.2%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EA7F9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Services Fees</w:t>
            </w:r>
          </w:p>
        </w:tc>
      </w:tr>
      <w:tr w:rsidR="00EC6B12" w:rsidRPr="00EC6B12" w14:paraId="1DB523B0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997A4D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A433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Te tjera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0A93CA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5,650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787A8F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0.3%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6988E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Others</w:t>
            </w:r>
          </w:p>
        </w:tc>
      </w:tr>
      <w:tr w:rsidR="00EC6B12" w:rsidRPr="00EC6B12" w14:paraId="47465249" w14:textId="77777777" w:rsidTr="00EC6B12">
        <w:trPr>
          <w:trHeight w:val="180"/>
        </w:trPr>
        <w:tc>
          <w:tcPr>
            <w:tcW w:w="154" w:type="pct"/>
            <w:tcBorders>
              <w:top w:val="double" w:sz="6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26EBC2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3CA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92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035CD72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8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B176A0E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36" w:type="pct"/>
            <w:tcBorders>
              <w:top w:val="double" w:sz="6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4C542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</w:tr>
      <w:tr w:rsidR="00EC6B12" w:rsidRPr="00EC6B12" w14:paraId="666EFB5B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CF91C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A37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TOTALI I SHPENZIMEVE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7A1E4D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647,694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8D45A8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34.7%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A0D74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TOTAL EXPENDITURE</w:t>
            </w:r>
          </w:p>
        </w:tc>
      </w:tr>
      <w:tr w:rsidR="00EC6B12" w:rsidRPr="00EC6B12" w14:paraId="11C30BDD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ADBFF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I.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C592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Shpenzime Korrente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06A2D2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501,549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4533D6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26.9%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68A65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Current Expenditures</w:t>
            </w:r>
          </w:p>
        </w:tc>
      </w:tr>
      <w:tr w:rsidR="00EC6B12" w:rsidRPr="00EC6B12" w14:paraId="73E97B0D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AADB1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 xml:space="preserve">1 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448A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Personeli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C8481E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89,388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277FA6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4.8%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CDC41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Personnel expenditures</w:t>
            </w:r>
          </w:p>
        </w:tc>
      </w:tr>
      <w:tr w:rsidR="00EC6B12" w:rsidRPr="00EC6B12" w14:paraId="104CE0FE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229ED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F83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Paga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123732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73,743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80688B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3.9%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B6FE7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Wages</w:t>
            </w:r>
          </w:p>
        </w:tc>
      </w:tr>
      <w:tr w:rsidR="00EC6B12" w:rsidRPr="00EC6B12" w14:paraId="1E62BDD0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6027DE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674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Kontributi per Sigurime Shoqerore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9161EB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12,145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0A4095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0.7%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086DA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Social insurance contributions</w:t>
            </w:r>
          </w:p>
        </w:tc>
      </w:tr>
      <w:tr w:rsidR="00EC6B12" w:rsidRPr="00EC6B12" w14:paraId="50C14306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18A5D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C5D5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Fondi i vecante i pagave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D755F3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AD2647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6639B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Bonus fund </w:t>
            </w:r>
          </w:p>
        </w:tc>
      </w:tr>
      <w:tr w:rsidR="00EC6B12" w:rsidRPr="00EC6B12" w14:paraId="610A8711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352EB3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43A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Politika te reja pagash 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F28063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2,400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D8496C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98F56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Contingency for new wage policies</w:t>
            </w:r>
          </w:p>
        </w:tc>
      </w:tr>
      <w:tr w:rsidR="00EC6B12" w:rsidRPr="00EC6B12" w14:paraId="7AAC0038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EC888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0F84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Arsimi i Larte nga te ardhurat e veta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A431EA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800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BFCF06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A038B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Higher Education from its own revenues</w:t>
            </w:r>
          </w:p>
        </w:tc>
      </w:tr>
      <w:tr w:rsidR="00EC6B12" w:rsidRPr="00EC6B12" w14:paraId="07A4E72E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91525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 xml:space="preserve">2 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AB7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Interesat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F90037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50,757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2E1243A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2.7%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37898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Interest</w:t>
            </w:r>
          </w:p>
        </w:tc>
      </w:tr>
      <w:tr w:rsidR="00EC6B12" w:rsidRPr="00EC6B12" w14:paraId="24264E17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4573F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145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Te Brendshme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3D05C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27,363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512B28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1.5%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57B0C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Domestic</w:t>
            </w:r>
          </w:p>
        </w:tc>
      </w:tr>
      <w:tr w:rsidR="00EC6B12" w:rsidRPr="00EC6B12" w14:paraId="55879667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8E82D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F9FE5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Te Huaja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DE5E9D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18,593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84881D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A92F4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Foreign</w:t>
            </w:r>
          </w:p>
        </w:tc>
      </w:tr>
      <w:tr w:rsidR="00EC6B12" w:rsidRPr="00EC6B12" w14:paraId="6CFB93F5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A1BE91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188FA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Kontingjencë për risqet e borxhit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64BBE6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4,800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2D3585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0.3%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F1F2C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Contingency for debt related risks</w:t>
            </w:r>
          </w:p>
        </w:tc>
      </w:tr>
      <w:tr w:rsidR="00EC6B12" w:rsidRPr="00EC6B12" w14:paraId="67544453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680BC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 xml:space="preserve">3 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88D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Shpenzime Operative Mirembajtje nga te cilat: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AC5844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59,643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66F92A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3.2%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59A67A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Operational &amp; Maintenance of which:</w:t>
            </w:r>
          </w:p>
        </w:tc>
      </w:tr>
      <w:tr w:rsidR="00EC6B12" w:rsidRPr="00EC6B12" w14:paraId="0335E95A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CE123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F37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Te qeverisjes qendrore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892F9F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53,143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98D819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2.8%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B0F1B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 xml:space="preserve">                 Central government</w:t>
            </w:r>
          </w:p>
        </w:tc>
      </w:tr>
      <w:tr w:rsidR="00EC6B12" w:rsidRPr="00EC6B12" w14:paraId="2971F321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45DC7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9E1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Arsimi i Larte nga te ardhurat e veta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18C9ED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900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AB5A16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0.0%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FEAE5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 xml:space="preserve">                    from revenues of Higher Education System</w:t>
            </w:r>
          </w:p>
        </w:tc>
      </w:tr>
      <w:tr w:rsidR="00EC6B12" w:rsidRPr="00EC6B12" w14:paraId="4692C5AC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88F815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EED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Twining projects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7552E5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9E0615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0.0%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03A30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</w:tr>
      <w:tr w:rsidR="00EC6B12" w:rsidRPr="00EC6B12" w14:paraId="587C3582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B627D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1FF3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 xml:space="preserve">          Kontigjence vaksina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D4A05E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2,700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BD2409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05E05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</w:tr>
      <w:tr w:rsidR="00EC6B12" w:rsidRPr="00EC6B12" w14:paraId="1875756F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1D9624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BBB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Te tjera jashte limitit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ECF571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2,600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34DC24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2340B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 xml:space="preserve">                      from Exceptional Revenues</w:t>
            </w:r>
          </w:p>
        </w:tc>
      </w:tr>
      <w:tr w:rsidR="00EC6B12" w:rsidRPr="00EC6B12" w14:paraId="7B3963EC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26E07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 xml:space="preserve">4 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1777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Subvencionet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56E8C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1,550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02DDFA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E9178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Subsidies</w:t>
            </w:r>
          </w:p>
        </w:tc>
      </w:tr>
      <w:tr w:rsidR="00EC6B12" w:rsidRPr="00EC6B12" w14:paraId="394923C1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BB3D8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 xml:space="preserve">5 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5754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Shpenzime per Fondet Speciale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E13F4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212,271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460EEA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11.4%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B70BB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Social insurance outlays</w:t>
            </w:r>
          </w:p>
        </w:tc>
      </w:tr>
      <w:tr w:rsidR="00EC6B12" w:rsidRPr="00EC6B12" w14:paraId="0BFD6AF7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ED667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151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Sigurime Shoqerore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613B54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148,135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D1D4F8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7.9%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811B3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Social insurance</w:t>
            </w:r>
          </w:p>
        </w:tc>
      </w:tr>
      <w:tr w:rsidR="00EC6B12" w:rsidRPr="00EC6B12" w14:paraId="28596324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FD4DE4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1D43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Politika te reja pensionesh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657C25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3,300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FC639A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0.2%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9F67A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Contingency for new pension policies</w:t>
            </w:r>
          </w:p>
        </w:tc>
      </w:tr>
      <w:tr w:rsidR="00EC6B12" w:rsidRPr="00EC6B12" w14:paraId="76D7485F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3D2942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7FE7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Bonusi i Pensionisteve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38B79D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3,500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8CEEEE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0.2%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B0B33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Pensioners' Bonus</w:t>
            </w:r>
          </w:p>
        </w:tc>
      </w:tr>
      <w:tr w:rsidR="00EC6B12" w:rsidRPr="00EC6B12" w14:paraId="15A344A2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006218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F6AD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Sigurime Shendetesore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067416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52,836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444343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2.8%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9476E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Health insurance</w:t>
            </w:r>
          </w:p>
        </w:tc>
      </w:tr>
      <w:tr w:rsidR="00EC6B12" w:rsidRPr="00EC6B12" w14:paraId="5AF43795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8CA8E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A78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Shpenzime per Kompensimin ne Vlere te Pronareve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CDBA8B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4,500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1E3B4A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0.2%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95DAB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Expenditure for owners' in value-compensation</w:t>
            </w:r>
          </w:p>
        </w:tc>
      </w:tr>
      <w:tr w:rsidR="00EC6B12" w:rsidRPr="00EC6B12" w14:paraId="2409C2AD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05233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 xml:space="preserve">6 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2DB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Shpenzime per Buxhetin Vendor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CFAF60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60,290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2BCA8D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3.2%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A5C1D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Local Budget expenditure</w:t>
            </w:r>
          </w:p>
        </w:tc>
      </w:tr>
      <w:tr w:rsidR="00EC6B12" w:rsidRPr="00EC6B12" w14:paraId="64D60894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7E2677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5ED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Transfertat nga Buxheti i Shtetit per pushtetin vendor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AC2815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28,028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2E8582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1.5%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8A5B1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Central Government Grant for Local Government</w:t>
            </w:r>
          </w:p>
        </w:tc>
      </w:tr>
      <w:tr w:rsidR="00EC6B12" w:rsidRPr="00EC6B12" w14:paraId="5FBD71F9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13F394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382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Transfertë e pakushtëzuar e përgjithshme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F9A08C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18,723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34FB36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1.0%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A1581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Unconditional Fund</w:t>
            </w:r>
          </w:p>
        </w:tc>
      </w:tr>
      <w:tr w:rsidR="00EC6B12" w:rsidRPr="00EC6B12" w14:paraId="13ABCBCF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CA54D2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BD5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Transfertë e pakushtëzuar sektoriale (Grant Specifik)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E800C7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9,305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16B36F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0.5%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28F78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Specific Grant</w:t>
            </w:r>
          </w:p>
        </w:tc>
      </w:tr>
      <w:tr w:rsidR="00EC6B12" w:rsidRPr="00EC6B12" w14:paraId="4AAB9D45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B683A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E4D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Transferte per emergjencat civile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2886B3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685DA6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1938F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</w:tr>
      <w:tr w:rsidR="00EC6B12" w:rsidRPr="00EC6B12" w14:paraId="271AB96C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BD40B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DF2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Buxheti vendor (të ardhurat e veta tatimore)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146F01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27,632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9751F9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1.5%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497BA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Local Budget (Own revenues)</w:t>
            </w:r>
          </w:p>
        </w:tc>
      </w:tr>
      <w:tr w:rsidR="00EC6B12" w:rsidRPr="00EC6B12" w14:paraId="02BE1211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483DB3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3D13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Taksa të ndara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B2E3F5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1,040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840B8F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046C5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Local Budget (from shared taxes revenues) </w:t>
            </w:r>
          </w:p>
        </w:tc>
      </w:tr>
      <w:tr w:rsidR="00EC6B12" w:rsidRPr="00EC6B12" w14:paraId="050C5CC3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C7C754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C15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Buxheti vendor (të ardhurat e veta jo-tatimore)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EA4706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2,840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57865E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0.2%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E9090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Local Budget (from non-tax revenues) </w:t>
            </w:r>
          </w:p>
        </w:tc>
      </w:tr>
      <w:tr w:rsidR="00EC6B12" w:rsidRPr="00EC6B12" w14:paraId="73DDF47E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4F6B0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A8CC3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Financimi i huaj vendor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8871A2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750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2028FF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5931F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Local foreign financing</w:t>
            </w:r>
          </w:p>
        </w:tc>
      </w:tr>
      <w:tr w:rsidR="00EC6B12" w:rsidRPr="00EC6B12" w14:paraId="67504CB0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F985F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9992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Ndertimi i Teatrit Kombetar (Bashkia Tirane)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D313008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30C936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7E961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</w:tr>
      <w:tr w:rsidR="00EC6B12" w:rsidRPr="00EC6B12" w14:paraId="7A342469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9AEA7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 xml:space="preserve">7 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6145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 xml:space="preserve">Shpenzime te tjera 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9D7AF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27,650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82587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1.5%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88190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Other expenditures</w:t>
            </w:r>
          </w:p>
        </w:tc>
      </w:tr>
      <w:tr w:rsidR="00EC6B12" w:rsidRPr="00EC6B12" w14:paraId="003F70EC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65C34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8E9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Pagesa e Papunesise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124BEA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900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9B2BBF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E1246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Unemployment insurance benefits</w:t>
            </w:r>
          </w:p>
        </w:tc>
      </w:tr>
      <w:tr w:rsidR="00EC6B12" w:rsidRPr="00EC6B12" w14:paraId="3171229D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DBC2D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4372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Ndihma Ekonomike dhe Paaftesia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B5B464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23,550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7A2FD4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1.3%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DBB30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Social assistance and disability</w:t>
            </w:r>
          </w:p>
        </w:tc>
      </w:tr>
      <w:tr w:rsidR="00EC6B12" w:rsidRPr="00EC6B12" w14:paraId="10109457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49A48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5B97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Kompensim per ish te perndjekurit politike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9D8635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D67858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7B4B9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Compensation for ex political prisoners</w:t>
            </w:r>
          </w:p>
        </w:tc>
      </w:tr>
      <w:tr w:rsidR="00EC6B12" w:rsidRPr="00EC6B12" w14:paraId="443FED34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1779F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C097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Bonusi i lindjeve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D1F1BB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2,200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D7865B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E437D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Birth Bonus</w:t>
            </w:r>
          </w:p>
        </w:tc>
      </w:tr>
      <w:tr w:rsidR="00EC6B12" w:rsidRPr="00EC6B12" w14:paraId="1FD488A2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7BCE83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II.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63A4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Fondi Rezerve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0313B3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8,650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BB935A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0.5%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4CE40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Reserve fund, Contingency</w:t>
            </w:r>
          </w:p>
        </w:tc>
      </w:tr>
      <w:tr w:rsidR="00EC6B12" w:rsidRPr="00EC6B12" w14:paraId="4E207541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8A692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966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Fondi Rezerve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C768E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2,650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00F49B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8AEFD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Reserve Fund</w:t>
            </w:r>
          </w:p>
        </w:tc>
      </w:tr>
      <w:tr w:rsidR="00EC6B12" w:rsidRPr="00EC6B12" w14:paraId="7ECCAD5C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3F3081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A24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Kontigjenca per Paketen e Rezistencës Sociale ndaj Pasojave të Krizës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3432AD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6,000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2CFE6F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0.3%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DBFED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</w:tr>
      <w:tr w:rsidR="00EC6B12" w:rsidRPr="00EC6B12" w14:paraId="43A27D91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239D28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III.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CF64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Shpenzime Kapitale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30EA3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109,496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4965DB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5.9%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95A9D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Capital expenditures</w:t>
            </w:r>
          </w:p>
        </w:tc>
      </w:tr>
      <w:tr w:rsidR="00EC6B12" w:rsidRPr="00EC6B12" w14:paraId="30578D24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B80E4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65A7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Financimi Brendshem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68DB50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57,594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5667CA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3.1%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C9B5F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Domestic financing</w:t>
            </w:r>
          </w:p>
        </w:tc>
      </w:tr>
      <w:tr w:rsidR="00EC6B12" w:rsidRPr="00EC6B12" w14:paraId="510F274C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CE7CF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DB6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 xml:space="preserve">nga e cila: transferte kapitale 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33BEA1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200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C8F28C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0.0%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1C204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from which: capital transfer to AIC</w:t>
            </w:r>
          </w:p>
        </w:tc>
      </w:tr>
      <w:tr w:rsidR="00EC6B12" w:rsidRPr="00EC6B12" w14:paraId="4F45CAE2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6370D7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C6F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Investime nga te ardhurat e Arsimit te Larte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899C9E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EE434A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C3F2C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From Higher Education System's own revenues</w:t>
            </w:r>
          </w:p>
        </w:tc>
      </w:tr>
      <w:tr w:rsidR="00EC6B12" w:rsidRPr="00EC6B12" w14:paraId="0454BE4F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850CF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BA98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Financimi Huaj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7B6490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29,902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71BD23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1.6%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5CE89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Foreign financing</w:t>
            </w:r>
          </w:p>
        </w:tc>
      </w:tr>
      <w:tr w:rsidR="00EC6B12" w:rsidRPr="00EC6B12" w14:paraId="1EDF122B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15860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D17A" w14:textId="77777777" w:rsidR="00EC6B12" w:rsidRPr="00EC6B12" w:rsidRDefault="00EC6B12" w:rsidP="00EC6B12">
            <w:pPr>
              <w:spacing w:after="0" w:line="240" w:lineRule="auto"/>
              <w:ind w:firstLineChars="200" w:firstLine="200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nga të cilat: Energjia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A521F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2,100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D14E91B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3F8BB3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from which: Energy</w:t>
            </w:r>
          </w:p>
        </w:tc>
      </w:tr>
      <w:tr w:rsidR="00EC6B12" w:rsidRPr="00EC6B12" w14:paraId="53699C2B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C8C1AD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03A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Fondi i Rindertimit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89118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20,000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872A11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9BC88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Reconstruction Fund</w:t>
            </w:r>
          </w:p>
        </w:tc>
      </w:tr>
      <w:tr w:rsidR="00EC6B12" w:rsidRPr="00EC6B12" w14:paraId="617EC678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98FA63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567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Transferte kapitale për llogarine speciale të shpronësimeve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565184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26078D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079F8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sz w:val="10"/>
                <w:szCs w:val="10"/>
                <w:lang w:eastAsia="sq-AL"/>
              </w:rPr>
              <w:t> </w:t>
            </w:r>
          </w:p>
        </w:tc>
      </w:tr>
      <w:tr w:rsidR="00EC6B12" w:rsidRPr="00EC6B12" w14:paraId="6E59C9B3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90C2A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V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8C4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Të tjera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2D7CF1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28,000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C31A2B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1.5%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3D1BA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 xml:space="preserve">Other </w:t>
            </w:r>
          </w:p>
        </w:tc>
      </w:tr>
      <w:tr w:rsidR="00EC6B12" w:rsidRPr="00EC6B12" w14:paraId="5CD88997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9BCC8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B55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Hua e dhene per Energjine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3F43B2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8,000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B8D170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0.4%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B8A68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Borrowing to Energy Sector</w:t>
            </w:r>
          </w:p>
        </w:tc>
      </w:tr>
      <w:tr w:rsidR="00EC6B12" w:rsidRPr="00EC6B12" w14:paraId="110AE099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2340D1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A7F6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Hua e kthyer nga sistemi energjitik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7762E11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BD21CFD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AEF57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Repayment from Energy Sector</w:t>
            </w:r>
          </w:p>
        </w:tc>
      </w:tr>
      <w:tr w:rsidR="00EC6B12" w:rsidRPr="00EC6B12" w14:paraId="5AED6E4F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56FA5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B9C3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Mbeshtetje buxhetore per sektorin energjitik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5C3A7F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20,000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83CC6A5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1.1%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9D7DB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</w:tr>
      <w:tr w:rsidR="00EC6B12" w:rsidRPr="00EC6B12" w14:paraId="4E9A10F7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ADC4C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VI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198E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Transferta e Shpronesimeve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5354D0E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8D9DE3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2EAC7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Expropriation Fund</w:t>
            </w:r>
          </w:p>
        </w:tc>
      </w:tr>
      <w:tr w:rsidR="00EC6B12" w:rsidRPr="00EC6B12" w14:paraId="7C2A9736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89AA20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51A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 xml:space="preserve"> DEFIÇITI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599789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-100,883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B17462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-5.4%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EA0E1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Cash Balance</w:t>
            </w:r>
          </w:p>
        </w:tc>
      </w:tr>
      <w:tr w:rsidR="00EC6B12" w:rsidRPr="00EC6B12" w14:paraId="7BDDB412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F7E82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30667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FINANCIMI DEFIÇITIT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869612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100,883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DC0F6C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5.4%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C8E3F2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Financing (Cash)</w:t>
            </w:r>
          </w:p>
        </w:tc>
      </w:tr>
      <w:tr w:rsidR="00EC6B12" w:rsidRPr="00EC6B12" w14:paraId="5538A041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520BCE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9BA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 xml:space="preserve"> Brendshem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5AF29E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100,251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BE6E0AD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5.4%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46265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Domestic</w:t>
            </w:r>
          </w:p>
        </w:tc>
      </w:tr>
      <w:tr w:rsidR="00EC6B12" w:rsidRPr="00EC6B12" w14:paraId="789F996D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68CB9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EC06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  Te ardhura nga privatizimi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067F9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B5A974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6A788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 Privatization receipts</w:t>
            </w:r>
          </w:p>
        </w:tc>
      </w:tr>
      <w:tr w:rsidR="00EC6B12" w:rsidRPr="00EC6B12" w14:paraId="2871D585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CDF37E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FD39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  Hua-marrje e brendshme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AB91C0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50,000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A74BB0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2.7%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376D8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 Domestic borrowing</w:t>
            </w:r>
          </w:p>
        </w:tc>
      </w:tr>
      <w:tr w:rsidR="00EC6B12" w:rsidRPr="00EC6B12" w14:paraId="407FB519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19245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4BD7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  Te tjera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A35EC4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50,251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1B63C67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2.7%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3828BC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Other</w:t>
            </w:r>
          </w:p>
        </w:tc>
      </w:tr>
      <w:tr w:rsidR="00EC6B12" w:rsidRPr="00EC6B12" w14:paraId="29188D4B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536335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F45E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I Huaj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BD8ADC4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632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28EF61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0.0%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83D1E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sz w:val="10"/>
                <w:szCs w:val="10"/>
                <w:lang w:eastAsia="sq-AL"/>
              </w:rPr>
              <w:t>Foreign</w:t>
            </w:r>
          </w:p>
        </w:tc>
      </w:tr>
      <w:tr w:rsidR="00EC6B12" w:rsidRPr="00EC6B12" w14:paraId="0CB692C1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F1522F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AA0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  Hua afatgjate (e marre) 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E8A411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25,752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8EFC1B6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1.4%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E718F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 Long-term Loan(Drawings)</w:t>
            </w:r>
          </w:p>
        </w:tc>
      </w:tr>
      <w:tr w:rsidR="00EC6B12" w:rsidRPr="00EC6B12" w14:paraId="12D38D6B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28BEB8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730E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  Ndryshimi i gjendjes se arkes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2FD49A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7FBDCB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4FC208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Chang. of stat. Account </w:t>
            </w:r>
          </w:p>
        </w:tc>
      </w:tr>
      <w:tr w:rsidR="00EC6B12" w:rsidRPr="00EC6B12" w14:paraId="5F682EA5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E4F38C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2C1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  Ripagesat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E88F76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-42,529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87097A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-2.3%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833A8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 Repayments</w:t>
            </w:r>
          </w:p>
        </w:tc>
      </w:tr>
      <w:tr w:rsidR="00EC6B12" w:rsidRPr="00EC6B12" w14:paraId="608EB499" w14:textId="77777777" w:rsidTr="00EC6B12">
        <w:trPr>
          <w:trHeight w:val="180"/>
        </w:trPr>
        <w:tc>
          <w:tcPr>
            <w:tcW w:w="154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D24A3B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8E8E" w14:textId="77777777" w:rsidR="00EC6B12" w:rsidRPr="00EC6B12" w:rsidRDefault="00EC6B12" w:rsidP="00EC6B12">
            <w:pPr>
              <w:spacing w:after="0" w:line="240" w:lineRule="auto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 xml:space="preserve">   Mbeshtetje buxhetore</w:t>
            </w:r>
          </w:p>
        </w:tc>
        <w:tc>
          <w:tcPr>
            <w:tcW w:w="4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F479E4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17,409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98ECDBA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0.9%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770F31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sz w:val="10"/>
                <w:szCs w:val="10"/>
                <w:lang w:eastAsia="sq-AL"/>
              </w:rPr>
              <w:t>Budget support</w:t>
            </w:r>
          </w:p>
        </w:tc>
      </w:tr>
      <w:tr w:rsidR="00EC6B12" w:rsidRPr="00EC6B12" w14:paraId="20FE3D2A" w14:textId="77777777" w:rsidTr="00EC6B12">
        <w:trPr>
          <w:trHeight w:val="180"/>
        </w:trPr>
        <w:tc>
          <w:tcPr>
            <w:tcW w:w="1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5DB33DB4" w14:textId="77777777" w:rsidR="00EC6B12" w:rsidRPr="00EC6B12" w:rsidRDefault="00EC6B12" w:rsidP="00EC6B1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i/>
                <w:i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053005A" w14:textId="77777777" w:rsidR="00EC6B12" w:rsidRPr="00EC6B12" w:rsidRDefault="00EC6B12" w:rsidP="00EC6B1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i/>
                <w:iCs/>
                <w:color w:val="000000"/>
                <w:sz w:val="10"/>
                <w:szCs w:val="10"/>
                <w:lang w:eastAsia="sq-AL"/>
              </w:rPr>
              <w:t xml:space="preserve">Produkti i Brendshem Bruto (PBB) </w:t>
            </w:r>
          </w:p>
        </w:tc>
        <w:tc>
          <w:tcPr>
            <w:tcW w:w="49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B414DFE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i/>
                <w:iCs/>
                <w:color w:val="000000"/>
                <w:sz w:val="10"/>
                <w:szCs w:val="10"/>
                <w:lang w:eastAsia="sq-AL"/>
              </w:rPr>
              <w:t>1,867,351</w:t>
            </w:r>
          </w:p>
        </w:tc>
        <w:tc>
          <w:tcPr>
            <w:tcW w:w="384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359E630" w14:textId="77777777" w:rsidR="00EC6B12" w:rsidRPr="00EC6B12" w:rsidRDefault="00EC6B12" w:rsidP="00EC6B1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i/>
                <w:iCs/>
                <w:color w:val="000000"/>
                <w:sz w:val="10"/>
                <w:szCs w:val="10"/>
                <w:lang w:eastAsia="sq-AL"/>
              </w:rPr>
              <w:t>100.0%</w:t>
            </w:r>
          </w:p>
        </w:tc>
        <w:tc>
          <w:tcPr>
            <w:tcW w:w="1736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bottom"/>
            <w:hideMark/>
          </w:tcPr>
          <w:p w14:paraId="4AE07BE7" w14:textId="77777777" w:rsidR="00EC6B12" w:rsidRPr="00EC6B12" w:rsidRDefault="00EC6B12" w:rsidP="00EC6B1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EC6B12">
              <w:rPr>
                <w:rFonts w:ascii="Bookman Old Style" w:eastAsia="Times New Roman" w:hAnsi="Bookman Old Style" w:cs="Arial"/>
                <w:b/>
                <w:bCs/>
                <w:i/>
                <w:iCs/>
                <w:color w:val="000000"/>
                <w:sz w:val="10"/>
                <w:szCs w:val="10"/>
                <w:lang w:eastAsia="sq-AL"/>
              </w:rPr>
              <w:t>Gross Domestic Product (GDP)</w:t>
            </w:r>
          </w:p>
        </w:tc>
      </w:tr>
    </w:tbl>
    <w:p w14:paraId="5AAE2898" w14:textId="77777777" w:rsidR="00EC6B12" w:rsidRDefault="00EC6B12" w:rsidP="00EC6B12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4"/>
        </w:rPr>
      </w:pPr>
    </w:p>
    <w:sectPr w:rsidR="00EC6B12" w:rsidSect="004C02B8">
      <w:headerReference w:type="default" r:id="rId14"/>
      <w:footerReference w:type="default" r:id="rId15"/>
      <w:footerReference w:type="first" r:id="rId16"/>
      <w:pgSz w:w="11906" w:h="16838" w:code="9"/>
      <w:pgMar w:top="810" w:right="1106" w:bottom="1890" w:left="99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4070AE" w14:textId="77777777" w:rsidR="00D1388E" w:rsidRDefault="00D1388E" w:rsidP="00420682">
      <w:pPr>
        <w:spacing w:after="0" w:line="240" w:lineRule="auto"/>
      </w:pPr>
      <w:r>
        <w:separator/>
      </w:r>
    </w:p>
  </w:endnote>
  <w:endnote w:type="continuationSeparator" w:id="0">
    <w:p w14:paraId="04FEB293" w14:textId="77777777" w:rsidR="00D1388E" w:rsidRDefault="00D1388E" w:rsidP="00420682">
      <w:pPr>
        <w:spacing w:after="0" w:line="240" w:lineRule="auto"/>
      </w:pPr>
      <w:r>
        <w:continuationSeparator/>
      </w:r>
    </w:p>
  </w:endnote>
  <w:endnote w:type="continuationNotice" w:id="1">
    <w:p w14:paraId="60CC08EB" w14:textId="77777777" w:rsidR="00D1388E" w:rsidRDefault="00D138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8276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4382B12" w14:textId="77777777" w:rsidR="00D1388E" w:rsidRPr="006A7EA6" w:rsidRDefault="00D1388E" w:rsidP="00097B65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A7E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7EA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A7E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0D1B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6A7EA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4382B13" w14:textId="77777777" w:rsidR="00D1388E" w:rsidRDefault="00D138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3739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4382B14" w14:textId="77777777" w:rsidR="00D1388E" w:rsidRPr="000D18C3" w:rsidRDefault="00D1388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D18C3">
          <w:rPr>
            <w:rFonts w:ascii="Times New Roman" w:hAnsi="Times New Roman" w:cs="Times New Roman"/>
            <w:sz w:val="24"/>
          </w:rPr>
          <w:fldChar w:fldCharType="begin"/>
        </w:r>
        <w:r w:rsidRPr="000D18C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D18C3">
          <w:rPr>
            <w:rFonts w:ascii="Times New Roman" w:hAnsi="Times New Roman" w:cs="Times New Roman"/>
            <w:sz w:val="24"/>
          </w:rPr>
          <w:fldChar w:fldCharType="separate"/>
        </w:r>
        <w:r w:rsidR="007E0D1B">
          <w:rPr>
            <w:rFonts w:ascii="Times New Roman" w:hAnsi="Times New Roman" w:cs="Times New Roman"/>
            <w:noProof/>
            <w:sz w:val="24"/>
          </w:rPr>
          <w:t>1</w:t>
        </w:r>
        <w:r w:rsidRPr="000D18C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4382B15" w14:textId="77777777" w:rsidR="00D1388E" w:rsidRDefault="00D138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A9F3C" w14:textId="77777777" w:rsidR="00D1388E" w:rsidRDefault="00D1388E" w:rsidP="00420682">
      <w:pPr>
        <w:spacing w:after="0" w:line="240" w:lineRule="auto"/>
      </w:pPr>
      <w:r>
        <w:separator/>
      </w:r>
    </w:p>
  </w:footnote>
  <w:footnote w:type="continuationSeparator" w:id="0">
    <w:p w14:paraId="7B6F976C" w14:textId="77777777" w:rsidR="00D1388E" w:rsidRDefault="00D1388E" w:rsidP="00420682">
      <w:pPr>
        <w:spacing w:after="0" w:line="240" w:lineRule="auto"/>
      </w:pPr>
      <w:r>
        <w:continuationSeparator/>
      </w:r>
    </w:p>
  </w:footnote>
  <w:footnote w:type="continuationNotice" w:id="1">
    <w:p w14:paraId="3FCA3C6F" w14:textId="77777777" w:rsidR="00D1388E" w:rsidRDefault="00D138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6359C" w14:textId="77777777" w:rsidR="00D1388E" w:rsidRDefault="00D138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D1071F"/>
    <w:multiLevelType w:val="hybridMultilevel"/>
    <w:tmpl w:val="BA46BF32"/>
    <w:lvl w:ilvl="0" w:tplc="07A49586">
      <w:start w:val="1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5A0D6CED"/>
    <w:multiLevelType w:val="hybridMultilevel"/>
    <w:tmpl w:val="88CEC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1529F"/>
    <w:rsid w:val="00043C57"/>
    <w:rsid w:val="00046668"/>
    <w:rsid w:val="000468DA"/>
    <w:rsid w:val="00055AB5"/>
    <w:rsid w:val="00056D3D"/>
    <w:rsid w:val="00060376"/>
    <w:rsid w:val="00062EE6"/>
    <w:rsid w:val="00066B82"/>
    <w:rsid w:val="000732EE"/>
    <w:rsid w:val="000765C2"/>
    <w:rsid w:val="00096985"/>
    <w:rsid w:val="00097B65"/>
    <w:rsid w:val="000A3B4D"/>
    <w:rsid w:val="000A577E"/>
    <w:rsid w:val="000D18C3"/>
    <w:rsid w:val="000D199E"/>
    <w:rsid w:val="000D34B5"/>
    <w:rsid w:val="000D7ED4"/>
    <w:rsid w:val="000E2566"/>
    <w:rsid w:val="000E4D1E"/>
    <w:rsid w:val="000E5BA6"/>
    <w:rsid w:val="00106F6D"/>
    <w:rsid w:val="0012550D"/>
    <w:rsid w:val="00141ABE"/>
    <w:rsid w:val="00146D52"/>
    <w:rsid w:val="0015382A"/>
    <w:rsid w:val="00153CC5"/>
    <w:rsid w:val="00155BCF"/>
    <w:rsid w:val="00157162"/>
    <w:rsid w:val="00166898"/>
    <w:rsid w:val="001816AF"/>
    <w:rsid w:val="00193283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23E8B"/>
    <w:rsid w:val="00233280"/>
    <w:rsid w:val="00235BC7"/>
    <w:rsid w:val="0024206A"/>
    <w:rsid w:val="00243B60"/>
    <w:rsid w:val="00254470"/>
    <w:rsid w:val="00266C06"/>
    <w:rsid w:val="002A47D7"/>
    <w:rsid w:val="002C3C14"/>
    <w:rsid w:val="002F5953"/>
    <w:rsid w:val="002F62F0"/>
    <w:rsid w:val="00374FA3"/>
    <w:rsid w:val="0038331D"/>
    <w:rsid w:val="00390F12"/>
    <w:rsid w:val="00397541"/>
    <w:rsid w:val="003A38DC"/>
    <w:rsid w:val="003A4DD5"/>
    <w:rsid w:val="003A63A5"/>
    <w:rsid w:val="003C48FF"/>
    <w:rsid w:val="003C6E3C"/>
    <w:rsid w:val="003E4A27"/>
    <w:rsid w:val="003F29A8"/>
    <w:rsid w:val="0041300C"/>
    <w:rsid w:val="00420682"/>
    <w:rsid w:val="00426F31"/>
    <w:rsid w:val="00432963"/>
    <w:rsid w:val="00433BCD"/>
    <w:rsid w:val="00435B00"/>
    <w:rsid w:val="00445610"/>
    <w:rsid w:val="0045091A"/>
    <w:rsid w:val="00453E85"/>
    <w:rsid w:val="00455BBA"/>
    <w:rsid w:val="00460BC4"/>
    <w:rsid w:val="004647DB"/>
    <w:rsid w:val="004743E3"/>
    <w:rsid w:val="00477804"/>
    <w:rsid w:val="00482755"/>
    <w:rsid w:val="004860F7"/>
    <w:rsid w:val="004A5884"/>
    <w:rsid w:val="004B12D2"/>
    <w:rsid w:val="004B3562"/>
    <w:rsid w:val="004B3ACC"/>
    <w:rsid w:val="004B6ED9"/>
    <w:rsid w:val="004C02B8"/>
    <w:rsid w:val="004C2DFD"/>
    <w:rsid w:val="004E27EA"/>
    <w:rsid w:val="004E27FA"/>
    <w:rsid w:val="004E7290"/>
    <w:rsid w:val="004E7E53"/>
    <w:rsid w:val="004F447A"/>
    <w:rsid w:val="004F482A"/>
    <w:rsid w:val="004F7030"/>
    <w:rsid w:val="00503DBD"/>
    <w:rsid w:val="005070AF"/>
    <w:rsid w:val="005201B5"/>
    <w:rsid w:val="00522FFB"/>
    <w:rsid w:val="0052683C"/>
    <w:rsid w:val="00531A97"/>
    <w:rsid w:val="00542102"/>
    <w:rsid w:val="00550FA3"/>
    <w:rsid w:val="0055575B"/>
    <w:rsid w:val="005726F2"/>
    <w:rsid w:val="00573EE3"/>
    <w:rsid w:val="005767F6"/>
    <w:rsid w:val="00581A80"/>
    <w:rsid w:val="00587507"/>
    <w:rsid w:val="0059342C"/>
    <w:rsid w:val="005A6374"/>
    <w:rsid w:val="005B455F"/>
    <w:rsid w:val="005B6E3F"/>
    <w:rsid w:val="005D43B8"/>
    <w:rsid w:val="005E0CE8"/>
    <w:rsid w:val="005E51D3"/>
    <w:rsid w:val="0060535D"/>
    <w:rsid w:val="006204EF"/>
    <w:rsid w:val="0062077A"/>
    <w:rsid w:val="00621A17"/>
    <w:rsid w:val="006303E1"/>
    <w:rsid w:val="00644FD5"/>
    <w:rsid w:val="006465EF"/>
    <w:rsid w:val="00646924"/>
    <w:rsid w:val="00653EAE"/>
    <w:rsid w:val="00657058"/>
    <w:rsid w:val="00663243"/>
    <w:rsid w:val="0067406E"/>
    <w:rsid w:val="00677E6C"/>
    <w:rsid w:val="006A68EC"/>
    <w:rsid w:val="006A7EA6"/>
    <w:rsid w:val="006B5D0E"/>
    <w:rsid w:val="006C2406"/>
    <w:rsid w:val="006F4D55"/>
    <w:rsid w:val="006F5ACF"/>
    <w:rsid w:val="00700536"/>
    <w:rsid w:val="0070653E"/>
    <w:rsid w:val="00726525"/>
    <w:rsid w:val="00736DC8"/>
    <w:rsid w:val="007403CF"/>
    <w:rsid w:val="007654B3"/>
    <w:rsid w:val="00770FAD"/>
    <w:rsid w:val="00771162"/>
    <w:rsid w:val="00774741"/>
    <w:rsid w:val="00774D72"/>
    <w:rsid w:val="00776C0D"/>
    <w:rsid w:val="007806C0"/>
    <w:rsid w:val="007A2E0E"/>
    <w:rsid w:val="007C083E"/>
    <w:rsid w:val="007D711D"/>
    <w:rsid w:val="007D742E"/>
    <w:rsid w:val="007E02DB"/>
    <w:rsid w:val="007E0D1B"/>
    <w:rsid w:val="007E2515"/>
    <w:rsid w:val="007E31A1"/>
    <w:rsid w:val="00811138"/>
    <w:rsid w:val="00831F1B"/>
    <w:rsid w:val="00840462"/>
    <w:rsid w:val="00845289"/>
    <w:rsid w:val="0085472C"/>
    <w:rsid w:val="008620E4"/>
    <w:rsid w:val="0086360A"/>
    <w:rsid w:val="008720AB"/>
    <w:rsid w:val="0087264B"/>
    <w:rsid w:val="00873210"/>
    <w:rsid w:val="008914C1"/>
    <w:rsid w:val="008915E4"/>
    <w:rsid w:val="00892C77"/>
    <w:rsid w:val="00893E25"/>
    <w:rsid w:val="008A1646"/>
    <w:rsid w:val="008A5E50"/>
    <w:rsid w:val="008C15C7"/>
    <w:rsid w:val="008C1BAC"/>
    <w:rsid w:val="008D12D7"/>
    <w:rsid w:val="008D7297"/>
    <w:rsid w:val="008E18E2"/>
    <w:rsid w:val="008E6B43"/>
    <w:rsid w:val="00900D7B"/>
    <w:rsid w:val="00903ABB"/>
    <w:rsid w:val="0091014E"/>
    <w:rsid w:val="009104DF"/>
    <w:rsid w:val="009312AE"/>
    <w:rsid w:val="0093186B"/>
    <w:rsid w:val="009405FD"/>
    <w:rsid w:val="0094350B"/>
    <w:rsid w:val="00957DEE"/>
    <w:rsid w:val="00970816"/>
    <w:rsid w:val="00970D95"/>
    <w:rsid w:val="00974717"/>
    <w:rsid w:val="0097629F"/>
    <w:rsid w:val="00976A3C"/>
    <w:rsid w:val="00987766"/>
    <w:rsid w:val="00991D86"/>
    <w:rsid w:val="0099741A"/>
    <w:rsid w:val="009A6F98"/>
    <w:rsid w:val="009D38D1"/>
    <w:rsid w:val="009F5908"/>
    <w:rsid w:val="00A06D12"/>
    <w:rsid w:val="00A1128E"/>
    <w:rsid w:val="00A15DE9"/>
    <w:rsid w:val="00A34D9D"/>
    <w:rsid w:val="00A431DD"/>
    <w:rsid w:val="00A645A6"/>
    <w:rsid w:val="00AA32E0"/>
    <w:rsid w:val="00AC2686"/>
    <w:rsid w:val="00AC3F5E"/>
    <w:rsid w:val="00AF0CE9"/>
    <w:rsid w:val="00B03A16"/>
    <w:rsid w:val="00B16DFB"/>
    <w:rsid w:val="00B35624"/>
    <w:rsid w:val="00B54D96"/>
    <w:rsid w:val="00B6427E"/>
    <w:rsid w:val="00B67778"/>
    <w:rsid w:val="00B75E35"/>
    <w:rsid w:val="00B8668D"/>
    <w:rsid w:val="00B90C44"/>
    <w:rsid w:val="00BA1706"/>
    <w:rsid w:val="00BA5571"/>
    <w:rsid w:val="00BB15C8"/>
    <w:rsid w:val="00BD14E1"/>
    <w:rsid w:val="00BD4611"/>
    <w:rsid w:val="00BF0D2D"/>
    <w:rsid w:val="00C10624"/>
    <w:rsid w:val="00C4118B"/>
    <w:rsid w:val="00C4191B"/>
    <w:rsid w:val="00C42719"/>
    <w:rsid w:val="00C446ED"/>
    <w:rsid w:val="00C60CAD"/>
    <w:rsid w:val="00C6573D"/>
    <w:rsid w:val="00C90FD7"/>
    <w:rsid w:val="00CA0828"/>
    <w:rsid w:val="00CB6A4C"/>
    <w:rsid w:val="00CC7CA2"/>
    <w:rsid w:val="00CF0B49"/>
    <w:rsid w:val="00CF4189"/>
    <w:rsid w:val="00CF5B26"/>
    <w:rsid w:val="00D1388E"/>
    <w:rsid w:val="00D23C4B"/>
    <w:rsid w:val="00D27458"/>
    <w:rsid w:val="00D45AC2"/>
    <w:rsid w:val="00D53EF2"/>
    <w:rsid w:val="00D60C6B"/>
    <w:rsid w:val="00DA56D4"/>
    <w:rsid w:val="00DC03DB"/>
    <w:rsid w:val="00DC0BDC"/>
    <w:rsid w:val="00DC2AC6"/>
    <w:rsid w:val="00E10F3E"/>
    <w:rsid w:val="00E21A56"/>
    <w:rsid w:val="00E32B8C"/>
    <w:rsid w:val="00E370B3"/>
    <w:rsid w:val="00E452DA"/>
    <w:rsid w:val="00E50800"/>
    <w:rsid w:val="00E60783"/>
    <w:rsid w:val="00E6234F"/>
    <w:rsid w:val="00E638C5"/>
    <w:rsid w:val="00E667FE"/>
    <w:rsid w:val="00E72BC5"/>
    <w:rsid w:val="00E76B9D"/>
    <w:rsid w:val="00E91352"/>
    <w:rsid w:val="00EA74C1"/>
    <w:rsid w:val="00EC55E7"/>
    <w:rsid w:val="00EC57E8"/>
    <w:rsid w:val="00EC6B12"/>
    <w:rsid w:val="00EE390E"/>
    <w:rsid w:val="00EE7E5D"/>
    <w:rsid w:val="00F07F7F"/>
    <w:rsid w:val="00F234B6"/>
    <w:rsid w:val="00F31BA2"/>
    <w:rsid w:val="00F47F77"/>
    <w:rsid w:val="00F52125"/>
    <w:rsid w:val="00F537D2"/>
    <w:rsid w:val="00F630AC"/>
    <w:rsid w:val="00F73B73"/>
    <w:rsid w:val="00F74453"/>
    <w:rsid w:val="00F84F9C"/>
    <w:rsid w:val="00F92F64"/>
    <w:rsid w:val="00FB5CED"/>
    <w:rsid w:val="00FC484A"/>
    <w:rsid w:val="00FC631E"/>
    <w:rsid w:val="00FE482E"/>
    <w:rsid w:val="00FE693E"/>
    <w:rsid w:val="00FF2798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4382A71"/>
  <w15:docId w15:val="{C51C563C-38EF-420C-AFAF-CE78AE13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7629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629F"/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E85"/>
  </w:style>
  <w:style w:type="paragraph" w:styleId="Footer">
    <w:name w:val="footer"/>
    <w:basedOn w:val="Normal"/>
    <w:link w:val="Foot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E85"/>
  </w:style>
  <w:style w:type="paragraph" w:styleId="ListParagraph">
    <w:name w:val="List Paragraph"/>
    <w:basedOn w:val="Normal"/>
    <w:uiPriority w:val="34"/>
    <w:qFormat/>
    <w:rsid w:val="00581A80"/>
    <w:pPr>
      <w:ind w:left="720"/>
      <w:contextualSpacing/>
    </w:pPr>
  </w:style>
  <w:style w:type="table" w:styleId="TableGrid">
    <w:name w:val="Table Grid"/>
    <w:basedOn w:val="TableNormal"/>
    <w:uiPriority w:val="39"/>
    <w:rsid w:val="002544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2022-03-13T23:50:13Z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2022-03-13T23:00:00Z</Date_x0020_protokolli>
    <Titulli xmlns="0e656187-b300-4fb0-8bf4-3a50f872073c">Për disa ndryshime dhe shtesa në ligjin nr.115/2021, "Për buxhetin e vitit 2022"</Titulli>
    <Modifikuesi xmlns="0e656187-b300-4fb0-8bf4-3a50f872073c">ermira.bukaci</Modifikuesi>
    <Nr_x002e__x0020_prot_x0020_QBZ xmlns="0e656187-b300-4fb0-8bf4-3a50f872073c">394</Nr_x002e__x0020_prot_x0020_QBZ>
    <Data_x0020_e_x0020_Modifikimit xmlns="0e656187-b300-4fb0-8bf4-3a50f872073c">2022-03-14T00:04:53Z</Data_x0020_e_x0020_Modifikimit>
    <Dekretuar xmlns="0e656187-b300-4fb0-8bf4-3a50f872073c">false</Dekretuar>
    <Data xmlns="0e656187-b300-4fb0-8bf4-3a50f872073c">2022-03-11T23:00:00Z</Data>
    <Nr_x002e__x0020_protokolli_x0020_i_x0020_aktit xmlns="0e656187-b300-4fb0-8bf4-3a50f872073c">1502-1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DCE407BCEA46CB8D5730664E0C02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DCE407BCEA46CB8D5730664E0C02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30B35-8BDC-4C4A-9679-90B3C0075AFC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188F324-CAE2-41D8-8DF5-AC78781CE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F6B9FA-0BAB-474C-9AB0-77BFDDE0F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15B8AD-1623-426A-B2DA-3681BC1691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98BB02-9D67-422E-8A26-13746FB08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904218-C4FB-43B1-8A77-F8DD9F6AC78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7B18F87-4A58-4560-AEAD-2DCB062C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3638</Words>
  <Characters>20742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nr.115/2021, "Për buxhetin e vitit 2022"</vt:lpstr>
    </vt:vector>
  </TitlesOfParts>
  <Company/>
  <LinksUpToDate>false</LinksUpToDate>
  <CharactersWithSpaces>24332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nr.115/2021, "Për buxhetin e vitit 2022"</dc:title>
  <dc:creator>gazmend.hanku</dc:creator>
  <cp:lastModifiedBy>Entela Suli</cp:lastModifiedBy>
  <cp:revision>15</cp:revision>
  <cp:lastPrinted>2022-03-13T17:20:00Z</cp:lastPrinted>
  <dcterms:created xsi:type="dcterms:W3CDTF">2022-03-13T23:34:00Z</dcterms:created>
  <dcterms:modified xsi:type="dcterms:W3CDTF">2022-03-14T00:03:00Z</dcterms:modified>
</cp:coreProperties>
</file>