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15032" w:rsidRPr="00745BA6" w:rsidRDefault="00F15032" w:rsidP="00F15032">
      <w:pPr>
        <w:pStyle w:val="Akti"/>
        <w:rPr>
          <w:lang w:val="sq-AL"/>
        </w:rPr>
      </w:pPr>
      <w:bookmarkStart w:id="0" w:name="_GoBack"/>
      <w:bookmarkEnd w:id="0"/>
      <w:r w:rsidRPr="00745BA6">
        <w:rPr>
          <w:lang w:val="sq-AL"/>
        </w:rPr>
        <w:t>DEKRET</w:t>
      </w:r>
    </w:p>
    <w:p w:rsidR="00F15032" w:rsidRPr="00745BA6" w:rsidRDefault="00F15032" w:rsidP="00F15032">
      <w:pPr>
        <w:pStyle w:val="NumriData"/>
        <w:rPr>
          <w:lang w:val="sq-AL"/>
        </w:rPr>
      </w:pPr>
      <w:r w:rsidRPr="00745BA6">
        <w:rPr>
          <w:lang w:val="sq-AL"/>
        </w:rPr>
        <w:t>Nr.</w:t>
      </w:r>
      <w:r>
        <w:rPr>
          <w:lang w:val="sq-AL"/>
        </w:rPr>
        <w:t xml:space="preserve"> </w:t>
      </w:r>
      <w:r w:rsidRPr="00745BA6">
        <w:rPr>
          <w:lang w:val="sq-AL"/>
        </w:rPr>
        <w:t>7276, datë 20.2.2012</w:t>
      </w:r>
    </w:p>
    <w:p w:rsidR="00F15032" w:rsidRPr="00745BA6" w:rsidRDefault="00F15032" w:rsidP="00F15032">
      <w:pPr>
        <w:pStyle w:val="Paragrafi"/>
        <w:rPr>
          <w:lang w:val="sq-AL"/>
        </w:rPr>
      </w:pPr>
    </w:p>
    <w:p w:rsidR="00F15032" w:rsidRPr="00745BA6" w:rsidRDefault="00F15032" w:rsidP="00F15032">
      <w:pPr>
        <w:pStyle w:val="Titulli"/>
        <w:rPr>
          <w:lang w:val="sq-AL"/>
        </w:rPr>
      </w:pPr>
      <w:r w:rsidRPr="00745BA6">
        <w:rPr>
          <w:lang w:val="sq-AL"/>
        </w:rPr>
        <w:t>PËR DHËNIE TË SHTETËSISË SHQIPTARE</w:t>
      </w:r>
    </w:p>
    <w:p w:rsidR="00F15032" w:rsidRPr="00745BA6" w:rsidRDefault="00F15032" w:rsidP="00F15032">
      <w:pPr>
        <w:pStyle w:val="Titulli"/>
        <w:rPr>
          <w:lang w:val="sq-AL"/>
        </w:rPr>
      </w:pPr>
    </w:p>
    <w:p w:rsidR="00F15032" w:rsidRPr="00745BA6" w:rsidRDefault="00F15032" w:rsidP="00F15032">
      <w:pPr>
        <w:pStyle w:val="Paragrafi"/>
        <w:rPr>
          <w:lang w:val="sq-AL"/>
        </w:rPr>
      </w:pPr>
      <w:r w:rsidRPr="00745BA6">
        <w:rPr>
          <w:lang w:val="sq-AL"/>
        </w:rPr>
        <w:t>Në mbështetje të nenit 92</w:t>
      </w:r>
      <w:r>
        <w:rPr>
          <w:lang w:val="sq-AL"/>
        </w:rPr>
        <w:t xml:space="preserve"> pika “c”</w:t>
      </w:r>
      <w:r w:rsidRPr="00745BA6">
        <w:rPr>
          <w:lang w:val="sq-AL"/>
        </w:rPr>
        <w:t xml:space="preserve"> dhe nenit 93 të Kushtetutës, të neneve 14 dhe 20 të ligjit nr. 8389, datë 5.8.1998 “Për shtetësinë shqiptare”, të ndryshuar, bazuar edhe në propozimin e Ministrit të Brendshëm,</w:t>
      </w:r>
    </w:p>
    <w:p w:rsidR="00F15032" w:rsidRPr="00745BA6" w:rsidRDefault="00F15032" w:rsidP="00F15032">
      <w:pPr>
        <w:pStyle w:val="Paragrafi"/>
        <w:rPr>
          <w:lang w:val="sq-AL"/>
        </w:rPr>
      </w:pPr>
    </w:p>
    <w:p w:rsidR="00F15032" w:rsidRPr="00745BA6" w:rsidRDefault="00F15032" w:rsidP="00F15032">
      <w:pPr>
        <w:pStyle w:val="VENDOSI"/>
        <w:rPr>
          <w:lang w:val="sq-AL"/>
        </w:rPr>
      </w:pPr>
      <w:r w:rsidRPr="00745BA6">
        <w:rPr>
          <w:lang w:val="sq-AL"/>
        </w:rPr>
        <w:t>DEKRETOJ:</w:t>
      </w:r>
    </w:p>
    <w:p w:rsidR="00F15032" w:rsidRPr="00745BA6" w:rsidRDefault="00F15032" w:rsidP="00F15032">
      <w:pPr>
        <w:pStyle w:val="Paragrafi"/>
        <w:rPr>
          <w:lang w:val="sq-AL"/>
        </w:rPr>
      </w:pPr>
    </w:p>
    <w:p w:rsidR="00F15032" w:rsidRPr="00745BA6" w:rsidRDefault="00F15032" w:rsidP="00F15032">
      <w:pPr>
        <w:pStyle w:val="NeniNr"/>
        <w:rPr>
          <w:lang w:val="sq-AL"/>
        </w:rPr>
      </w:pPr>
      <w:r w:rsidRPr="00745BA6">
        <w:rPr>
          <w:lang w:val="sq-AL"/>
        </w:rPr>
        <w:t>Neni 1</w:t>
      </w:r>
    </w:p>
    <w:p w:rsidR="00F15032" w:rsidRPr="00745BA6" w:rsidRDefault="00F15032" w:rsidP="00F15032">
      <w:pPr>
        <w:pStyle w:val="Paragrafi"/>
        <w:rPr>
          <w:lang w:val="sq-AL"/>
        </w:rPr>
      </w:pPr>
    </w:p>
    <w:p w:rsidR="00F15032" w:rsidRPr="00745BA6" w:rsidRDefault="00F15032" w:rsidP="00F15032">
      <w:pPr>
        <w:pStyle w:val="Paragrafi"/>
        <w:rPr>
          <w:lang w:val="sq-AL"/>
        </w:rPr>
      </w:pPr>
      <w:r w:rsidRPr="00745BA6">
        <w:rPr>
          <w:lang w:val="sq-AL"/>
        </w:rPr>
        <w:t>U jepet shtetësia shqiptare me kërkesë të tyre personave të mëposhtëm:</w:t>
      </w:r>
    </w:p>
    <w:tbl>
      <w:tblPr>
        <w:tblW w:w="0" w:type="auto"/>
        <w:tblInd w:w="708" w:type="dxa"/>
        <w:tblLook w:val="01E0" w:firstRow="1" w:lastRow="1" w:firstColumn="1" w:lastColumn="1" w:noHBand="0" w:noVBand="0"/>
      </w:tblPr>
      <w:tblGrid>
        <w:gridCol w:w="509"/>
        <w:gridCol w:w="3091"/>
        <w:gridCol w:w="3480"/>
      </w:tblGrid>
      <w:tr w:rsidR="00F15032" w:rsidRPr="00F3365E" w:rsidTr="00271E8B">
        <w:tc>
          <w:tcPr>
            <w:tcW w:w="509" w:type="dxa"/>
          </w:tcPr>
          <w:p w:rsidR="00F15032" w:rsidRPr="00F3365E" w:rsidRDefault="00F15032" w:rsidP="00271E8B">
            <w:pPr>
              <w:pStyle w:val="Paragrafi"/>
              <w:ind w:firstLine="0"/>
              <w:jc w:val="right"/>
              <w:rPr>
                <w:lang w:val="sq-AL"/>
              </w:rPr>
            </w:pPr>
            <w:r w:rsidRPr="00F3365E">
              <w:rPr>
                <w:lang w:val="sq-AL"/>
              </w:rPr>
              <w:t>1.</w:t>
            </w:r>
          </w:p>
        </w:tc>
        <w:tc>
          <w:tcPr>
            <w:tcW w:w="3091" w:type="dxa"/>
          </w:tcPr>
          <w:p w:rsidR="00F15032" w:rsidRPr="00F3365E" w:rsidRDefault="00F15032" w:rsidP="00271E8B">
            <w:pPr>
              <w:pStyle w:val="Paragrafi"/>
              <w:ind w:firstLine="0"/>
              <w:rPr>
                <w:lang w:val="sq-AL"/>
              </w:rPr>
            </w:pPr>
            <w:r w:rsidRPr="00F3365E">
              <w:rPr>
                <w:lang w:val="sq-AL"/>
              </w:rPr>
              <w:t>Saime Smajl Kapijaj (Dibra)</w:t>
            </w:r>
          </w:p>
        </w:tc>
        <w:tc>
          <w:tcPr>
            <w:tcW w:w="3480" w:type="dxa"/>
          </w:tcPr>
          <w:p w:rsidR="00F15032" w:rsidRPr="00F3365E" w:rsidRDefault="00F15032" w:rsidP="00271E8B">
            <w:pPr>
              <w:pStyle w:val="Paragrafi"/>
              <w:ind w:firstLine="0"/>
              <w:rPr>
                <w:lang w:val="sq-AL"/>
              </w:rPr>
            </w:pPr>
            <w:r w:rsidRPr="00F3365E">
              <w:rPr>
                <w:lang w:val="sq-AL"/>
              </w:rPr>
              <w:t>20. Tefta Fatmir Kelmendi</w:t>
            </w:r>
          </w:p>
        </w:tc>
      </w:tr>
      <w:tr w:rsidR="00F15032" w:rsidRPr="00F3365E" w:rsidTr="00271E8B">
        <w:tc>
          <w:tcPr>
            <w:tcW w:w="509" w:type="dxa"/>
          </w:tcPr>
          <w:p w:rsidR="00F15032" w:rsidRPr="00F3365E" w:rsidRDefault="00F15032" w:rsidP="00271E8B">
            <w:pPr>
              <w:pStyle w:val="Paragrafi"/>
              <w:ind w:firstLine="0"/>
              <w:jc w:val="right"/>
              <w:rPr>
                <w:lang w:val="sq-AL"/>
              </w:rPr>
            </w:pPr>
            <w:r w:rsidRPr="00F3365E">
              <w:rPr>
                <w:lang w:val="sq-AL"/>
              </w:rPr>
              <w:t>2.</w:t>
            </w:r>
          </w:p>
        </w:tc>
        <w:tc>
          <w:tcPr>
            <w:tcW w:w="3091" w:type="dxa"/>
          </w:tcPr>
          <w:p w:rsidR="00F15032" w:rsidRPr="00F3365E" w:rsidRDefault="00F15032" w:rsidP="00271E8B">
            <w:pPr>
              <w:pStyle w:val="Paragrafi"/>
              <w:ind w:firstLine="0"/>
              <w:rPr>
                <w:lang w:val="sq-AL"/>
              </w:rPr>
            </w:pPr>
            <w:r w:rsidRPr="00F3365E">
              <w:rPr>
                <w:lang w:val="sq-AL"/>
              </w:rPr>
              <w:t>Suada Mustafë Kapijaj</w:t>
            </w:r>
          </w:p>
        </w:tc>
        <w:tc>
          <w:tcPr>
            <w:tcW w:w="3480" w:type="dxa"/>
          </w:tcPr>
          <w:p w:rsidR="00F15032" w:rsidRPr="00F3365E" w:rsidRDefault="00F15032" w:rsidP="00271E8B">
            <w:pPr>
              <w:pStyle w:val="Paragrafi"/>
              <w:ind w:firstLine="0"/>
              <w:rPr>
                <w:lang w:val="sq-AL"/>
              </w:rPr>
            </w:pPr>
            <w:r w:rsidRPr="00F3365E">
              <w:rPr>
                <w:lang w:val="sq-AL"/>
              </w:rPr>
              <w:t>21. Dritan Shefqet Kelmendi</w:t>
            </w:r>
          </w:p>
        </w:tc>
      </w:tr>
      <w:tr w:rsidR="00F15032" w:rsidRPr="00F3365E" w:rsidTr="00271E8B">
        <w:tc>
          <w:tcPr>
            <w:tcW w:w="509" w:type="dxa"/>
          </w:tcPr>
          <w:p w:rsidR="00F15032" w:rsidRPr="00F3365E" w:rsidRDefault="00F15032" w:rsidP="00271E8B">
            <w:pPr>
              <w:pStyle w:val="Paragrafi"/>
              <w:ind w:firstLine="0"/>
              <w:jc w:val="right"/>
              <w:rPr>
                <w:lang w:val="sq-AL"/>
              </w:rPr>
            </w:pPr>
            <w:r w:rsidRPr="00F3365E">
              <w:rPr>
                <w:lang w:val="sq-AL"/>
              </w:rPr>
              <w:t>3.</w:t>
            </w:r>
          </w:p>
        </w:tc>
        <w:tc>
          <w:tcPr>
            <w:tcW w:w="3091" w:type="dxa"/>
          </w:tcPr>
          <w:p w:rsidR="00F15032" w:rsidRPr="00F3365E" w:rsidRDefault="00F15032" w:rsidP="00271E8B">
            <w:pPr>
              <w:pStyle w:val="Paragrafi"/>
              <w:ind w:firstLine="0"/>
              <w:rPr>
                <w:lang w:val="sq-AL"/>
              </w:rPr>
            </w:pPr>
            <w:r w:rsidRPr="00F3365E">
              <w:rPr>
                <w:lang w:val="sq-AL"/>
              </w:rPr>
              <w:t>Senada Mustafë Kapijaj</w:t>
            </w:r>
          </w:p>
        </w:tc>
        <w:tc>
          <w:tcPr>
            <w:tcW w:w="3480" w:type="dxa"/>
          </w:tcPr>
          <w:p w:rsidR="00F15032" w:rsidRPr="00F3365E" w:rsidRDefault="00F15032" w:rsidP="00271E8B">
            <w:pPr>
              <w:pStyle w:val="Paragrafi"/>
              <w:ind w:firstLine="0"/>
              <w:rPr>
                <w:lang w:val="sq-AL"/>
              </w:rPr>
            </w:pPr>
            <w:r w:rsidRPr="00F3365E">
              <w:rPr>
                <w:lang w:val="sq-AL"/>
              </w:rPr>
              <w:t>22. Sazan Shefqet Kelmendi</w:t>
            </w:r>
          </w:p>
        </w:tc>
      </w:tr>
      <w:tr w:rsidR="00F15032" w:rsidRPr="00F3365E" w:rsidTr="00271E8B">
        <w:tc>
          <w:tcPr>
            <w:tcW w:w="509" w:type="dxa"/>
          </w:tcPr>
          <w:p w:rsidR="00F15032" w:rsidRPr="00F3365E" w:rsidRDefault="00F15032" w:rsidP="00271E8B">
            <w:pPr>
              <w:pStyle w:val="Paragrafi"/>
              <w:ind w:firstLine="0"/>
              <w:jc w:val="right"/>
              <w:rPr>
                <w:lang w:val="sq-AL"/>
              </w:rPr>
            </w:pPr>
            <w:r w:rsidRPr="00F3365E">
              <w:rPr>
                <w:lang w:val="sq-AL"/>
              </w:rPr>
              <w:t>4.</w:t>
            </w:r>
          </w:p>
        </w:tc>
        <w:tc>
          <w:tcPr>
            <w:tcW w:w="3091" w:type="dxa"/>
          </w:tcPr>
          <w:p w:rsidR="00F15032" w:rsidRPr="00F3365E" w:rsidRDefault="00F15032" w:rsidP="00271E8B">
            <w:pPr>
              <w:pStyle w:val="Paragrafi"/>
              <w:ind w:firstLine="0"/>
              <w:rPr>
                <w:lang w:val="sq-AL"/>
              </w:rPr>
            </w:pPr>
            <w:r w:rsidRPr="00F3365E">
              <w:rPr>
                <w:lang w:val="sq-AL"/>
              </w:rPr>
              <w:t>Sead Mustafë Kapijaj</w:t>
            </w:r>
          </w:p>
        </w:tc>
        <w:tc>
          <w:tcPr>
            <w:tcW w:w="3480" w:type="dxa"/>
          </w:tcPr>
          <w:p w:rsidR="00F15032" w:rsidRPr="00F3365E" w:rsidRDefault="00F15032" w:rsidP="00271E8B">
            <w:pPr>
              <w:pStyle w:val="Paragrafi"/>
              <w:ind w:firstLine="0"/>
              <w:rPr>
                <w:lang w:val="sq-AL"/>
              </w:rPr>
            </w:pPr>
            <w:r w:rsidRPr="00F3365E">
              <w:rPr>
                <w:lang w:val="sq-AL"/>
              </w:rPr>
              <w:t>23. Ali Isa Smaja</w:t>
            </w:r>
          </w:p>
        </w:tc>
      </w:tr>
      <w:tr w:rsidR="00F15032" w:rsidRPr="00F3365E" w:rsidTr="00271E8B">
        <w:tc>
          <w:tcPr>
            <w:tcW w:w="509" w:type="dxa"/>
          </w:tcPr>
          <w:p w:rsidR="00F15032" w:rsidRPr="00F3365E" w:rsidRDefault="00F15032" w:rsidP="00271E8B">
            <w:pPr>
              <w:pStyle w:val="Paragrafi"/>
              <w:ind w:firstLine="0"/>
              <w:jc w:val="right"/>
              <w:rPr>
                <w:lang w:val="sq-AL"/>
              </w:rPr>
            </w:pPr>
            <w:r w:rsidRPr="00F3365E">
              <w:rPr>
                <w:lang w:val="sq-AL"/>
              </w:rPr>
              <w:t>5.</w:t>
            </w:r>
          </w:p>
        </w:tc>
        <w:tc>
          <w:tcPr>
            <w:tcW w:w="3091" w:type="dxa"/>
          </w:tcPr>
          <w:p w:rsidR="00F15032" w:rsidRPr="00F3365E" w:rsidRDefault="00F15032" w:rsidP="00271E8B">
            <w:pPr>
              <w:pStyle w:val="Paragrafi"/>
              <w:ind w:firstLine="0"/>
              <w:rPr>
                <w:lang w:val="sq-AL"/>
              </w:rPr>
            </w:pPr>
            <w:r w:rsidRPr="00F3365E">
              <w:rPr>
                <w:lang w:val="sq-AL"/>
              </w:rPr>
              <w:t>Sanije Lan Pepaj</w:t>
            </w:r>
          </w:p>
        </w:tc>
        <w:tc>
          <w:tcPr>
            <w:tcW w:w="3480" w:type="dxa"/>
          </w:tcPr>
          <w:p w:rsidR="00F15032" w:rsidRPr="00F3365E" w:rsidRDefault="00F15032" w:rsidP="00271E8B">
            <w:pPr>
              <w:pStyle w:val="Paragrafi"/>
              <w:ind w:firstLine="0"/>
              <w:rPr>
                <w:lang w:val="sq-AL"/>
              </w:rPr>
            </w:pPr>
            <w:r w:rsidRPr="00F3365E">
              <w:rPr>
                <w:lang w:val="sq-AL"/>
              </w:rPr>
              <w:t>24. Agim Brahim Zenelaj</w:t>
            </w:r>
          </w:p>
        </w:tc>
      </w:tr>
      <w:tr w:rsidR="00F15032" w:rsidRPr="00F3365E" w:rsidTr="00271E8B">
        <w:tc>
          <w:tcPr>
            <w:tcW w:w="509" w:type="dxa"/>
          </w:tcPr>
          <w:p w:rsidR="00F15032" w:rsidRPr="00F3365E" w:rsidRDefault="00F15032" w:rsidP="00271E8B">
            <w:pPr>
              <w:pStyle w:val="Paragrafi"/>
              <w:ind w:firstLine="0"/>
              <w:jc w:val="right"/>
              <w:rPr>
                <w:lang w:val="sq-AL"/>
              </w:rPr>
            </w:pPr>
            <w:r w:rsidRPr="00F3365E">
              <w:rPr>
                <w:lang w:val="sq-AL"/>
              </w:rPr>
              <w:t>6.</w:t>
            </w:r>
          </w:p>
        </w:tc>
        <w:tc>
          <w:tcPr>
            <w:tcW w:w="3091" w:type="dxa"/>
          </w:tcPr>
          <w:p w:rsidR="00F15032" w:rsidRPr="00F3365E" w:rsidRDefault="00F15032" w:rsidP="00271E8B">
            <w:pPr>
              <w:pStyle w:val="Paragrafi"/>
              <w:ind w:firstLine="0"/>
              <w:rPr>
                <w:lang w:val="sq-AL"/>
              </w:rPr>
            </w:pPr>
            <w:r w:rsidRPr="00F3365E">
              <w:rPr>
                <w:lang w:val="sq-AL"/>
              </w:rPr>
              <w:t>Skënder Rifat Pepaj </w:t>
            </w:r>
          </w:p>
        </w:tc>
        <w:tc>
          <w:tcPr>
            <w:tcW w:w="3480" w:type="dxa"/>
          </w:tcPr>
          <w:p w:rsidR="00F15032" w:rsidRPr="00F3365E" w:rsidRDefault="00F15032" w:rsidP="00271E8B">
            <w:pPr>
              <w:pStyle w:val="Paragrafi"/>
              <w:ind w:firstLine="0"/>
              <w:rPr>
                <w:lang w:val="sq-AL"/>
              </w:rPr>
            </w:pPr>
            <w:r w:rsidRPr="00F3365E">
              <w:rPr>
                <w:lang w:val="sq-AL"/>
              </w:rPr>
              <w:t>25. Fatjeta Xhemal Zenelaj</w:t>
            </w:r>
          </w:p>
        </w:tc>
      </w:tr>
      <w:tr w:rsidR="00F15032" w:rsidRPr="00F3365E" w:rsidTr="00271E8B">
        <w:tc>
          <w:tcPr>
            <w:tcW w:w="509" w:type="dxa"/>
          </w:tcPr>
          <w:p w:rsidR="00F15032" w:rsidRPr="00F3365E" w:rsidRDefault="00F15032" w:rsidP="00271E8B">
            <w:pPr>
              <w:pStyle w:val="Paragrafi"/>
              <w:ind w:firstLine="0"/>
              <w:jc w:val="right"/>
              <w:rPr>
                <w:lang w:val="sq-AL"/>
              </w:rPr>
            </w:pPr>
            <w:r w:rsidRPr="00F3365E">
              <w:rPr>
                <w:lang w:val="sq-AL"/>
              </w:rPr>
              <w:t>7.</w:t>
            </w:r>
          </w:p>
        </w:tc>
        <w:tc>
          <w:tcPr>
            <w:tcW w:w="3091" w:type="dxa"/>
          </w:tcPr>
          <w:p w:rsidR="00F15032" w:rsidRPr="00F3365E" w:rsidRDefault="00F15032" w:rsidP="00271E8B">
            <w:pPr>
              <w:pStyle w:val="Paragrafi"/>
              <w:ind w:firstLine="0"/>
              <w:rPr>
                <w:lang w:val="sq-AL"/>
              </w:rPr>
            </w:pPr>
            <w:r w:rsidRPr="00F3365E">
              <w:rPr>
                <w:lang w:val="sq-AL"/>
              </w:rPr>
              <w:t>Jetmir Rifat Pepaj </w:t>
            </w:r>
          </w:p>
        </w:tc>
        <w:tc>
          <w:tcPr>
            <w:tcW w:w="3480" w:type="dxa"/>
          </w:tcPr>
          <w:p w:rsidR="00F15032" w:rsidRPr="00F3365E" w:rsidRDefault="00F15032" w:rsidP="00271E8B">
            <w:pPr>
              <w:pStyle w:val="Paragrafi"/>
              <w:ind w:firstLine="0"/>
              <w:rPr>
                <w:lang w:val="sq-AL"/>
              </w:rPr>
            </w:pPr>
            <w:r w:rsidRPr="00F3365E">
              <w:rPr>
                <w:lang w:val="sq-AL"/>
              </w:rPr>
              <w:t>26. Armando Agim Zenelaj</w:t>
            </w:r>
          </w:p>
        </w:tc>
      </w:tr>
      <w:tr w:rsidR="00F15032" w:rsidRPr="00F3365E" w:rsidTr="00271E8B">
        <w:tc>
          <w:tcPr>
            <w:tcW w:w="509" w:type="dxa"/>
          </w:tcPr>
          <w:p w:rsidR="00F15032" w:rsidRPr="00F3365E" w:rsidRDefault="00F15032" w:rsidP="00271E8B">
            <w:pPr>
              <w:pStyle w:val="Paragrafi"/>
              <w:ind w:firstLine="0"/>
              <w:jc w:val="right"/>
              <w:rPr>
                <w:lang w:val="sq-AL"/>
              </w:rPr>
            </w:pPr>
            <w:r w:rsidRPr="00F3365E">
              <w:rPr>
                <w:lang w:val="sq-AL"/>
              </w:rPr>
              <w:t>8.</w:t>
            </w:r>
          </w:p>
        </w:tc>
        <w:tc>
          <w:tcPr>
            <w:tcW w:w="3091" w:type="dxa"/>
          </w:tcPr>
          <w:p w:rsidR="00F15032" w:rsidRPr="00F3365E" w:rsidRDefault="00F15032" w:rsidP="00271E8B">
            <w:pPr>
              <w:pStyle w:val="Paragrafi"/>
              <w:ind w:firstLine="0"/>
              <w:rPr>
                <w:lang w:val="sq-AL"/>
              </w:rPr>
            </w:pPr>
            <w:r w:rsidRPr="00F3365E">
              <w:rPr>
                <w:lang w:val="sq-AL"/>
              </w:rPr>
              <w:t>Lirie Shaban Asllani</w:t>
            </w:r>
          </w:p>
        </w:tc>
        <w:tc>
          <w:tcPr>
            <w:tcW w:w="3480" w:type="dxa"/>
          </w:tcPr>
          <w:p w:rsidR="00F15032" w:rsidRPr="00F3365E" w:rsidRDefault="00F15032" w:rsidP="00271E8B">
            <w:pPr>
              <w:pStyle w:val="Paragrafi"/>
              <w:ind w:firstLine="0"/>
              <w:rPr>
                <w:lang w:val="sq-AL"/>
              </w:rPr>
            </w:pPr>
            <w:r w:rsidRPr="00F3365E">
              <w:rPr>
                <w:lang w:val="sq-AL"/>
              </w:rPr>
              <w:t>27. Genci Petrit Zyka</w:t>
            </w:r>
          </w:p>
        </w:tc>
      </w:tr>
      <w:tr w:rsidR="00F15032" w:rsidRPr="00F3365E" w:rsidTr="00271E8B">
        <w:tc>
          <w:tcPr>
            <w:tcW w:w="509" w:type="dxa"/>
          </w:tcPr>
          <w:p w:rsidR="00F15032" w:rsidRPr="00F3365E" w:rsidRDefault="00F15032" w:rsidP="00271E8B">
            <w:pPr>
              <w:pStyle w:val="Paragrafi"/>
              <w:ind w:firstLine="0"/>
              <w:jc w:val="right"/>
              <w:rPr>
                <w:lang w:val="sq-AL"/>
              </w:rPr>
            </w:pPr>
            <w:r w:rsidRPr="00F3365E">
              <w:rPr>
                <w:lang w:val="sq-AL"/>
              </w:rPr>
              <w:t>9.</w:t>
            </w:r>
          </w:p>
        </w:tc>
        <w:tc>
          <w:tcPr>
            <w:tcW w:w="3091" w:type="dxa"/>
          </w:tcPr>
          <w:p w:rsidR="00F15032" w:rsidRPr="00F3365E" w:rsidRDefault="00F15032" w:rsidP="00271E8B">
            <w:pPr>
              <w:pStyle w:val="Paragrafi"/>
              <w:ind w:firstLine="0"/>
              <w:rPr>
                <w:lang w:val="sq-AL"/>
              </w:rPr>
            </w:pPr>
            <w:r w:rsidRPr="00F3365E">
              <w:rPr>
                <w:lang w:val="sq-AL"/>
              </w:rPr>
              <w:t>Anila Nuredin Asllani</w:t>
            </w:r>
          </w:p>
        </w:tc>
        <w:tc>
          <w:tcPr>
            <w:tcW w:w="3480" w:type="dxa"/>
          </w:tcPr>
          <w:p w:rsidR="00F15032" w:rsidRPr="00F3365E" w:rsidRDefault="00F15032" w:rsidP="00271E8B">
            <w:pPr>
              <w:pStyle w:val="Paragrafi"/>
              <w:ind w:firstLine="0"/>
              <w:rPr>
                <w:lang w:val="sq-AL"/>
              </w:rPr>
            </w:pPr>
            <w:r w:rsidRPr="00F3365E">
              <w:rPr>
                <w:lang w:val="sq-AL"/>
              </w:rPr>
              <w:t>28. Fjoralba Genci Zyka</w:t>
            </w:r>
          </w:p>
        </w:tc>
      </w:tr>
      <w:tr w:rsidR="00F15032" w:rsidRPr="00F3365E" w:rsidTr="00271E8B">
        <w:tc>
          <w:tcPr>
            <w:tcW w:w="509" w:type="dxa"/>
          </w:tcPr>
          <w:p w:rsidR="00F15032" w:rsidRPr="00F3365E" w:rsidRDefault="00F15032" w:rsidP="00271E8B">
            <w:pPr>
              <w:pStyle w:val="Paragrafi"/>
              <w:ind w:firstLine="0"/>
              <w:jc w:val="right"/>
              <w:rPr>
                <w:lang w:val="sq-AL"/>
              </w:rPr>
            </w:pPr>
            <w:r w:rsidRPr="00F3365E">
              <w:rPr>
                <w:lang w:val="sq-AL"/>
              </w:rPr>
              <w:t>10.</w:t>
            </w:r>
          </w:p>
        </w:tc>
        <w:tc>
          <w:tcPr>
            <w:tcW w:w="3091" w:type="dxa"/>
          </w:tcPr>
          <w:p w:rsidR="00F15032" w:rsidRPr="00F3365E" w:rsidRDefault="00F15032" w:rsidP="00271E8B">
            <w:pPr>
              <w:pStyle w:val="Paragrafi"/>
              <w:ind w:firstLine="0"/>
              <w:rPr>
                <w:lang w:val="sq-AL"/>
              </w:rPr>
            </w:pPr>
            <w:r w:rsidRPr="00F3365E">
              <w:rPr>
                <w:lang w:val="sq-AL"/>
              </w:rPr>
              <w:t>Arbër Nuredin Asllani</w:t>
            </w:r>
          </w:p>
        </w:tc>
        <w:tc>
          <w:tcPr>
            <w:tcW w:w="3480" w:type="dxa"/>
          </w:tcPr>
          <w:p w:rsidR="00F15032" w:rsidRPr="00F3365E" w:rsidRDefault="00F15032" w:rsidP="00271E8B">
            <w:pPr>
              <w:pStyle w:val="Paragrafi"/>
              <w:ind w:firstLine="0"/>
              <w:rPr>
                <w:lang w:val="sq-AL"/>
              </w:rPr>
            </w:pPr>
            <w:r w:rsidRPr="00F3365E">
              <w:rPr>
                <w:lang w:val="sq-AL"/>
              </w:rPr>
              <w:t>29. Drita Shevqet Hasapapaj</w:t>
            </w:r>
          </w:p>
        </w:tc>
      </w:tr>
      <w:tr w:rsidR="00F15032" w:rsidRPr="00F3365E" w:rsidTr="00271E8B">
        <w:tc>
          <w:tcPr>
            <w:tcW w:w="509" w:type="dxa"/>
          </w:tcPr>
          <w:p w:rsidR="00F15032" w:rsidRPr="00F3365E" w:rsidRDefault="00F15032" w:rsidP="00271E8B">
            <w:pPr>
              <w:pStyle w:val="Paragrafi"/>
              <w:ind w:firstLine="0"/>
              <w:jc w:val="right"/>
              <w:rPr>
                <w:lang w:val="sq-AL"/>
              </w:rPr>
            </w:pPr>
            <w:r w:rsidRPr="00F3365E">
              <w:rPr>
                <w:lang w:val="sq-AL"/>
              </w:rPr>
              <w:t>11.</w:t>
            </w:r>
          </w:p>
        </w:tc>
        <w:tc>
          <w:tcPr>
            <w:tcW w:w="3091" w:type="dxa"/>
          </w:tcPr>
          <w:p w:rsidR="00F15032" w:rsidRPr="00F3365E" w:rsidRDefault="00F15032" w:rsidP="00271E8B">
            <w:pPr>
              <w:pStyle w:val="Paragrafi"/>
              <w:ind w:firstLine="0"/>
              <w:rPr>
                <w:lang w:val="sq-AL"/>
              </w:rPr>
            </w:pPr>
            <w:r w:rsidRPr="00F3365E">
              <w:rPr>
                <w:lang w:val="sq-AL"/>
              </w:rPr>
              <w:t>Danjeda Vangjel Shehu</w:t>
            </w:r>
          </w:p>
        </w:tc>
        <w:tc>
          <w:tcPr>
            <w:tcW w:w="3480" w:type="dxa"/>
          </w:tcPr>
          <w:p w:rsidR="00F15032" w:rsidRPr="00F3365E" w:rsidRDefault="00F15032" w:rsidP="00271E8B">
            <w:pPr>
              <w:pStyle w:val="Paragrafi"/>
              <w:ind w:firstLine="0"/>
              <w:rPr>
                <w:lang w:val="sq-AL"/>
              </w:rPr>
            </w:pPr>
            <w:r w:rsidRPr="00F3365E">
              <w:rPr>
                <w:lang w:val="sq-AL"/>
              </w:rPr>
              <w:t>30. Sami Hiqmet Dema </w:t>
            </w:r>
          </w:p>
        </w:tc>
      </w:tr>
      <w:tr w:rsidR="00F15032" w:rsidRPr="00F3365E" w:rsidTr="00271E8B">
        <w:tc>
          <w:tcPr>
            <w:tcW w:w="509" w:type="dxa"/>
          </w:tcPr>
          <w:p w:rsidR="00F15032" w:rsidRPr="00F3365E" w:rsidRDefault="00F15032" w:rsidP="00271E8B">
            <w:pPr>
              <w:pStyle w:val="Paragrafi"/>
              <w:ind w:firstLine="0"/>
              <w:jc w:val="right"/>
              <w:rPr>
                <w:lang w:val="sq-AL"/>
              </w:rPr>
            </w:pPr>
            <w:r w:rsidRPr="00F3365E">
              <w:rPr>
                <w:lang w:val="sq-AL"/>
              </w:rPr>
              <w:t>12.</w:t>
            </w:r>
          </w:p>
        </w:tc>
        <w:tc>
          <w:tcPr>
            <w:tcW w:w="3091" w:type="dxa"/>
          </w:tcPr>
          <w:p w:rsidR="00F15032" w:rsidRPr="00F3365E" w:rsidRDefault="00F15032" w:rsidP="00271E8B">
            <w:pPr>
              <w:pStyle w:val="Paragrafi"/>
              <w:ind w:firstLine="0"/>
              <w:rPr>
                <w:lang w:val="sq-AL"/>
              </w:rPr>
            </w:pPr>
            <w:r w:rsidRPr="00F3365E">
              <w:rPr>
                <w:lang w:val="sq-AL"/>
              </w:rPr>
              <w:t>Vera Loni Ziu</w:t>
            </w:r>
          </w:p>
        </w:tc>
        <w:tc>
          <w:tcPr>
            <w:tcW w:w="3480" w:type="dxa"/>
          </w:tcPr>
          <w:p w:rsidR="00F15032" w:rsidRPr="00F3365E" w:rsidRDefault="00F15032" w:rsidP="00271E8B">
            <w:pPr>
              <w:pStyle w:val="Paragrafi"/>
              <w:ind w:firstLine="0"/>
              <w:rPr>
                <w:lang w:val="sq-AL"/>
              </w:rPr>
            </w:pPr>
            <w:r w:rsidRPr="00F3365E">
              <w:rPr>
                <w:lang w:val="sq-AL"/>
              </w:rPr>
              <w:t>31. Aspasia Kostandin Roça</w:t>
            </w:r>
          </w:p>
        </w:tc>
      </w:tr>
      <w:tr w:rsidR="00F15032" w:rsidRPr="00F3365E" w:rsidTr="00271E8B">
        <w:trPr>
          <w:trHeight w:val="128"/>
        </w:trPr>
        <w:tc>
          <w:tcPr>
            <w:tcW w:w="509" w:type="dxa"/>
          </w:tcPr>
          <w:p w:rsidR="00F15032" w:rsidRPr="00F3365E" w:rsidRDefault="00F15032" w:rsidP="00271E8B">
            <w:pPr>
              <w:pStyle w:val="Paragrafi"/>
              <w:ind w:firstLine="0"/>
              <w:jc w:val="right"/>
              <w:rPr>
                <w:lang w:val="sq-AL"/>
              </w:rPr>
            </w:pPr>
            <w:r w:rsidRPr="00F3365E">
              <w:rPr>
                <w:lang w:val="sq-AL"/>
              </w:rPr>
              <w:t>13.</w:t>
            </w:r>
          </w:p>
        </w:tc>
        <w:tc>
          <w:tcPr>
            <w:tcW w:w="3091" w:type="dxa"/>
          </w:tcPr>
          <w:p w:rsidR="00F15032" w:rsidRPr="00F3365E" w:rsidRDefault="00F15032" w:rsidP="00271E8B">
            <w:pPr>
              <w:pStyle w:val="Paragrafi"/>
              <w:ind w:firstLine="0"/>
              <w:rPr>
                <w:lang w:val="sq-AL"/>
              </w:rPr>
            </w:pPr>
            <w:r w:rsidRPr="00F3365E">
              <w:rPr>
                <w:lang w:val="sq-AL"/>
              </w:rPr>
              <w:t>Ivo Mijo Mikuliq</w:t>
            </w:r>
          </w:p>
        </w:tc>
        <w:tc>
          <w:tcPr>
            <w:tcW w:w="3480" w:type="dxa"/>
          </w:tcPr>
          <w:p w:rsidR="00F15032" w:rsidRPr="00F3365E" w:rsidRDefault="00F15032" w:rsidP="00271E8B">
            <w:pPr>
              <w:pStyle w:val="Paragrafi"/>
              <w:ind w:firstLine="0"/>
              <w:rPr>
                <w:lang w:val="sq-AL"/>
              </w:rPr>
            </w:pPr>
            <w:r w:rsidRPr="00F3365E">
              <w:rPr>
                <w:lang w:val="sq-AL"/>
              </w:rPr>
              <w:t>32. Andoneta Kostandin Roça</w:t>
            </w:r>
          </w:p>
        </w:tc>
      </w:tr>
      <w:tr w:rsidR="00F15032" w:rsidRPr="00F3365E" w:rsidTr="00271E8B">
        <w:trPr>
          <w:trHeight w:val="128"/>
        </w:trPr>
        <w:tc>
          <w:tcPr>
            <w:tcW w:w="509" w:type="dxa"/>
          </w:tcPr>
          <w:p w:rsidR="00F15032" w:rsidRPr="00F3365E" w:rsidRDefault="00F15032" w:rsidP="00271E8B">
            <w:pPr>
              <w:pStyle w:val="Paragrafi"/>
              <w:ind w:firstLine="0"/>
              <w:jc w:val="right"/>
              <w:rPr>
                <w:lang w:val="sq-AL"/>
              </w:rPr>
            </w:pPr>
            <w:r w:rsidRPr="00F3365E">
              <w:rPr>
                <w:lang w:val="sq-AL"/>
              </w:rPr>
              <w:t>14.</w:t>
            </w:r>
          </w:p>
        </w:tc>
        <w:tc>
          <w:tcPr>
            <w:tcW w:w="3091" w:type="dxa"/>
          </w:tcPr>
          <w:p w:rsidR="00F15032" w:rsidRPr="00F3365E" w:rsidRDefault="00F15032" w:rsidP="00271E8B">
            <w:pPr>
              <w:pStyle w:val="Paragrafi"/>
              <w:ind w:firstLine="0"/>
              <w:rPr>
                <w:lang w:val="sq-AL"/>
              </w:rPr>
            </w:pPr>
            <w:r w:rsidRPr="00F3365E">
              <w:rPr>
                <w:lang w:val="sq-AL"/>
              </w:rPr>
              <w:t>Vladimir Ivo Mikuliq</w:t>
            </w:r>
          </w:p>
        </w:tc>
        <w:tc>
          <w:tcPr>
            <w:tcW w:w="3480" w:type="dxa"/>
          </w:tcPr>
          <w:p w:rsidR="00F15032" w:rsidRPr="00F3365E" w:rsidRDefault="00F15032" w:rsidP="00271E8B">
            <w:pPr>
              <w:pStyle w:val="Paragrafi"/>
              <w:ind w:firstLine="0"/>
              <w:rPr>
                <w:lang w:val="sq-AL"/>
              </w:rPr>
            </w:pPr>
            <w:r w:rsidRPr="00F3365E">
              <w:rPr>
                <w:lang w:val="sq-AL"/>
              </w:rPr>
              <w:t>33. Erland Karafil Naska</w:t>
            </w:r>
          </w:p>
        </w:tc>
      </w:tr>
      <w:tr w:rsidR="00F15032" w:rsidRPr="00F3365E" w:rsidTr="00271E8B">
        <w:trPr>
          <w:trHeight w:val="128"/>
        </w:trPr>
        <w:tc>
          <w:tcPr>
            <w:tcW w:w="509" w:type="dxa"/>
          </w:tcPr>
          <w:p w:rsidR="00F15032" w:rsidRPr="00F3365E" w:rsidRDefault="00F15032" w:rsidP="00271E8B">
            <w:pPr>
              <w:pStyle w:val="Paragrafi"/>
              <w:ind w:firstLine="0"/>
              <w:jc w:val="right"/>
              <w:rPr>
                <w:lang w:val="sq-AL"/>
              </w:rPr>
            </w:pPr>
            <w:r w:rsidRPr="00F3365E">
              <w:rPr>
                <w:lang w:val="sq-AL"/>
              </w:rPr>
              <w:t>15.</w:t>
            </w:r>
          </w:p>
        </w:tc>
        <w:tc>
          <w:tcPr>
            <w:tcW w:w="3091" w:type="dxa"/>
          </w:tcPr>
          <w:p w:rsidR="00F15032" w:rsidRPr="00F3365E" w:rsidRDefault="00F15032" w:rsidP="00271E8B">
            <w:pPr>
              <w:pStyle w:val="Paragrafi"/>
              <w:ind w:firstLine="0"/>
              <w:rPr>
                <w:lang w:val="sq-AL"/>
              </w:rPr>
            </w:pPr>
            <w:r w:rsidRPr="00F3365E">
              <w:rPr>
                <w:lang w:val="sq-AL"/>
              </w:rPr>
              <w:t>Emine Maliq Deliallisi</w:t>
            </w:r>
          </w:p>
        </w:tc>
        <w:tc>
          <w:tcPr>
            <w:tcW w:w="3480" w:type="dxa"/>
          </w:tcPr>
          <w:p w:rsidR="00F15032" w:rsidRPr="00F3365E" w:rsidRDefault="00F15032" w:rsidP="00271E8B">
            <w:pPr>
              <w:pStyle w:val="Paragrafi"/>
              <w:ind w:firstLine="0"/>
              <w:rPr>
                <w:lang w:val="sq-AL"/>
              </w:rPr>
            </w:pPr>
            <w:r w:rsidRPr="00F3365E">
              <w:rPr>
                <w:lang w:val="sq-AL"/>
              </w:rPr>
              <w:t>34. Edip Njazi Pilku</w:t>
            </w:r>
          </w:p>
        </w:tc>
      </w:tr>
      <w:tr w:rsidR="00F15032" w:rsidRPr="00F3365E" w:rsidTr="00271E8B">
        <w:trPr>
          <w:trHeight w:val="128"/>
        </w:trPr>
        <w:tc>
          <w:tcPr>
            <w:tcW w:w="509" w:type="dxa"/>
          </w:tcPr>
          <w:p w:rsidR="00F15032" w:rsidRPr="00F3365E" w:rsidRDefault="00F15032" w:rsidP="00271E8B">
            <w:pPr>
              <w:pStyle w:val="Paragrafi"/>
              <w:ind w:firstLine="0"/>
              <w:jc w:val="right"/>
              <w:rPr>
                <w:lang w:val="sq-AL"/>
              </w:rPr>
            </w:pPr>
            <w:r w:rsidRPr="00F3365E">
              <w:rPr>
                <w:lang w:val="sq-AL"/>
              </w:rPr>
              <w:t>16.</w:t>
            </w:r>
          </w:p>
        </w:tc>
        <w:tc>
          <w:tcPr>
            <w:tcW w:w="3091" w:type="dxa"/>
          </w:tcPr>
          <w:p w:rsidR="00F15032" w:rsidRPr="00F3365E" w:rsidRDefault="00F15032" w:rsidP="00271E8B">
            <w:pPr>
              <w:pStyle w:val="Paragrafi"/>
              <w:ind w:firstLine="0"/>
              <w:rPr>
                <w:lang w:val="sq-AL"/>
              </w:rPr>
            </w:pPr>
            <w:r w:rsidRPr="00F3365E">
              <w:rPr>
                <w:lang w:val="sq-AL"/>
              </w:rPr>
              <w:t>Ilirjan Bajram Bylykbashi</w:t>
            </w:r>
          </w:p>
        </w:tc>
        <w:tc>
          <w:tcPr>
            <w:tcW w:w="3480" w:type="dxa"/>
          </w:tcPr>
          <w:p w:rsidR="00F15032" w:rsidRPr="00F3365E" w:rsidRDefault="00F15032" w:rsidP="00271E8B">
            <w:pPr>
              <w:pStyle w:val="Paragrafi"/>
              <w:ind w:firstLine="0"/>
              <w:rPr>
                <w:lang w:val="sq-AL"/>
              </w:rPr>
            </w:pPr>
            <w:r w:rsidRPr="00F3365E">
              <w:rPr>
                <w:lang w:val="sq-AL"/>
              </w:rPr>
              <w:t>35. Anila Edip Pilku</w:t>
            </w:r>
          </w:p>
        </w:tc>
      </w:tr>
      <w:tr w:rsidR="00F15032" w:rsidRPr="00F3365E" w:rsidTr="00271E8B">
        <w:trPr>
          <w:trHeight w:val="128"/>
        </w:trPr>
        <w:tc>
          <w:tcPr>
            <w:tcW w:w="509" w:type="dxa"/>
          </w:tcPr>
          <w:p w:rsidR="00F15032" w:rsidRPr="00F3365E" w:rsidRDefault="00F15032" w:rsidP="00271E8B">
            <w:pPr>
              <w:pStyle w:val="Paragrafi"/>
              <w:ind w:firstLine="0"/>
              <w:jc w:val="right"/>
              <w:rPr>
                <w:lang w:val="sq-AL"/>
              </w:rPr>
            </w:pPr>
            <w:r w:rsidRPr="00F3365E">
              <w:rPr>
                <w:lang w:val="sq-AL"/>
              </w:rPr>
              <w:t>17.</w:t>
            </w:r>
          </w:p>
        </w:tc>
        <w:tc>
          <w:tcPr>
            <w:tcW w:w="3091" w:type="dxa"/>
          </w:tcPr>
          <w:p w:rsidR="00F15032" w:rsidRPr="00F3365E" w:rsidRDefault="00F15032" w:rsidP="00271E8B">
            <w:pPr>
              <w:pStyle w:val="Paragrafi"/>
              <w:ind w:firstLine="0"/>
              <w:rPr>
                <w:lang w:val="sq-AL"/>
              </w:rPr>
            </w:pPr>
            <w:r w:rsidRPr="00F3365E">
              <w:rPr>
                <w:lang w:val="sq-AL"/>
              </w:rPr>
              <w:t>Rakela Refat Lamçe</w:t>
            </w:r>
          </w:p>
        </w:tc>
        <w:tc>
          <w:tcPr>
            <w:tcW w:w="3480" w:type="dxa"/>
          </w:tcPr>
          <w:p w:rsidR="00F15032" w:rsidRPr="00F3365E" w:rsidRDefault="00F15032" w:rsidP="00271E8B">
            <w:pPr>
              <w:pStyle w:val="Paragrafi"/>
              <w:ind w:firstLine="0"/>
              <w:rPr>
                <w:lang w:val="sq-AL"/>
              </w:rPr>
            </w:pPr>
            <w:r w:rsidRPr="00F3365E">
              <w:rPr>
                <w:lang w:val="sq-AL"/>
              </w:rPr>
              <w:t>36. Ena Edip Pilku</w:t>
            </w:r>
          </w:p>
        </w:tc>
      </w:tr>
      <w:tr w:rsidR="00F15032" w:rsidRPr="00F3365E" w:rsidTr="00271E8B">
        <w:trPr>
          <w:trHeight w:val="128"/>
        </w:trPr>
        <w:tc>
          <w:tcPr>
            <w:tcW w:w="509" w:type="dxa"/>
          </w:tcPr>
          <w:p w:rsidR="00F15032" w:rsidRPr="00F3365E" w:rsidRDefault="00F15032" w:rsidP="00271E8B">
            <w:pPr>
              <w:pStyle w:val="Paragrafi"/>
              <w:ind w:firstLine="0"/>
              <w:jc w:val="right"/>
              <w:rPr>
                <w:lang w:val="sq-AL"/>
              </w:rPr>
            </w:pPr>
            <w:r w:rsidRPr="00F3365E">
              <w:rPr>
                <w:lang w:val="sq-AL"/>
              </w:rPr>
              <w:t>18.</w:t>
            </w:r>
          </w:p>
        </w:tc>
        <w:tc>
          <w:tcPr>
            <w:tcW w:w="3091" w:type="dxa"/>
          </w:tcPr>
          <w:p w:rsidR="00F15032" w:rsidRPr="00F3365E" w:rsidRDefault="00F15032" w:rsidP="00271E8B">
            <w:pPr>
              <w:pStyle w:val="Paragrafi"/>
              <w:ind w:firstLine="0"/>
              <w:rPr>
                <w:lang w:val="sq-AL"/>
              </w:rPr>
            </w:pPr>
            <w:r w:rsidRPr="00F3365E">
              <w:rPr>
                <w:lang w:val="sq-AL"/>
              </w:rPr>
              <w:t>Panajot Sava Kostandini</w:t>
            </w:r>
          </w:p>
        </w:tc>
        <w:tc>
          <w:tcPr>
            <w:tcW w:w="3480" w:type="dxa"/>
          </w:tcPr>
          <w:p w:rsidR="00F15032" w:rsidRPr="00F3365E" w:rsidRDefault="00F15032" w:rsidP="00271E8B">
            <w:pPr>
              <w:pStyle w:val="Paragrafi"/>
              <w:ind w:firstLine="0"/>
              <w:rPr>
                <w:lang w:val="sq-AL"/>
              </w:rPr>
            </w:pPr>
            <w:r w:rsidRPr="00F3365E">
              <w:rPr>
                <w:lang w:val="sq-AL"/>
              </w:rPr>
              <w:t>37. Thanas Jorgji Dhima</w:t>
            </w:r>
          </w:p>
        </w:tc>
      </w:tr>
      <w:tr w:rsidR="00F15032" w:rsidRPr="00F3365E" w:rsidTr="00271E8B">
        <w:trPr>
          <w:trHeight w:val="128"/>
        </w:trPr>
        <w:tc>
          <w:tcPr>
            <w:tcW w:w="509" w:type="dxa"/>
          </w:tcPr>
          <w:p w:rsidR="00F15032" w:rsidRPr="00F3365E" w:rsidRDefault="00F15032" w:rsidP="00271E8B">
            <w:pPr>
              <w:pStyle w:val="Paragrafi"/>
              <w:ind w:firstLine="0"/>
              <w:jc w:val="right"/>
              <w:rPr>
                <w:lang w:val="sq-AL"/>
              </w:rPr>
            </w:pPr>
            <w:r w:rsidRPr="00F3365E">
              <w:rPr>
                <w:lang w:val="sq-AL"/>
              </w:rPr>
              <w:t>19.</w:t>
            </w:r>
          </w:p>
        </w:tc>
        <w:tc>
          <w:tcPr>
            <w:tcW w:w="3091" w:type="dxa"/>
          </w:tcPr>
          <w:p w:rsidR="00F15032" w:rsidRPr="00F3365E" w:rsidRDefault="00F15032" w:rsidP="00271E8B">
            <w:pPr>
              <w:pStyle w:val="Paragrafi"/>
              <w:ind w:firstLine="0"/>
              <w:rPr>
                <w:lang w:val="sq-AL"/>
              </w:rPr>
            </w:pPr>
            <w:r w:rsidRPr="00F3365E">
              <w:rPr>
                <w:lang w:val="sq-AL"/>
              </w:rPr>
              <w:t>Persefoni Sava Kostandini</w:t>
            </w:r>
          </w:p>
        </w:tc>
        <w:tc>
          <w:tcPr>
            <w:tcW w:w="3480" w:type="dxa"/>
          </w:tcPr>
          <w:p w:rsidR="00F15032" w:rsidRPr="00F3365E" w:rsidRDefault="00F15032" w:rsidP="00271E8B">
            <w:pPr>
              <w:pStyle w:val="Paragrafi"/>
              <w:ind w:firstLine="0"/>
              <w:rPr>
                <w:lang w:val="sq-AL"/>
              </w:rPr>
            </w:pPr>
            <w:r w:rsidRPr="00F3365E">
              <w:rPr>
                <w:lang w:val="sq-AL"/>
              </w:rPr>
              <w:t>38. Pjetër Zaharia Bushkoviq</w:t>
            </w:r>
          </w:p>
        </w:tc>
      </w:tr>
    </w:tbl>
    <w:p w:rsidR="00F15032" w:rsidRPr="00745BA6" w:rsidRDefault="00F15032" w:rsidP="00F15032">
      <w:pPr>
        <w:pStyle w:val="Paragrafi"/>
        <w:rPr>
          <w:lang w:val="sq-AL"/>
        </w:rPr>
      </w:pPr>
    </w:p>
    <w:p w:rsidR="00F15032" w:rsidRPr="00745BA6" w:rsidRDefault="00F15032" w:rsidP="00F15032">
      <w:pPr>
        <w:pStyle w:val="NeniNr"/>
        <w:rPr>
          <w:lang w:val="sq-AL"/>
        </w:rPr>
      </w:pPr>
      <w:r w:rsidRPr="00745BA6">
        <w:rPr>
          <w:lang w:val="sq-AL"/>
        </w:rPr>
        <w:t>Neni 2</w:t>
      </w:r>
    </w:p>
    <w:p w:rsidR="00F15032" w:rsidRPr="00745BA6" w:rsidRDefault="00F15032" w:rsidP="00F15032">
      <w:pPr>
        <w:pStyle w:val="Paragrafi"/>
        <w:rPr>
          <w:lang w:val="sq-AL"/>
        </w:rPr>
      </w:pPr>
    </w:p>
    <w:p w:rsidR="00F15032" w:rsidRPr="00745BA6" w:rsidRDefault="00F15032" w:rsidP="00F15032">
      <w:pPr>
        <w:pStyle w:val="Paragrafi"/>
        <w:rPr>
          <w:lang w:val="sq-AL"/>
        </w:rPr>
      </w:pPr>
      <w:r w:rsidRPr="00745BA6">
        <w:rPr>
          <w:lang w:val="sq-AL"/>
        </w:rPr>
        <w:t>Ky dekret hyn në fuqi menjëherë.</w:t>
      </w:r>
    </w:p>
    <w:p w:rsidR="00F15032" w:rsidRPr="00745BA6" w:rsidRDefault="00F15032" w:rsidP="00F15032">
      <w:pPr>
        <w:pStyle w:val="Paragrafi"/>
        <w:rPr>
          <w:lang w:val="sq-AL"/>
        </w:rPr>
      </w:pPr>
    </w:p>
    <w:p w:rsidR="00F15032" w:rsidRPr="00745BA6" w:rsidRDefault="00F15032" w:rsidP="00F15032">
      <w:pPr>
        <w:pStyle w:val="Autoriteti"/>
        <w:rPr>
          <w:lang w:val="sq-AL"/>
        </w:rPr>
      </w:pPr>
      <w:r w:rsidRPr="00745BA6">
        <w:rPr>
          <w:lang w:val="sq-AL"/>
        </w:rPr>
        <w:t>Presidenti i Republikës së Shqipërisë</w:t>
      </w:r>
    </w:p>
    <w:p w:rsidR="00F15032" w:rsidRPr="00745BA6" w:rsidRDefault="00F15032" w:rsidP="00F15032">
      <w:pPr>
        <w:pStyle w:val="AutoritetiEmer"/>
        <w:rPr>
          <w:lang w:val="sq-AL"/>
        </w:rPr>
      </w:pPr>
      <w:r w:rsidRPr="00745BA6">
        <w:rPr>
          <w:lang w:val="sq-AL"/>
        </w:rPr>
        <w:t>Bamir Topi</w:t>
      </w:r>
    </w:p>
    <w:sectPr w:rsidR="00F15032" w:rsidRPr="00745BA6" w:rsidSect="0047759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0"/>
  <w:hideGrammaticalErrors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15032"/>
    <w:rsid w:val="000257D4"/>
    <w:rsid w:val="000277EF"/>
    <w:rsid w:val="0007352E"/>
    <w:rsid w:val="000C2ABA"/>
    <w:rsid w:val="00142F5D"/>
    <w:rsid w:val="001D4B57"/>
    <w:rsid w:val="00271E8B"/>
    <w:rsid w:val="00443285"/>
    <w:rsid w:val="00477590"/>
    <w:rsid w:val="004A533F"/>
    <w:rsid w:val="00753B45"/>
    <w:rsid w:val="007F6793"/>
    <w:rsid w:val="00802AED"/>
    <w:rsid w:val="008759F1"/>
    <w:rsid w:val="008A6BB5"/>
    <w:rsid w:val="00946BB9"/>
    <w:rsid w:val="009E2982"/>
    <w:rsid w:val="00A020A7"/>
    <w:rsid w:val="00AD7F1E"/>
    <w:rsid w:val="00B24908"/>
    <w:rsid w:val="00B80BE6"/>
    <w:rsid w:val="00D5435B"/>
    <w:rsid w:val="00F150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320D96BF-91F2-4C0F-B9C1-5129326BB7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032"/>
    <w:rPr>
      <w:rFonts w:ascii="Times New Roman" w:eastAsia="MS Mincho" w:hAnsi="Times New Roman"/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946BB9"/>
    <w:pPr>
      <w:spacing w:before="480"/>
      <w:contextualSpacing/>
      <w:outlineLvl w:val="0"/>
    </w:pPr>
    <w:rPr>
      <w:rFonts w:ascii="Cambria" w:eastAsia="Times New Roman" w:hAnsi="Cambria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46BB9"/>
    <w:pPr>
      <w:spacing w:before="200"/>
      <w:outlineLvl w:val="1"/>
    </w:pPr>
    <w:rPr>
      <w:rFonts w:ascii="Cambria" w:eastAsia="Times New Roman" w:hAnsi="Cambria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46BB9"/>
    <w:pPr>
      <w:spacing w:before="200" w:line="271" w:lineRule="auto"/>
      <w:outlineLvl w:val="2"/>
    </w:pPr>
    <w:rPr>
      <w:rFonts w:ascii="Cambria" w:eastAsia="Times New Roman" w:hAnsi="Cambria"/>
      <w:b/>
      <w:bC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46BB9"/>
    <w:pPr>
      <w:spacing w:before="200"/>
      <w:outlineLvl w:val="3"/>
    </w:pPr>
    <w:rPr>
      <w:rFonts w:ascii="Cambria" w:eastAsia="Times New Roman" w:hAnsi="Cambria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46BB9"/>
    <w:pPr>
      <w:spacing w:before="200"/>
      <w:outlineLvl w:val="4"/>
    </w:pPr>
    <w:rPr>
      <w:rFonts w:ascii="Cambria" w:eastAsia="Times New Roman" w:hAnsi="Cambria"/>
      <w:b/>
      <w:bCs/>
      <w:color w:val="7F7F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46BB9"/>
    <w:pPr>
      <w:spacing w:line="271" w:lineRule="auto"/>
      <w:outlineLvl w:val="5"/>
    </w:pPr>
    <w:rPr>
      <w:rFonts w:ascii="Cambria" w:eastAsia="Times New Roman" w:hAnsi="Cambria"/>
      <w:b/>
      <w:bCs/>
      <w:i/>
      <w:iCs/>
      <w:color w:val="7F7F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46BB9"/>
    <w:pPr>
      <w:outlineLvl w:val="6"/>
    </w:pPr>
    <w:rPr>
      <w:rFonts w:ascii="Cambria" w:eastAsia="Times New Roman" w:hAnsi="Cambria"/>
      <w:i/>
      <w:iCs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46BB9"/>
    <w:pPr>
      <w:outlineLvl w:val="7"/>
    </w:pPr>
    <w:rPr>
      <w:rFonts w:ascii="Cambria" w:eastAsia="Times New Roman" w:hAnsi="Cambria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46BB9"/>
    <w:pPr>
      <w:outlineLvl w:val="8"/>
    </w:pPr>
    <w:rPr>
      <w:rFonts w:ascii="Cambria" w:eastAsia="Times New Roman" w:hAnsi="Cambria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Char"/>
    <w:basedOn w:val="Normal"/>
    <w:rsid w:val="000277EF"/>
    <w:pPr>
      <w:spacing w:after="160" w:line="240" w:lineRule="exact"/>
    </w:pPr>
    <w:rPr>
      <w:rFonts w:ascii="Tahoma" w:hAnsi="Tahoma"/>
      <w:sz w:val="20"/>
      <w:szCs w:val="20"/>
      <w:lang w:val="en-GB"/>
    </w:rPr>
  </w:style>
  <w:style w:type="paragraph" w:customStyle="1" w:styleId="CharCharCharChar">
    <w:name w:val="Char Char Char Char"/>
    <w:basedOn w:val="Normal"/>
    <w:rsid w:val="000277EF"/>
    <w:pPr>
      <w:spacing w:after="160" w:line="240" w:lineRule="exact"/>
    </w:pPr>
    <w:rPr>
      <w:rFonts w:ascii="Tahoma" w:hAnsi="Tahoma"/>
      <w:sz w:val="20"/>
      <w:szCs w:val="20"/>
    </w:rPr>
  </w:style>
  <w:style w:type="character" w:customStyle="1" w:styleId="CharChar1">
    <w:name w:val="Char Char1"/>
    <w:basedOn w:val="DefaultParagraphFont"/>
    <w:rsid w:val="000277EF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0277E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caps/>
      <w:color w:val="000000"/>
      <w:sz w:val="22"/>
      <w:szCs w:val="22"/>
      <w:lang w:eastAsia="en-US" w:bidi="en-US"/>
    </w:rPr>
  </w:style>
  <w:style w:type="paragraph" w:customStyle="1" w:styleId="Aneksi">
    <w:name w:val="Aneksi"/>
    <w:next w:val="Normal"/>
    <w:rsid w:val="000277EF"/>
    <w:rPr>
      <w:rFonts w:ascii="CG Times" w:eastAsia="Times New Roman" w:hAnsi="CG Times"/>
      <w:sz w:val="22"/>
      <w:lang w:eastAsia="en-US" w:bidi="en-US"/>
    </w:rPr>
  </w:style>
  <w:style w:type="paragraph" w:customStyle="1" w:styleId="AneksiNr">
    <w:name w:val="Aneks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AneksiTitull">
    <w:name w:val="Aneksi_Titull"/>
    <w:next w:val="Normal"/>
    <w:rsid w:val="000277EF"/>
    <w:pPr>
      <w:jc w:val="center"/>
    </w:pPr>
    <w:rPr>
      <w:rFonts w:ascii="CG Times" w:eastAsia="Times New Roman" w:hAnsi="CG Times"/>
      <w:sz w:val="24"/>
      <w:szCs w:val="24"/>
      <w:lang w:eastAsia="en-US" w:bidi="en-US"/>
    </w:rPr>
  </w:style>
  <w:style w:type="paragraph" w:customStyle="1" w:styleId="Autoriteti">
    <w:name w:val="Autoriteti"/>
    <w:next w:val="Normal"/>
    <w:link w:val="AutoritetiChar"/>
    <w:rsid w:val="000277EF"/>
    <w:pPr>
      <w:keepNext/>
      <w:widowControl w:val="0"/>
      <w:jc w:val="right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AutoritetiEmer">
    <w:name w:val="Autoriteti_Emer"/>
    <w:next w:val="Normal"/>
    <w:link w:val="AutoritetiEmerChar"/>
    <w:rsid w:val="000277EF"/>
    <w:pPr>
      <w:widowControl w:val="0"/>
      <w:jc w:val="right"/>
    </w:pPr>
    <w:rPr>
      <w:rFonts w:ascii="CG Times" w:eastAsia="Times New Roman" w:hAnsi="CG Times"/>
      <w:b/>
      <w:sz w:val="22"/>
      <w:szCs w:val="22"/>
      <w:lang w:eastAsia="en-US" w:bidi="en-US"/>
    </w:rPr>
  </w:style>
  <w:style w:type="character" w:customStyle="1" w:styleId="AutoritetiEmerCharChar">
    <w:name w:val="Autoriteti_Emer Char Char"/>
    <w:basedOn w:val="DefaultParagraphFont"/>
    <w:rsid w:val="000277E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0277EF"/>
    <w:pPr>
      <w:keepNext/>
      <w:widowControl w:val="0"/>
      <w:ind w:firstLine="720"/>
      <w:jc w:val="both"/>
    </w:pPr>
    <w:rPr>
      <w:rFonts w:ascii="CG Times" w:eastAsia="Times New Roman" w:hAnsi="CG Times"/>
      <w:color w:val="000000"/>
      <w:sz w:val="22"/>
      <w:szCs w:val="22"/>
      <w:lang w:eastAsia="en-US" w:bidi="en-US"/>
    </w:rPr>
  </w:style>
  <w:style w:type="paragraph" w:customStyle="1" w:styleId="bcpara">
    <w:name w:val="bc para"/>
    <w:basedOn w:val="Normal"/>
    <w:rsid w:val="000277EF"/>
    <w:pPr>
      <w:spacing w:after="240" w:line="240" w:lineRule="atLeast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paraa">
    <w:name w:val="bc para (a)"/>
    <w:basedOn w:val="Normal"/>
    <w:rsid w:val="000277E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0277EF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0277EF"/>
    <w:pPr>
      <w:widowControl w:val="0"/>
      <w:spacing w:after="720"/>
      <w:ind w:left="1843" w:hanging="709"/>
      <w:jc w:val="both"/>
    </w:pPr>
    <w:rPr>
      <w:rFonts w:ascii="Arial" w:hAnsi="Arial"/>
      <w:sz w:val="20"/>
      <w:szCs w:val="20"/>
      <w:lang w:val="en-GB"/>
    </w:rPr>
  </w:style>
  <w:style w:type="paragraph" w:customStyle="1" w:styleId="Bllok">
    <w:name w:val="Bllok"/>
    <w:next w:val="Normal"/>
    <w:rsid w:val="000277EF"/>
    <w:pPr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styleId="BodyText">
    <w:name w:val="Body Text"/>
    <w:basedOn w:val="Normal"/>
    <w:link w:val="BodyTextChar"/>
    <w:rsid w:val="000277E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BoxText">
    <w:name w:val="Box Text"/>
    <w:basedOn w:val="Normal"/>
    <w:rsid w:val="000277EF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0277EF"/>
    <w:pPr>
      <w:widowControl w:val="0"/>
      <w:spacing w:before="240" w:after="240"/>
      <w:jc w:val="both"/>
    </w:pPr>
    <w:rPr>
      <w:rFonts w:ascii="Trebuchet MS" w:hAnsi="Trebuchet MS"/>
      <w:sz w:val="20"/>
    </w:rPr>
  </w:style>
  <w:style w:type="character" w:customStyle="1" w:styleId="bulletmenumraChar">
    <w:name w:val="bullet me numra Char"/>
    <w:basedOn w:val="DefaultParagraphFont"/>
    <w:rsid w:val="000277E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0277EF"/>
    <w:pPr>
      <w:widowControl w:val="0"/>
      <w:spacing w:before="60" w:after="60"/>
      <w:jc w:val="both"/>
    </w:pPr>
    <w:rPr>
      <w:rFonts w:ascii="Trebuchet MS" w:hAnsi="Trebuchet MS"/>
    </w:rPr>
  </w:style>
  <w:style w:type="paragraph" w:customStyle="1" w:styleId="BULLETUDHEZIM">
    <w:name w:val="BULLET UDHEZIM"/>
    <w:basedOn w:val="Normal"/>
    <w:rsid w:val="000277EF"/>
    <w:pPr>
      <w:widowControl w:val="0"/>
      <w:tabs>
        <w:tab w:val="num" w:pos="360"/>
      </w:tabs>
      <w:spacing w:before="120" w:after="120"/>
      <w:jc w:val="both"/>
    </w:pPr>
    <w:rPr>
      <w:rFonts w:ascii="Book Antiqua" w:hAnsi="Book Antiqua"/>
    </w:rPr>
  </w:style>
  <w:style w:type="paragraph" w:customStyle="1" w:styleId="Char1">
    <w:name w:val="Char1"/>
    <w:basedOn w:val="Normal"/>
    <w:rsid w:val="000277EF"/>
    <w:pPr>
      <w:spacing w:after="160" w:line="240" w:lineRule="exact"/>
    </w:pPr>
    <w:rPr>
      <w:rFonts w:ascii="Tahoma" w:hAnsi="Tahoma"/>
      <w:sz w:val="20"/>
      <w:szCs w:val="20"/>
      <w:lang w:val="en-GB" w:eastAsia="en-GB"/>
    </w:rPr>
  </w:style>
  <w:style w:type="character" w:customStyle="1" w:styleId="CharChar">
    <w:name w:val="Char Char"/>
    <w:basedOn w:val="DefaultParagraphFont"/>
    <w:locked/>
    <w:rsid w:val="000277E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0277EF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val="en-US" w:eastAsia="en-US" w:bidi="en-US"/>
    </w:rPr>
  </w:style>
  <w:style w:type="paragraph" w:customStyle="1" w:styleId="extraclauses">
    <w:name w:val="extra_clauses"/>
    <w:basedOn w:val="Normal"/>
    <w:rsid w:val="000277E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0277EF"/>
    <w:pPr>
      <w:widowControl w:val="0"/>
      <w:outlineLvl w:val="2"/>
    </w:pPr>
    <w:rPr>
      <w:rFonts w:ascii="CG Times" w:eastAsia="Times New Roman" w:hAnsi="CG Times"/>
      <w:sz w:val="22"/>
      <w:lang w:val="en-US" w:eastAsia="en-US" w:bidi="en-US"/>
    </w:rPr>
  </w:style>
  <w:style w:type="paragraph" w:styleId="Footer">
    <w:name w:val="footer"/>
    <w:basedOn w:val="Normal"/>
    <w:link w:val="FooterChar"/>
    <w:rsid w:val="000277EF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footnote">
    <w:name w:val="footnote"/>
    <w:basedOn w:val="Normal"/>
    <w:rsid w:val="000277E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0277E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0277E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">
    <w:name w:val="Heading 1 Char"/>
    <w:basedOn w:val="DefaultParagraphFont"/>
    <w:link w:val="Heading1"/>
    <w:uiPriority w:val="9"/>
    <w:rsid w:val="00946BB9"/>
    <w:rPr>
      <w:rFonts w:ascii="Cambria" w:eastAsia="Times New Roman" w:hAnsi="Cambria" w:cs="Times New Roman"/>
      <w:b/>
      <w:bCs/>
      <w:sz w:val="28"/>
      <w:szCs w:val="28"/>
    </w:rPr>
  </w:style>
  <w:style w:type="character" w:customStyle="1" w:styleId="Heading1CharChar">
    <w:name w:val="Heading 1 Char Char"/>
    <w:basedOn w:val="DefaultParagraphFont"/>
    <w:rsid w:val="000277E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link w:val="Heading2"/>
    <w:uiPriority w:val="9"/>
    <w:rsid w:val="00946BB9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946BB9"/>
    <w:rPr>
      <w:rFonts w:ascii="Cambria" w:eastAsia="Times New Roman" w:hAnsi="Cambria" w:cs="Times New Roman"/>
      <w:b/>
      <w:bCs/>
    </w:rPr>
  </w:style>
  <w:style w:type="paragraph" w:customStyle="1" w:styleId="hyrje">
    <w:name w:val="hyrje"/>
    <w:basedOn w:val="Heading1"/>
    <w:rsid w:val="000277EF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apakufund">
    <w:name w:val="Kapaku_fund"/>
    <w:next w:val="Normal"/>
    <w:rsid w:val="000277EF"/>
    <w:pPr>
      <w:pageBreakBefore/>
    </w:pPr>
    <w:rPr>
      <w:rFonts w:ascii="CG Times" w:eastAsia="Times New Roman" w:hAnsi="CG Times"/>
      <w:b/>
      <w:sz w:val="22"/>
      <w:szCs w:val="22"/>
      <w:lang w:val="en-US" w:eastAsia="en-US" w:bidi="en-US"/>
    </w:rPr>
  </w:style>
  <w:style w:type="paragraph" w:customStyle="1" w:styleId="KapitulliNr">
    <w:name w:val="Kap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apitulliTitull">
    <w:name w:val="Kapitulli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reuNr">
    <w:name w:val="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US" w:eastAsia="en-US" w:bidi="en-US"/>
    </w:rPr>
  </w:style>
  <w:style w:type="paragraph" w:customStyle="1" w:styleId="KreuTitull">
    <w:name w:val="Kreu_Titull"/>
    <w:next w:val="Kapitulli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US" w:eastAsia="en-US" w:bidi="en-US"/>
    </w:rPr>
  </w:style>
  <w:style w:type="paragraph" w:customStyle="1" w:styleId="Level11">
    <w:name w:val="Level 1.1"/>
    <w:basedOn w:val="Normal"/>
    <w:rsid w:val="000277E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Cs w:val="20"/>
      <w:lang w:val="en-GB"/>
    </w:rPr>
  </w:style>
  <w:style w:type="paragraph" w:customStyle="1" w:styleId="Listbullet">
    <w:name w:val="List bullet"/>
    <w:basedOn w:val="Normal"/>
    <w:rsid w:val="000277EF"/>
    <w:pPr>
      <w:widowControl w:val="0"/>
      <w:spacing w:after="120"/>
    </w:pPr>
    <w:rPr>
      <w:rFonts w:ascii="Trebuchet MS" w:hAnsi="Trebuchet MS"/>
      <w:szCs w:val="20"/>
      <w:lang w:eastAsia="zh-CN"/>
    </w:rPr>
  </w:style>
  <w:style w:type="paragraph" w:styleId="ListBullet2">
    <w:name w:val="List Bullet 2"/>
    <w:basedOn w:val="Normal"/>
    <w:rsid w:val="000277EF"/>
    <w:pPr>
      <w:numPr>
        <w:numId w:val="2"/>
      </w:numPr>
    </w:pPr>
  </w:style>
  <w:style w:type="character" w:customStyle="1" w:styleId="ListBullet2Char">
    <w:name w:val="List Bullet 2 Char"/>
    <w:aliases w:val="List me numra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0277E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</w:rPr>
  </w:style>
  <w:style w:type="character" w:customStyle="1" w:styleId="listmenumraCharChar">
    <w:name w:val="list me numra Char Char"/>
    <w:basedOn w:val="ListBullet2Char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styleId="ListParagraph">
    <w:name w:val="List Paragraph"/>
    <w:basedOn w:val="Normal"/>
    <w:uiPriority w:val="34"/>
    <w:qFormat/>
    <w:rsid w:val="00946BB9"/>
    <w:pPr>
      <w:ind w:left="720"/>
      <w:contextualSpacing/>
    </w:pPr>
  </w:style>
  <w:style w:type="paragraph" w:customStyle="1" w:styleId="Ndryshimet">
    <w:name w:val="Ndryshimet"/>
    <w:next w:val="Normal"/>
    <w:rsid w:val="000277EF"/>
    <w:pPr>
      <w:keepNext/>
      <w:widowControl w:val="0"/>
      <w:jc w:val="center"/>
    </w:pPr>
    <w:rPr>
      <w:rFonts w:ascii="CG Times" w:eastAsia="Times New Roman" w:hAnsi="CG Times"/>
      <w:i/>
      <w:sz w:val="22"/>
      <w:lang w:val="en-US" w:eastAsia="en-US" w:bidi="en-US"/>
    </w:rPr>
  </w:style>
  <w:style w:type="paragraph" w:customStyle="1" w:styleId="NeniNr">
    <w:name w:val="Neni_Nr"/>
    <w:next w:val="Normal"/>
    <w:link w:val="NeniNrChar"/>
    <w:rsid w:val="000277EF"/>
    <w:pPr>
      <w:keepNext/>
      <w:widowControl w:val="0"/>
      <w:jc w:val="center"/>
    </w:pPr>
    <w:rPr>
      <w:rFonts w:ascii="CG Times" w:eastAsia="Times New Roman" w:hAnsi="CG Times"/>
      <w:sz w:val="22"/>
      <w:lang w:eastAsia="en-US" w:bidi="en-US"/>
    </w:rPr>
  </w:style>
  <w:style w:type="paragraph" w:customStyle="1" w:styleId="NeniTitull">
    <w:name w:val="Neni_Titull"/>
    <w:next w:val="Normal"/>
    <w:rsid w:val="000277EF"/>
    <w:pPr>
      <w:keepNext/>
      <w:widowControl w:val="0"/>
      <w:jc w:val="center"/>
      <w:outlineLvl w:val="2"/>
    </w:pPr>
    <w:rPr>
      <w:rFonts w:ascii="CG Times" w:eastAsia="Times New Roman" w:hAnsi="CG Times"/>
      <w:b/>
      <w:sz w:val="22"/>
      <w:lang w:eastAsia="en-US" w:bidi="en-US"/>
    </w:rPr>
  </w:style>
  <w:style w:type="paragraph" w:customStyle="1" w:styleId="NenkreuNr">
    <w:name w:val="Nen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NenkreuTitull">
    <w:name w:val="Nenkreu_Titull"/>
    <w:rsid w:val="000277EF"/>
    <w:pPr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Nenpika">
    <w:name w:val="Nenpika"/>
    <w:next w:val="Normal"/>
    <w:autoRedefine/>
    <w:rsid w:val="000277EF"/>
    <w:pPr>
      <w:ind w:firstLine="720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NormaleBookmanOldStyle">
    <w:name w:val="Normale + Bookman Old Style"/>
    <w:aliases w:val="Giustificato,Dopo:  6 pt"/>
    <w:basedOn w:val="Normal"/>
    <w:rsid w:val="000277EF"/>
    <w:pPr>
      <w:spacing w:after="120"/>
      <w:jc w:val="both"/>
    </w:pPr>
    <w:rPr>
      <w:rFonts w:ascii="Bookman Old Style" w:hAnsi="Bookman Old Style"/>
      <w:sz w:val="20"/>
      <w:szCs w:val="20"/>
      <w:lang w:val="en-GB"/>
    </w:rPr>
  </w:style>
  <w:style w:type="paragraph" w:customStyle="1" w:styleId="numberedindent">
    <w:name w:val="numberedindent"/>
    <w:rsid w:val="000277EF"/>
    <w:pPr>
      <w:tabs>
        <w:tab w:val="num" w:pos="1800"/>
      </w:tabs>
      <w:spacing w:after="120"/>
      <w:jc w:val="both"/>
    </w:pPr>
    <w:rPr>
      <w:rFonts w:ascii="Arial" w:eastAsia="Times New Roman" w:hAnsi="Arial"/>
      <w:lang w:eastAsia="en-US" w:bidi="en-US"/>
    </w:rPr>
  </w:style>
  <w:style w:type="paragraph" w:customStyle="1" w:styleId="NumriData">
    <w:name w:val="Numri_Data"/>
    <w:next w:val="Normal"/>
    <w:link w:val="NumriDataChar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sz w:val="22"/>
      <w:lang w:eastAsia="en-US" w:bidi="en-US"/>
    </w:rPr>
  </w:style>
  <w:style w:type="character" w:styleId="PageNumber">
    <w:name w:val="page number"/>
    <w:basedOn w:val="DefaultParagraphFont"/>
    <w:rsid w:val="000277EF"/>
  </w:style>
  <w:style w:type="paragraph" w:customStyle="1" w:styleId="para">
    <w:name w:val="para"/>
    <w:basedOn w:val="Normal"/>
    <w:rsid w:val="000277EF"/>
    <w:pPr>
      <w:widowControl w:val="0"/>
      <w:spacing w:before="120" w:after="240"/>
      <w:jc w:val="both"/>
    </w:pPr>
    <w:rPr>
      <w:rFonts w:ascii="Trebuchet MS" w:hAnsi="Trebuchet MS"/>
    </w:rPr>
  </w:style>
  <w:style w:type="character" w:customStyle="1" w:styleId="paraChar">
    <w:name w:val="para Char"/>
    <w:basedOn w:val="DefaultParagraphFont"/>
    <w:rsid w:val="000277E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ParagraphNumbering">
    <w:name w:val="Paragraph Numbering"/>
    <w:basedOn w:val="Normal"/>
    <w:rsid w:val="000277E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</w:rPr>
  </w:style>
  <w:style w:type="paragraph" w:customStyle="1" w:styleId="para-indent">
    <w:name w:val="para-indent"/>
    <w:basedOn w:val="para"/>
    <w:rsid w:val="000277EF"/>
    <w:pPr>
      <w:ind w:left="720"/>
    </w:pPr>
  </w:style>
  <w:style w:type="paragraph" w:customStyle="1" w:styleId="Pas">
    <w:name w:val="Pas"/>
    <w:basedOn w:val="Normal"/>
    <w:rsid w:val="000277EF"/>
    <w:pPr>
      <w:widowControl w:val="0"/>
    </w:pPr>
    <w:rPr>
      <w:rFonts w:ascii="CG Times" w:hAnsi="CG Times"/>
    </w:rPr>
  </w:style>
  <w:style w:type="paragraph" w:customStyle="1" w:styleId="Pika">
    <w:name w:val="Pika"/>
    <w:next w:val="Normal"/>
    <w:autoRedefine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PikeKreu">
    <w:name w:val="Pike_Kreu"/>
    <w:basedOn w:val="Heading1"/>
    <w:rsid w:val="000277EF"/>
    <w:pPr>
      <w:widowControl w:val="0"/>
      <w:spacing w:before="0"/>
      <w:jc w:val="center"/>
    </w:pPr>
    <w:rPr>
      <w:rFonts w:ascii="CG Times" w:eastAsia="MS Mincho" w:hAnsi="CG Times"/>
      <w:b w:val="0"/>
      <w:bCs w:val="0"/>
      <w:caps/>
      <w:sz w:val="22"/>
      <w:szCs w:val="22"/>
      <w:lang w:val="en-GB"/>
    </w:rPr>
  </w:style>
  <w:style w:type="paragraph" w:customStyle="1" w:styleId="PjesaNr">
    <w:name w:val="Pjesa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PjesaTitull">
    <w:name w:val="Pjesa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Section">
    <w:name w:val="Section"/>
    <w:rsid w:val="000277EF"/>
    <w:rPr>
      <w:rFonts w:ascii="Arial" w:eastAsia="Times New Roman" w:hAnsi="Arial" w:cs="Arial"/>
      <w:bCs/>
      <w:kern w:val="32"/>
      <w:sz w:val="48"/>
      <w:szCs w:val="32"/>
      <w:lang w:val="en-US" w:eastAsia="en-US" w:bidi="en-US"/>
    </w:rPr>
  </w:style>
  <w:style w:type="paragraph" w:customStyle="1" w:styleId="SectionNUM">
    <w:name w:val="Section NUM"/>
    <w:next w:val="Heading1"/>
    <w:rsid w:val="000277EF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Times New Roman" w:hAnsi="Trebuchet MS"/>
      <w:b/>
      <w:kern w:val="32"/>
      <w:sz w:val="36"/>
      <w:lang w:eastAsia="en-US" w:bidi="en-US"/>
    </w:rPr>
  </w:style>
  <w:style w:type="paragraph" w:customStyle="1" w:styleId="Shpallja">
    <w:name w:val="Shpallja"/>
    <w:rsid w:val="000277EF"/>
    <w:pPr>
      <w:widowControl w:val="0"/>
      <w:jc w:val="both"/>
    </w:pPr>
    <w:rPr>
      <w:rFonts w:ascii="CG Times" w:eastAsia="Times New Roman" w:hAnsi="CG Times"/>
      <w:b/>
      <w:color w:val="000000"/>
      <w:sz w:val="22"/>
      <w:szCs w:val="22"/>
      <w:lang w:val="sq-AL" w:eastAsia="en-US" w:bidi="en-US"/>
    </w:rPr>
  </w:style>
  <w:style w:type="paragraph" w:customStyle="1" w:styleId="Style">
    <w:name w:val="Style"/>
    <w:rsid w:val="000277EF"/>
    <w:pPr>
      <w:widowControl w:val="0"/>
      <w:autoSpaceDE w:val="0"/>
      <w:autoSpaceDN w:val="0"/>
      <w:adjustRightInd w:val="0"/>
    </w:pPr>
    <w:rPr>
      <w:rFonts w:ascii="Times New Roman" w:eastAsia="MS Mincho" w:hAnsi="Times New Roman"/>
      <w:sz w:val="24"/>
      <w:szCs w:val="24"/>
      <w:lang w:val="en-US" w:eastAsia="en-US" w:bidi="en-US"/>
    </w:rPr>
  </w:style>
  <w:style w:type="paragraph" w:customStyle="1" w:styleId="StyleCaption">
    <w:name w:val="Style Caption"/>
    <w:basedOn w:val="Normal"/>
    <w:rsid w:val="000277EF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0277E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0277EF"/>
    <w:pPr>
      <w:spacing w:before="60" w:after="120"/>
    </w:pPr>
    <w:rPr>
      <w:rFonts w:ascii="Arial" w:eastAsia="Times New Roman" w:hAnsi="Arial"/>
      <w:sz w:val="22"/>
      <w:szCs w:val="24"/>
      <w:lang w:val="en-US" w:eastAsia="en-US" w:bidi="en-US"/>
    </w:rPr>
  </w:style>
  <w:style w:type="paragraph" w:customStyle="1" w:styleId="tabela">
    <w:name w:val="tabela"/>
    <w:basedOn w:val="Normal"/>
    <w:rsid w:val="000277EF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ele">
    <w:name w:val="Tabele"/>
    <w:rsid w:val="000277EF"/>
    <w:rPr>
      <w:rFonts w:ascii="CG Times" w:eastAsia="Times New Roman" w:hAnsi="CG Times"/>
      <w:sz w:val="22"/>
      <w:lang w:eastAsia="en-US" w:bidi="en-US"/>
    </w:rPr>
  </w:style>
  <w:style w:type="paragraph" w:customStyle="1" w:styleId="Table">
    <w:name w:val="Table"/>
    <w:basedOn w:val="Normal"/>
    <w:next w:val="BodyText"/>
    <w:autoRedefine/>
    <w:rsid w:val="000277E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Cs w:val="20"/>
      <w:lang w:eastAsia="en-GB"/>
    </w:rPr>
  </w:style>
  <w:style w:type="paragraph" w:customStyle="1" w:styleId="TableFootnote">
    <w:name w:val="Table Footnote"/>
    <w:basedOn w:val="Normal"/>
    <w:rsid w:val="000277EF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0277EF"/>
    <w:pPr>
      <w:spacing w:before="40" w:after="40"/>
      <w:jc w:val="both"/>
    </w:pPr>
    <w:rPr>
      <w:rFonts w:ascii="Trebuchet MS" w:hAnsi="Trebuchet MS"/>
      <w:sz w:val="18"/>
      <w:lang w:val="it-IT"/>
    </w:rPr>
  </w:style>
  <w:style w:type="paragraph" w:customStyle="1" w:styleId="text">
    <w:name w:val="text"/>
    <w:basedOn w:val="Normal"/>
    <w:rsid w:val="000277EF"/>
    <w:pPr>
      <w:widowControl w:val="0"/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next w:val="Normal"/>
    <w:link w:val="TitulliChar"/>
    <w:rsid w:val="000277EF"/>
    <w:pPr>
      <w:keepNext/>
      <w:widowControl w:val="0"/>
      <w:jc w:val="center"/>
      <w:outlineLvl w:val="1"/>
    </w:pPr>
    <w:rPr>
      <w:rFonts w:ascii="CG Times" w:eastAsia="Times New Roman" w:hAnsi="CG Times"/>
      <w:b/>
      <w:caps/>
      <w:sz w:val="22"/>
      <w:szCs w:val="22"/>
      <w:lang w:eastAsia="en-US" w:bidi="en-US"/>
    </w:rPr>
  </w:style>
  <w:style w:type="character" w:customStyle="1" w:styleId="TitulliCharChar">
    <w:name w:val="Titulli Char Char"/>
    <w:basedOn w:val="DefaultParagraphFont"/>
    <w:rsid w:val="000277E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TitulliTitull">
    <w:name w:val="Titulli_Titull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VENDOSI">
    <w:name w:val="VENDOSI"/>
    <w:next w:val="Normal"/>
    <w:link w:val="VENDOSICha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character" w:customStyle="1" w:styleId="Heading2Char1">
    <w:name w:val="Heading 2 Char1"/>
    <w:basedOn w:val="DefaultParagraphFont"/>
    <w:link w:val="Heading2"/>
    <w:uiPriority w:val="9"/>
    <w:semiHidden/>
    <w:rsid w:val="00946BB9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Heading3Char1">
    <w:name w:val="Heading 3 Char1"/>
    <w:basedOn w:val="DefaultParagraphFont"/>
    <w:link w:val="Heading3"/>
    <w:uiPriority w:val="9"/>
    <w:semiHidden/>
    <w:rsid w:val="00946BB9"/>
    <w:rPr>
      <w:rFonts w:ascii="Cambria" w:eastAsia="Times New Roman" w:hAnsi="Cambria" w:cs="Times New Roman"/>
      <w:b/>
      <w:bCs/>
      <w:color w:val="4F81BD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46BB9"/>
    <w:rPr>
      <w:rFonts w:ascii="Cambria" w:eastAsia="Times New Roman" w:hAnsi="Cambria" w:cs="Times New Roman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46BB9"/>
    <w:rPr>
      <w:rFonts w:ascii="Cambria" w:eastAsia="Times New Roman" w:hAnsi="Cambria" w:cs="Times New Roman"/>
      <w:b/>
      <w:bCs/>
      <w:color w:val="7F7F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46BB9"/>
    <w:rPr>
      <w:rFonts w:ascii="Cambria" w:eastAsia="Times New Roman" w:hAnsi="Cambria" w:cs="Times New Roman"/>
      <w:b/>
      <w:bCs/>
      <w:i/>
      <w:iCs/>
      <w:color w:val="7F7F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46BB9"/>
    <w:rPr>
      <w:rFonts w:ascii="Cambria" w:eastAsia="Times New Roman" w:hAnsi="Cambria" w:cs="Times New Roman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46BB9"/>
    <w:rPr>
      <w:rFonts w:ascii="Cambria" w:eastAsia="Times New Roman" w:hAnsi="Cambria" w:cs="Times New Roman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46BB9"/>
    <w:rPr>
      <w:rFonts w:ascii="Cambria" w:eastAsia="Times New Roman" w:hAnsi="Cambria" w:cs="Times New Roman"/>
      <w:i/>
      <w:iCs/>
      <w:spacing w:val="5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946BB9"/>
    <w:pPr>
      <w:pBdr>
        <w:bottom w:val="single" w:sz="4" w:space="1" w:color="auto"/>
      </w:pBdr>
      <w:contextualSpacing/>
    </w:pPr>
    <w:rPr>
      <w:rFonts w:ascii="Cambria" w:eastAsia="Times New Roman" w:hAnsi="Cambria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946BB9"/>
    <w:rPr>
      <w:rFonts w:ascii="Cambria" w:eastAsia="Times New Roman" w:hAnsi="Cambria" w:cs="Times New Roman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946BB9"/>
    <w:pPr>
      <w:spacing w:after="600"/>
    </w:pPr>
    <w:rPr>
      <w:rFonts w:ascii="Cambria" w:eastAsia="Times New Roman" w:hAnsi="Cambria"/>
      <w:i/>
      <w:iCs/>
      <w:spacing w:val="13"/>
    </w:rPr>
  </w:style>
  <w:style w:type="character" w:customStyle="1" w:styleId="SubtitleChar">
    <w:name w:val="Subtitle Char"/>
    <w:basedOn w:val="DefaultParagraphFont"/>
    <w:link w:val="Subtitle"/>
    <w:uiPriority w:val="11"/>
    <w:rsid w:val="00946BB9"/>
    <w:rPr>
      <w:rFonts w:ascii="Cambria" w:eastAsia="Times New Roman" w:hAnsi="Cambria" w:cs="Times New Roman"/>
      <w:i/>
      <w:iCs/>
      <w:spacing w:val="13"/>
      <w:sz w:val="24"/>
      <w:szCs w:val="24"/>
    </w:rPr>
  </w:style>
  <w:style w:type="character" w:styleId="Strong">
    <w:name w:val="Strong"/>
    <w:uiPriority w:val="22"/>
    <w:qFormat/>
    <w:rsid w:val="00946BB9"/>
    <w:rPr>
      <w:b/>
      <w:bCs/>
    </w:rPr>
  </w:style>
  <w:style w:type="character" w:styleId="Emphasis">
    <w:name w:val="Emphasis"/>
    <w:uiPriority w:val="20"/>
    <w:qFormat/>
    <w:rsid w:val="00946BB9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NoSpacing">
    <w:name w:val="No Spacing"/>
    <w:basedOn w:val="Normal"/>
    <w:uiPriority w:val="1"/>
    <w:qFormat/>
    <w:rsid w:val="00946BB9"/>
  </w:style>
  <w:style w:type="paragraph" w:styleId="Quote">
    <w:name w:val="Quote"/>
    <w:basedOn w:val="Normal"/>
    <w:next w:val="Normal"/>
    <w:link w:val="QuoteChar"/>
    <w:uiPriority w:val="29"/>
    <w:qFormat/>
    <w:rsid w:val="00946BB9"/>
    <w:pPr>
      <w:spacing w:before="200"/>
      <w:ind w:left="360" w:right="360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946BB9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6BB9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6BB9"/>
    <w:rPr>
      <w:b/>
      <w:bCs/>
      <w:i/>
      <w:iCs/>
    </w:rPr>
  </w:style>
  <w:style w:type="character" w:styleId="SubtleEmphasis">
    <w:name w:val="Subtle Emphasis"/>
    <w:uiPriority w:val="19"/>
    <w:qFormat/>
    <w:rsid w:val="00946BB9"/>
    <w:rPr>
      <w:i/>
      <w:iCs/>
    </w:rPr>
  </w:style>
  <w:style w:type="character" w:styleId="IntenseEmphasis">
    <w:name w:val="Intense Emphasis"/>
    <w:uiPriority w:val="21"/>
    <w:qFormat/>
    <w:rsid w:val="00946BB9"/>
    <w:rPr>
      <w:b/>
      <w:bCs/>
    </w:rPr>
  </w:style>
  <w:style w:type="character" w:styleId="SubtleReference">
    <w:name w:val="Subtle Reference"/>
    <w:uiPriority w:val="31"/>
    <w:qFormat/>
    <w:rsid w:val="00946BB9"/>
    <w:rPr>
      <w:smallCaps/>
    </w:rPr>
  </w:style>
  <w:style w:type="character" w:styleId="IntenseReference">
    <w:name w:val="Intense Reference"/>
    <w:uiPriority w:val="32"/>
    <w:qFormat/>
    <w:rsid w:val="00946BB9"/>
    <w:rPr>
      <w:smallCaps/>
      <w:spacing w:val="5"/>
      <w:u w:val="single"/>
    </w:rPr>
  </w:style>
  <w:style w:type="character" w:styleId="BookTitle">
    <w:name w:val="Book Title"/>
    <w:uiPriority w:val="33"/>
    <w:qFormat/>
    <w:rsid w:val="00946BB9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46BB9"/>
    <w:pPr>
      <w:outlineLvl w:val="9"/>
    </w:pPr>
  </w:style>
  <w:style w:type="character" w:customStyle="1" w:styleId="NumriDataChar">
    <w:name w:val="Numri_Data Char"/>
    <w:basedOn w:val="DefaultParagraphFont"/>
    <w:link w:val="NumriData"/>
    <w:locked/>
    <w:rsid w:val="00F15032"/>
    <w:rPr>
      <w:rFonts w:ascii="CG Times" w:eastAsia="Times New Roman" w:hAnsi="CG Times" w:cs="Times New Roman"/>
      <w:b/>
      <w:sz w:val="22"/>
      <w:lang w:val="en-GB" w:eastAsia="en-US" w:bidi="en-US"/>
    </w:rPr>
  </w:style>
  <w:style w:type="character" w:customStyle="1" w:styleId="ParagrafiChar">
    <w:name w:val="Paragrafi Char"/>
    <w:basedOn w:val="DefaultParagraphFont"/>
    <w:link w:val="Paragrafi"/>
    <w:locked/>
    <w:rsid w:val="00F15032"/>
    <w:rPr>
      <w:rFonts w:ascii="CG Times" w:eastAsia="Times New Roman" w:hAnsi="CG Times" w:cs="Times New Roman"/>
      <w:sz w:val="22"/>
      <w:lang w:val="en-US" w:eastAsia="en-US" w:bidi="en-US"/>
    </w:rPr>
  </w:style>
  <w:style w:type="character" w:customStyle="1" w:styleId="VENDOSIChar">
    <w:name w:val="VENDOSI Char"/>
    <w:basedOn w:val="DefaultParagraphFont"/>
    <w:link w:val="VENDOSI"/>
    <w:locked/>
    <w:rsid w:val="00F15032"/>
    <w:rPr>
      <w:rFonts w:ascii="CG Times" w:eastAsia="Times New Roman" w:hAnsi="CG Times" w:cs="Times New Roman"/>
      <w:caps/>
      <w:sz w:val="22"/>
      <w:szCs w:val="22"/>
      <w:lang w:val="en-GB" w:eastAsia="en-US" w:bidi="en-US"/>
    </w:rPr>
  </w:style>
  <w:style w:type="character" w:customStyle="1" w:styleId="TitulliChar">
    <w:name w:val="Titulli Char"/>
    <w:basedOn w:val="DefaultParagraphFont"/>
    <w:link w:val="Titulli"/>
    <w:rsid w:val="00F15032"/>
    <w:rPr>
      <w:rFonts w:ascii="CG Times" w:eastAsia="Times New Roman" w:hAnsi="CG Times" w:cs="Times New Roman"/>
      <w:b/>
      <w:caps/>
      <w:sz w:val="22"/>
      <w:szCs w:val="22"/>
      <w:lang w:val="en-GB" w:eastAsia="en-US" w:bidi="en-US"/>
    </w:rPr>
  </w:style>
  <w:style w:type="character" w:customStyle="1" w:styleId="NeniNrChar">
    <w:name w:val="Neni_Nr Char"/>
    <w:basedOn w:val="DefaultParagraphFont"/>
    <w:link w:val="NeniNr"/>
    <w:rsid w:val="00F15032"/>
    <w:rPr>
      <w:rFonts w:ascii="CG Times" w:eastAsia="Times New Roman" w:hAnsi="CG Times" w:cs="Times New Roman"/>
      <w:sz w:val="22"/>
      <w:lang w:val="en-GB" w:eastAsia="en-US" w:bidi="en-US"/>
    </w:rPr>
  </w:style>
  <w:style w:type="character" w:customStyle="1" w:styleId="AutoritetiEmerChar">
    <w:name w:val="Autoriteti_Emer Char"/>
    <w:basedOn w:val="DefaultParagraphFont"/>
    <w:link w:val="AutoritetiEmer"/>
    <w:rsid w:val="00F15032"/>
    <w:rPr>
      <w:rFonts w:ascii="CG Times" w:eastAsia="Times New Roman" w:hAnsi="CG Times" w:cs="Times New Roman"/>
      <w:b/>
      <w:sz w:val="22"/>
      <w:szCs w:val="22"/>
      <w:lang w:val="en-GB" w:eastAsia="en-US" w:bidi="en-US"/>
    </w:rPr>
  </w:style>
  <w:style w:type="character" w:customStyle="1" w:styleId="AutoritetiChar">
    <w:name w:val="Autoriteti Char"/>
    <w:basedOn w:val="DefaultParagraphFont"/>
    <w:link w:val="Autoriteti"/>
    <w:locked/>
    <w:rsid w:val="00F15032"/>
    <w:rPr>
      <w:rFonts w:ascii="CG Times" w:eastAsia="Times New Roman" w:hAnsi="CG Times" w:cs="Times New Roman"/>
      <w:caps/>
      <w:sz w:val="22"/>
      <w:szCs w:val="22"/>
      <w:lang w:val="en-GB"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212</Words>
  <Characters>1212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1422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Inida Noga</cp:lastModifiedBy>
  <cp:revision>2</cp:revision>
  <dcterms:created xsi:type="dcterms:W3CDTF">2019-03-18T14:15:00Z</dcterms:created>
  <dcterms:modified xsi:type="dcterms:W3CDTF">2019-03-18T14:15:00Z</dcterms:modified>
</cp:coreProperties>
</file>