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30001" w:rsidRPr="000171D8" w:rsidRDefault="00730001" w:rsidP="00730001">
      <w:pPr>
        <w:pStyle w:val="Akti"/>
        <w:rPr>
          <w:lang w:val="sq-AL"/>
        </w:rPr>
      </w:pPr>
      <w:r w:rsidRPr="000171D8">
        <w:rPr>
          <w:lang w:val="sq-AL"/>
        </w:rPr>
        <w:t xml:space="preserve">UDHËZIM  </w:t>
      </w:r>
    </w:p>
    <w:p w:rsidR="00730001" w:rsidRPr="000171D8" w:rsidRDefault="00730001" w:rsidP="00730001">
      <w:pPr>
        <w:pStyle w:val="NumriData"/>
        <w:rPr>
          <w:lang w:val="sq-AL"/>
        </w:rPr>
      </w:pPr>
      <w:r w:rsidRPr="000171D8">
        <w:rPr>
          <w:lang w:val="sq-AL"/>
        </w:rPr>
        <w:t>Nr. 264/1, datë 29.6.2015</w:t>
      </w:r>
    </w:p>
    <w:p w:rsidR="00730001" w:rsidRPr="000171D8" w:rsidRDefault="00730001" w:rsidP="00730001">
      <w:pPr>
        <w:pStyle w:val="Hapesira7"/>
        <w:rPr>
          <w:lang w:val="sq-AL"/>
        </w:rPr>
      </w:pPr>
    </w:p>
    <w:p w:rsidR="00730001" w:rsidRPr="000171D8" w:rsidRDefault="00730001" w:rsidP="00730001">
      <w:pPr>
        <w:pStyle w:val="Titulli"/>
        <w:rPr>
          <w:lang w:val="sq-AL"/>
        </w:rPr>
      </w:pPr>
      <w:r w:rsidRPr="000171D8">
        <w:rPr>
          <w:lang w:val="sq-AL"/>
        </w:rPr>
        <w:t xml:space="preserve">PËR MASËN, KRITERET DHE PROCEDURAT PËR TARIFAT FINANCIARE PËR VEPRIMTARINË </w:t>
      </w:r>
    </w:p>
    <w:p w:rsidR="00730001" w:rsidRPr="000171D8" w:rsidRDefault="00730001" w:rsidP="00730001">
      <w:pPr>
        <w:pStyle w:val="Titulli"/>
        <w:rPr>
          <w:lang w:val="sq-AL"/>
        </w:rPr>
      </w:pPr>
      <w:r w:rsidRPr="000171D8">
        <w:rPr>
          <w:lang w:val="sq-AL"/>
        </w:rPr>
        <w:t>E LEJUAR ME ARMËT</w:t>
      </w:r>
    </w:p>
    <w:p w:rsidR="00730001" w:rsidRPr="000171D8" w:rsidRDefault="00730001" w:rsidP="00730001">
      <w:pPr>
        <w:pStyle w:val="Hapesira7"/>
        <w:rPr>
          <w:lang w:val="sq-AL"/>
        </w:rPr>
      </w:pPr>
    </w:p>
    <w:p w:rsidR="00730001" w:rsidRPr="000171D8" w:rsidRDefault="00730001" w:rsidP="00730001">
      <w:pPr>
        <w:pStyle w:val="Paragrafi"/>
        <w:rPr>
          <w:lang w:val="sq-AL"/>
        </w:rPr>
      </w:pPr>
      <w:r w:rsidRPr="000171D8">
        <w:rPr>
          <w:lang w:val="sq-AL"/>
        </w:rPr>
        <w:t>Në mbështetje të nenit 102, pika 4, të Kushtetutës, në zbatim të nenit 48 të ligjit 74/2014</w:t>
      </w:r>
      <w:r>
        <w:rPr>
          <w:lang w:val="sq-AL"/>
        </w:rPr>
        <w:t>,</w:t>
      </w:r>
      <w:r w:rsidRPr="000171D8">
        <w:rPr>
          <w:lang w:val="sq-AL"/>
        </w:rPr>
        <w:t xml:space="preserve"> “Për armët”, ligjit </w:t>
      </w:r>
      <w:r>
        <w:rPr>
          <w:lang w:val="sq-AL"/>
        </w:rPr>
        <w:t xml:space="preserve">nr. </w:t>
      </w:r>
      <w:r w:rsidRPr="000171D8">
        <w:rPr>
          <w:lang w:val="sq-AL"/>
        </w:rPr>
        <w:t xml:space="preserve">9936, datë 26.6.2008, “ Për menaxhimin e sistemit buxhetor në Republikën e Shqipërisë”, ligjit </w:t>
      </w:r>
      <w:r>
        <w:rPr>
          <w:lang w:val="sq-AL"/>
        </w:rPr>
        <w:t xml:space="preserve">nr. </w:t>
      </w:r>
      <w:r w:rsidRPr="000171D8">
        <w:rPr>
          <w:lang w:val="sq-AL"/>
        </w:rPr>
        <w:t>10296, datë 8.7.2010</w:t>
      </w:r>
      <w:r>
        <w:rPr>
          <w:lang w:val="sq-AL"/>
        </w:rPr>
        <w:t>,</w:t>
      </w:r>
      <w:r w:rsidRPr="000171D8">
        <w:rPr>
          <w:lang w:val="sq-AL"/>
        </w:rPr>
        <w:t xml:space="preserve"> “Për menaxhimin financiar dhe kontrollin”, si dhe vendimit të Këshillit të Ministrave nr.</w:t>
      </w:r>
      <w:r>
        <w:rPr>
          <w:lang w:val="sq-AL"/>
        </w:rPr>
        <w:t xml:space="preserve"> </w:t>
      </w:r>
      <w:r w:rsidRPr="000171D8">
        <w:rPr>
          <w:lang w:val="sq-AL"/>
        </w:rPr>
        <w:t>432, datë 28.06.2006, “Për krijimin dhe administrimin e të ardhurave që krijojnë institucionet buxhetore”, ministri i Punëve të Brendshme dhe ministri i Financave</w:t>
      </w:r>
    </w:p>
    <w:p w:rsidR="00730001" w:rsidRPr="000171D8" w:rsidRDefault="00730001" w:rsidP="004A361A">
      <w:pPr>
        <w:pStyle w:val="Hapesira7"/>
        <w:rPr>
          <w:lang w:val="sq-AL"/>
        </w:rPr>
      </w:pPr>
      <w:r w:rsidRPr="000171D8">
        <w:rPr>
          <w:lang w:val="sq-AL"/>
        </w:rPr>
        <w:t xml:space="preserve"> </w:t>
      </w:r>
    </w:p>
    <w:p w:rsidR="00730001" w:rsidRPr="000171D8" w:rsidRDefault="00730001" w:rsidP="00730001">
      <w:pPr>
        <w:pStyle w:val="Titull-Titull"/>
        <w:rPr>
          <w:lang w:val="sq-AL"/>
        </w:rPr>
      </w:pPr>
      <w:r w:rsidRPr="000171D8">
        <w:rPr>
          <w:lang w:val="sq-AL"/>
        </w:rPr>
        <w:t>UDHËZOJNË:</w:t>
      </w:r>
    </w:p>
    <w:p w:rsidR="00730001" w:rsidRPr="000171D8" w:rsidRDefault="00730001" w:rsidP="00730001">
      <w:pPr>
        <w:pStyle w:val="Hapesira7"/>
        <w:rPr>
          <w:lang w:val="sq-AL"/>
        </w:rPr>
      </w:pPr>
    </w:p>
    <w:p w:rsidR="00730001" w:rsidRPr="000171D8" w:rsidRDefault="00730001" w:rsidP="00730001">
      <w:pPr>
        <w:pStyle w:val="Paragrafi"/>
        <w:rPr>
          <w:lang w:val="sq-AL"/>
        </w:rPr>
      </w:pPr>
      <w:r w:rsidRPr="000171D8">
        <w:rPr>
          <w:lang w:val="sq-AL"/>
        </w:rPr>
        <w:t>1. Miratimin e tarifave për veprimtaritë e lejuara me armët në zbatim të ligjit nr.</w:t>
      </w:r>
      <w:r>
        <w:rPr>
          <w:lang w:val="sq-AL"/>
        </w:rPr>
        <w:t xml:space="preserve"> </w:t>
      </w:r>
      <w:r w:rsidRPr="000171D8">
        <w:rPr>
          <w:lang w:val="sq-AL"/>
        </w:rPr>
        <w:t>74/2014 “Për armët” si më poshtë:</w:t>
      </w:r>
    </w:p>
    <w:p w:rsidR="00730001" w:rsidRPr="000171D8" w:rsidRDefault="00730001" w:rsidP="00730001">
      <w:pPr>
        <w:pStyle w:val="Paragrafi"/>
        <w:rPr>
          <w:lang w:val="sq-AL"/>
        </w:rPr>
      </w:pPr>
      <w:r w:rsidRPr="000171D8">
        <w:rPr>
          <w:lang w:val="sq-AL"/>
        </w:rPr>
        <w:t>1.1 Tarifë për dhënie licence, për import /eksport dhe tregtimin</w:t>
      </w:r>
      <w:r>
        <w:rPr>
          <w:lang w:val="sq-AL"/>
        </w:rPr>
        <w:t>,</w:t>
      </w:r>
      <w:r w:rsidRPr="000171D8">
        <w:rPr>
          <w:lang w:val="sq-AL"/>
        </w:rPr>
        <w:t xml:space="preserve"> për armët e kategorisë “B1”, “B4”, “C”  dhe “D”, 300 000 lekë.</w:t>
      </w:r>
    </w:p>
    <w:p w:rsidR="00730001" w:rsidRPr="000171D8" w:rsidRDefault="00730001" w:rsidP="00730001">
      <w:pPr>
        <w:pStyle w:val="Paragrafi"/>
        <w:rPr>
          <w:lang w:val="sq-AL"/>
        </w:rPr>
      </w:pPr>
      <w:r w:rsidRPr="000171D8">
        <w:rPr>
          <w:lang w:val="sq-AL"/>
        </w:rPr>
        <w:t>1.2 Tarifë për pajisjen me licencë, për transportin e armëve, pajisjeve dhe mun</w:t>
      </w:r>
      <w:r>
        <w:rPr>
          <w:lang w:val="sq-AL"/>
        </w:rPr>
        <w:t xml:space="preserve">icioneve të tyre të kategorisë </w:t>
      </w:r>
      <w:r w:rsidRPr="000171D8">
        <w:rPr>
          <w:lang w:val="sq-AL"/>
        </w:rPr>
        <w:t xml:space="preserve"> “B1”, “B4”, “C”  dhe “D”, 200 000 lekë.</w:t>
      </w:r>
    </w:p>
    <w:p w:rsidR="00730001" w:rsidRPr="000171D8" w:rsidRDefault="00730001" w:rsidP="00730001">
      <w:pPr>
        <w:pStyle w:val="Paragrafi"/>
        <w:rPr>
          <w:lang w:val="sq-AL"/>
        </w:rPr>
      </w:pPr>
      <w:r w:rsidRPr="000171D8">
        <w:rPr>
          <w:lang w:val="sq-AL"/>
        </w:rPr>
        <w:t>1.3 Tarifë për pajisjen  me licencë për poligon civil qitjeje</w:t>
      </w:r>
      <w:r>
        <w:rPr>
          <w:lang w:val="sq-AL"/>
        </w:rPr>
        <w:t>,</w:t>
      </w:r>
      <w:r w:rsidRPr="000171D8">
        <w:rPr>
          <w:lang w:val="sq-AL"/>
        </w:rPr>
        <w:t xml:space="preserve"> 300 000 lekë.</w:t>
      </w:r>
    </w:p>
    <w:p w:rsidR="00730001" w:rsidRPr="000171D8" w:rsidRDefault="00730001" w:rsidP="00730001">
      <w:pPr>
        <w:pStyle w:val="Paragrafi"/>
        <w:rPr>
          <w:lang w:val="sq-AL"/>
        </w:rPr>
      </w:pPr>
      <w:r w:rsidRPr="000171D8">
        <w:rPr>
          <w:lang w:val="sq-AL"/>
        </w:rPr>
        <w:t>1.4 Tarifë për pajisjen me licencë për aftësimin teorik dhe praktik për armët, 100 000 lekë.</w:t>
      </w:r>
    </w:p>
    <w:p w:rsidR="00730001" w:rsidRPr="000171D8" w:rsidRDefault="00730001" w:rsidP="00730001">
      <w:pPr>
        <w:pStyle w:val="Paragrafi"/>
        <w:rPr>
          <w:spacing w:val="-4"/>
          <w:lang w:val="sq-AL"/>
        </w:rPr>
      </w:pPr>
      <w:r w:rsidRPr="000171D8">
        <w:rPr>
          <w:lang w:val="sq-AL"/>
        </w:rPr>
        <w:t xml:space="preserve">1.5 Tarifë për subjektet e licencuara për aftësimin teorik dhe praktik për komisionin e testimit për veprimtarinë e lejuar me armë, për </w:t>
      </w:r>
      <w:r w:rsidRPr="000171D8">
        <w:rPr>
          <w:spacing w:val="-4"/>
          <w:lang w:val="sq-AL"/>
        </w:rPr>
        <w:t>punonjës të Policisë së Shtetit pjesëtarë të komisionit  (në ditë), 1000 lekë.</w:t>
      </w:r>
    </w:p>
    <w:p w:rsidR="00730001" w:rsidRPr="000171D8" w:rsidRDefault="00730001" w:rsidP="00730001">
      <w:pPr>
        <w:pStyle w:val="Paragrafi"/>
        <w:rPr>
          <w:spacing w:val="-4"/>
          <w:lang w:val="sq-AL"/>
        </w:rPr>
      </w:pPr>
      <w:r w:rsidRPr="000171D8">
        <w:rPr>
          <w:spacing w:val="-4"/>
          <w:lang w:val="sq-AL"/>
        </w:rPr>
        <w:t>1.6 Tarifë për pajisjen me certifikatë për drejtues tekniko-administrativ për veprimtarinë e lejuar me armët sipas ligjit për armët, 45 000 lekë.</w:t>
      </w:r>
    </w:p>
    <w:p w:rsidR="00730001" w:rsidRPr="000171D8" w:rsidRDefault="00730001" w:rsidP="00730001">
      <w:pPr>
        <w:pStyle w:val="Paragrafi"/>
        <w:rPr>
          <w:spacing w:val="-4"/>
          <w:lang w:val="sq-AL"/>
        </w:rPr>
      </w:pPr>
      <w:r w:rsidRPr="000171D8">
        <w:rPr>
          <w:spacing w:val="-4"/>
          <w:lang w:val="sq-AL"/>
        </w:rPr>
        <w:t>1.7 Tarifë për shërbimin që ofron policia, për pajisjen me autorizim për blerje armë zjarri për personat fizikë,  200 lekë.</w:t>
      </w:r>
    </w:p>
    <w:p w:rsidR="00730001" w:rsidRPr="000171D8" w:rsidRDefault="00730001" w:rsidP="00730001">
      <w:pPr>
        <w:pStyle w:val="Paragrafi"/>
        <w:rPr>
          <w:spacing w:val="-4"/>
          <w:lang w:val="sq-AL"/>
        </w:rPr>
      </w:pPr>
      <w:r w:rsidRPr="000171D8">
        <w:rPr>
          <w:spacing w:val="-4"/>
          <w:lang w:val="sq-AL"/>
        </w:rPr>
        <w:t>1.8 Tarifë për shërbimin që ofron policia për pajisjen me autorizim për blerje armë zjarri për personat juridikë, 200 lekë.</w:t>
      </w:r>
    </w:p>
    <w:p w:rsidR="00730001" w:rsidRPr="000171D8" w:rsidRDefault="00730001" w:rsidP="00730001">
      <w:pPr>
        <w:pStyle w:val="Paragrafi"/>
        <w:rPr>
          <w:spacing w:val="-4"/>
          <w:lang w:val="sq-AL"/>
        </w:rPr>
      </w:pPr>
      <w:r w:rsidRPr="000171D8">
        <w:rPr>
          <w:spacing w:val="-4"/>
          <w:lang w:val="sq-AL"/>
        </w:rPr>
        <w:t>1.9 Tarifë për pajisjen me autorizim për mbajtje arme për personat juridikë, 2000 lekë.</w:t>
      </w:r>
    </w:p>
    <w:p w:rsidR="00730001" w:rsidRPr="000171D8" w:rsidRDefault="00730001" w:rsidP="00730001">
      <w:pPr>
        <w:pStyle w:val="Paragrafi"/>
        <w:rPr>
          <w:spacing w:val="-4"/>
          <w:lang w:val="sq-AL"/>
        </w:rPr>
      </w:pPr>
      <w:r>
        <w:rPr>
          <w:spacing w:val="-4"/>
          <w:lang w:val="sq-AL"/>
        </w:rPr>
        <w:t>1.10</w:t>
      </w:r>
      <w:r w:rsidRPr="000171D8">
        <w:rPr>
          <w:spacing w:val="-4"/>
          <w:lang w:val="sq-AL"/>
        </w:rPr>
        <w:t xml:space="preserve"> Tarifë për pajisjen me autorizim për mbajtje arme zjarri, për personat fizikë për shkak të detyrës shtetërore apo rrethanave të veçanta personale, 1000 lekë.</w:t>
      </w:r>
    </w:p>
    <w:p w:rsidR="004A361A" w:rsidRDefault="004A361A" w:rsidP="00730001">
      <w:pPr>
        <w:pStyle w:val="Paragrafi"/>
        <w:rPr>
          <w:spacing w:val="-4"/>
          <w:lang w:val="sq-AL"/>
        </w:rPr>
      </w:pPr>
    </w:p>
    <w:p w:rsidR="00730001" w:rsidRPr="000171D8" w:rsidRDefault="00730001" w:rsidP="00730001">
      <w:pPr>
        <w:pStyle w:val="Paragrafi"/>
        <w:rPr>
          <w:spacing w:val="-4"/>
          <w:lang w:val="sq-AL"/>
        </w:rPr>
      </w:pPr>
      <w:r w:rsidRPr="000171D8">
        <w:rPr>
          <w:spacing w:val="-4"/>
          <w:lang w:val="sq-AL"/>
        </w:rPr>
        <w:t>1.11 Tarifë për pajisjen me autorizim për  mbajtje armë gjahu/sportive për individ, 2000 lekë.</w:t>
      </w:r>
    </w:p>
    <w:p w:rsidR="00730001" w:rsidRPr="000171D8" w:rsidRDefault="00730001" w:rsidP="00730001">
      <w:pPr>
        <w:pStyle w:val="Paragrafi"/>
        <w:rPr>
          <w:spacing w:val="-4"/>
          <w:lang w:val="sq-AL"/>
        </w:rPr>
      </w:pPr>
      <w:r w:rsidRPr="000171D8">
        <w:rPr>
          <w:spacing w:val="-4"/>
          <w:lang w:val="sq-AL"/>
        </w:rPr>
        <w:t>1.12 Tarifë për pajisjen me  autorizim për mbajtje armë zjarri, kategoria “B1” për në vendbanim për individ, 10000 lekë.</w:t>
      </w:r>
    </w:p>
    <w:p w:rsidR="00730001" w:rsidRPr="000171D8" w:rsidRDefault="00730001" w:rsidP="00730001">
      <w:pPr>
        <w:pStyle w:val="Paragrafi"/>
        <w:rPr>
          <w:spacing w:val="-4"/>
          <w:lang w:val="sq-AL"/>
        </w:rPr>
      </w:pPr>
      <w:r w:rsidRPr="000171D8">
        <w:rPr>
          <w:spacing w:val="-4"/>
          <w:lang w:val="sq-AL"/>
        </w:rPr>
        <w:t>1.13 Tarifë për pajisjen e personave fizikë/juridikë me autorizim provizor për futjen e armëve në territorin e Republikës së Shqipërisë  nga shtetasit e huaj për gjueti turistike (për çdo armë), 5 000 lekë.</w:t>
      </w:r>
    </w:p>
    <w:p w:rsidR="00730001" w:rsidRPr="000171D8" w:rsidRDefault="00730001" w:rsidP="00730001">
      <w:pPr>
        <w:pStyle w:val="Paragrafi"/>
        <w:rPr>
          <w:lang w:val="sq-AL"/>
        </w:rPr>
      </w:pPr>
      <w:r w:rsidRPr="000171D8">
        <w:rPr>
          <w:spacing w:val="-4"/>
          <w:lang w:val="sq-AL"/>
        </w:rPr>
        <w:t>1.14 Tarifë për pajisjen me autorizim për përdorim skenik të armë</w:t>
      </w:r>
      <w:r w:rsidRPr="000171D8">
        <w:rPr>
          <w:lang w:val="sq-AL"/>
        </w:rPr>
        <w:t>s, të dhëna nga policia, për çdo armë 1 000 lekë.</w:t>
      </w:r>
    </w:p>
    <w:p w:rsidR="00730001" w:rsidRPr="000171D8" w:rsidRDefault="00730001" w:rsidP="00730001">
      <w:pPr>
        <w:pStyle w:val="Paragrafi"/>
        <w:rPr>
          <w:lang w:val="sq-AL"/>
        </w:rPr>
      </w:pPr>
      <w:r w:rsidRPr="000171D8">
        <w:rPr>
          <w:lang w:val="sq-AL"/>
        </w:rPr>
        <w:t>1.15 Tarifë për pajisjen me autorizim për mbajtje arme gjahu për shtetasit e huaj, 2 000 lekë.</w:t>
      </w:r>
    </w:p>
    <w:p w:rsidR="00730001" w:rsidRPr="000171D8" w:rsidRDefault="00730001" w:rsidP="00730001">
      <w:pPr>
        <w:pStyle w:val="Paragrafi"/>
        <w:rPr>
          <w:lang w:val="sq-AL"/>
        </w:rPr>
      </w:pPr>
      <w:r w:rsidRPr="000171D8">
        <w:rPr>
          <w:lang w:val="sq-AL"/>
        </w:rPr>
        <w:t>1.16 Tarifë për pajisjen me autorizim rimbushje të municioneve të gjuetisë, 1000 lekë.</w:t>
      </w:r>
    </w:p>
    <w:p w:rsidR="00730001" w:rsidRPr="000171D8" w:rsidRDefault="00730001" w:rsidP="00730001">
      <w:pPr>
        <w:pStyle w:val="Paragrafi"/>
        <w:rPr>
          <w:lang w:val="sq-AL"/>
        </w:rPr>
      </w:pPr>
      <w:r w:rsidRPr="000171D8">
        <w:rPr>
          <w:lang w:val="sq-AL"/>
        </w:rPr>
        <w:t xml:space="preserve">2. Të ardhurat që realizohen nga shërbimet që ofrohen nga Policia e Shtetit në zbatim të ligjit  “Për armët” do të trajtohen si të ardhura nga veprimtaria kryesore të cilat realizohen nga institucioni buxhetor, gjatë kryerjes së detyrave të tyre funksionale. Këto të ardhura derdhen tërësisht në buxhetin e shtetit dhe shpenzohen si pjesë e totalit të të ardhurave të këtij buxheti. </w:t>
      </w:r>
    </w:p>
    <w:p w:rsidR="00730001" w:rsidRPr="000171D8" w:rsidRDefault="00730001" w:rsidP="00730001">
      <w:pPr>
        <w:pStyle w:val="Paragrafi"/>
        <w:rPr>
          <w:lang w:val="sq-AL"/>
        </w:rPr>
      </w:pPr>
      <w:r w:rsidRPr="000171D8">
        <w:rPr>
          <w:lang w:val="sq-AL"/>
        </w:rPr>
        <w:t>3. Tarifat e pagesës, të detajuara për çdo lloj shërbimi, që kryhen ndaj personave juridikë e fizikë, publikë ose privatë, përcaktohen sipas këtij udhëzimi dhe tabelës nr. 1.</w:t>
      </w:r>
    </w:p>
    <w:p w:rsidR="00730001" w:rsidRPr="000171D8" w:rsidRDefault="00730001" w:rsidP="00730001">
      <w:pPr>
        <w:pStyle w:val="Paragrafi"/>
        <w:rPr>
          <w:lang w:val="sq-AL"/>
        </w:rPr>
      </w:pPr>
      <w:r w:rsidRPr="000171D8">
        <w:rPr>
          <w:lang w:val="sq-AL"/>
        </w:rPr>
        <w:t>4. Me këtë udhëzim të njihen gjithë punonjësit e Policisë së Shtetit, si dhe personat e interesuar për veprimtarinë  e lejuara me armët.</w:t>
      </w:r>
    </w:p>
    <w:p w:rsidR="00730001" w:rsidRPr="000171D8" w:rsidRDefault="00730001" w:rsidP="00730001">
      <w:pPr>
        <w:pStyle w:val="Paragrafi"/>
        <w:rPr>
          <w:lang w:val="sq-AL"/>
        </w:rPr>
      </w:pPr>
      <w:r w:rsidRPr="000171D8">
        <w:rPr>
          <w:lang w:val="sq-AL"/>
        </w:rPr>
        <w:t>5. Me zbatimin e këtij udhëzimi ngarkohen strukturat e Ministrisë së Punëve të Brendshme dhe strukturat në varësi të Ministrisë së Financave.</w:t>
      </w:r>
    </w:p>
    <w:p w:rsidR="00730001" w:rsidRPr="000171D8" w:rsidRDefault="00730001" w:rsidP="00730001">
      <w:pPr>
        <w:pStyle w:val="Paragrafi"/>
        <w:rPr>
          <w:lang w:val="sq-AL"/>
        </w:rPr>
      </w:pPr>
      <w:r w:rsidRPr="000171D8">
        <w:rPr>
          <w:lang w:val="sq-AL"/>
        </w:rPr>
        <w:t>Ky udhëzim hyn në fuqi pas botimit në Fletoren Zyrtare.</w:t>
      </w:r>
    </w:p>
    <w:p w:rsidR="00730001" w:rsidRPr="000171D8" w:rsidRDefault="00730001" w:rsidP="00730001">
      <w:pPr>
        <w:pStyle w:val="Hapesira7"/>
        <w:rPr>
          <w:lang w:val="sq-AL"/>
        </w:rPr>
      </w:pPr>
    </w:p>
    <w:p w:rsidR="00730001" w:rsidRPr="000171D8" w:rsidRDefault="00730001" w:rsidP="00730001">
      <w:pPr>
        <w:pStyle w:val="Autoriteti"/>
        <w:rPr>
          <w:lang w:val="sq-AL"/>
        </w:rPr>
      </w:pPr>
      <w:r w:rsidRPr="000171D8">
        <w:rPr>
          <w:lang w:val="sq-AL"/>
        </w:rPr>
        <w:t xml:space="preserve">MINISTRI I PUNËVE TË BRENDSHME </w:t>
      </w:r>
    </w:p>
    <w:p w:rsidR="00730001" w:rsidRPr="000171D8" w:rsidRDefault="00730001" w:rsidP="00730001">
      <w:pPr>
        <w:pStyle w:val="AutoritetiEmer"/>
        <w:rPr>
          <w:lang w:val="sq-AL"/>
        </w:rPr>
      </w:pPr>
      <w:r w:rsidRPr="000171D8">
        <w:rPr>
          <w:lang w:val="sq-AL"/>
        </w:rPr>
        <w:t>Saimir Tahiri</w:t>
      </w:r>
    </w:p>
    <w:p w:rsidR="00730001" w:rsidRPr="000171D8" w:rsidRDefault="00730001" w:rsidP="00730001">
      <w:pPr>
        <w:pStyle w:val="AUTORITETI0"/>
        <w:rPr>
          <w:lang w:val="sq-AL"/>
        </w:rPr>
      </w:pPr>
      <w:r w:rsidRPr="000171D8">
        <w:rPr>
          <w:lang w:val="sq-AL"/>
        </w:rPr>
        <w:lastRenderedPageBreak/>
        <w:t>MINISTRI I FINANCAVE</w:t>
      </w:r>
    </w:p>
    <w:p w:rsidR="00730001" w:rsidRDefault="00730001" w:rsidP="00730001">
      <w:pPr>
        <w:pStyle w:val="AutoritetiEmer"/>
        <w:rPr>
          <w:lang w:val="sq-AL"/>
        </w:rPr>
      </w:pPr>
      <w:r w:rsidRPr="000171D8">
        <w:rPr>
          <w:lang w:val="sq-AL"/>
        </w:rPr>
        <w:t>Shkëlqim Cani</w:t>
      </w:r>
    </w:p>
    <w:p w:rsidR="004A361A" w:rsidRDefault="004A361A" w:rsidP="004A361A"/>
    <w:p w:rsidR="004A361A" w:rsidRPr="004A361A" w:rsidRDefault="004A361A" w:rsidP="004A361A"/>
    <w:p w:rsidR="00730001" w:rsidRPr="000171D8" w:rsidRDefault="00730001" w:rsidP="00730001"/>
    <w:p w:rsidR="00730001" w:rsidRPr="000171D8" w:rsidRDefault="00730001" w:rsidP="00730001">
      <w:pPr>
        <w:pStyle w:val="AutoritetiEmer"/>
        <w:jc w:val="center"/>
        <w:rPr>
          <w:lang w:val="sq-AL"/>
        </w:rPr>
      </w:pPr>
    </w:p>
    <w:p w:rsidR="00730001" w:rsidRPr="000171D8" w:rsidRDefault="00730001" w:rsidP="00730001"/>
    <w:p w:rsidR="004A361A" w:rsidRDefault="004A361A" w:rsidP="00730001"/>
    <w:p w:rsidR="004A361A" w:rsidRPr="004A361A" w:rsidRDefault="004A361A" w:rsidP="004A361A"/>
    <w:p w:rsidR="004A361A" w:rsidRPr="004A361A" w:rsidRDefault="004A361A" w:rsidP="004A361A"/>
    <w:p w:rsidR="004A361A" w:rsidRPr="004A361A" w:rsidRDefault="004A361A" w:rsidP="004A361A"/>
    <w:p w:rsidR="004A361A" w:rsidRPr="004A361A" w:rsidRDefault="004A361A" w:rsidP="004A361A"/>
    <w:p w:rsidR="004A361A" w:rsidRPr="004A361A" w:rsidRDefault="004A361A" w:rsidP="004A361A"/>
    <w:p w:rsidR="004A361A" w:rsidRDefault="004A361A" w:rsidP="004A361A">
      <w:pPr>
        <w:tabs>
          <w:tab w:val="left" w:pos="3031"/>
        </w:tabs>
      </w:pPr>
      <w:r>
        <w:tab/>
      </w:r>
      <w:bookmarkStart w:id="0" w:name="_GoBack"/>
      <w:bookmarkEnd w:id="0"/>
    </w:p>
    <w:p w:rsidR="004A361A" w:rsidRDefault="004A361A" w:rsidP="004A361A"/>
    <w:p w:rsidR="00730001" w:rsidRPr="004A361A" w:rsidRDefault="00730001" w:rsidP="004A361A">
      <w:pPr>
        <w:sectPr w:rsidR="00730001" w:rsidRPr="004A361A" w:rsidSect="004A361A">
          <w:headerReference w:type="even" r:id="rId7"/>
          <w:pgSz w:w="11907" w:h="16840" w:code="9"/>
          <w:pgMar w:top="720" w:right="1134" w:bottom="720" w:left="1134" w:header="851" w:footer="851" w:gutter="0"/>
          <w:cols w:space="454"/>
          <w:docGrid w:linePitch="360"/>
        </w:sectPr>
      </w:pPr>
    </w:p>
    <w:p w:rsidR="00730001" w:rsidRPr="000171D8" w:rsidRDefault="00730001" w:rsidP="00730001">
      <w:pPr>
        <w:spacing w:after="0" w:line="240" w:lineRule="auto"/>
        <w:jc w:val="center"/>
        <w:rPr>
          <w:rFonts w:ascii="Garamond" w:hAnsi="Garamond"/>
          <w:sz w:val="24"/>
          <w:szCs w:val="24"/>
        </w:rPr>
      </w:pPr>
      <w:r w:rsidRPr="000171D8">
        <w:rPr>
          <w:rFonts w:ascii="Garamond" w:hAnsi="Garamond"/>
          <w:sz w:val="24"/>
          <w:szCs w:val="24"/>
        </w:rPr>
        <w:lastRenderedPageBreak/>
        <w:t xml:space="preserve">TABELA NR. 1 </w:t>
      </w:r>
    </w:p>
    <w:p w:rsidR="00730001" w:rsidRPr="000171D8" w:rsidRDefault="00730001" w:rsidP="00730001">
      <w:pPr>
        <w:spacing w:after="0" w:line="240" w:lineRule="auto"/>
        <w:jc w:val="center"/>
        <w:rPr>
          <w:rFonts w:ascii="Garamond" w:hAnsi="Garamond"/>
          <w:sz w:val="24"/>
          <w:szCs w:val="24"/>
        </w:rPr>
      </w:pPr>
      <w:r w:rsidRPr="000171D8">
        <w:rPr>
          <w:rFonts w:ascii="Garamond" w:hAnsi="Garamond"/>
          <w:sz w:val="24"/>
          <w:szCs w:val="24"/>
        </w:rPr>
        <w:t>TARIFAT E SHËRBIMEVE TË POLICISË SË SHTETIT NDAJ TË TRETËVE PËR VEPRIMTARINË E LEJUAR ME ARMË</w:t>
      </w:r>
    </w:p>
    <w:p w:rsidR="00730001" w:rsidRPr="000171D8" w:rsidRDefault="00730001" w:rsidP="00730001">
      <w:pPr>
        <w:spacing w:after="0" w:line="240" w:lineRule="auto"/>
        <w:jc w:val="center"/>
        <w:rPr>
          <w:rFonts w:ascii="Garamond" w:hAnsi="Garamond"/>
          <w:sz w:val="24"/>
          <w:szCs w:val="24"/>
        </w:rPr>
      </w:pPr>
    </w:p>
    <w:tbl>
      <w:tblPr>
        <w:tblW w:w="5194"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06"/>
        <w:gridCol w:w="4789"/>
        <w:gridCol w:w="869"/>
        <w:gridCol w:w="1130"/>
        <w:gridCol w:w="1255"/>
        <w:gridCol w:w="1399"/>
      </w:tblGrid>
      <w:tr w:rsidR="00730001" w:rsidRPr="000171D8" w:rsidTr="00C3651A">
        <w:trPr>
          <w:trHeight w:val="296"/>
          <w:jc w:val="center"/>
        </w:trPr>
        <w:tc>
          <w:tcPr>
            <w:tcW w:w="247" w:type="pct"/>
            <w:vMerge w:val="restart"/>
            <w:vAlign w:val="center"/>
          </w:tcPr>
          <w:p w:rsidR="00730001" w:rsidRPr="000171D8" w:rsidRDefault="00730001" w:rsidP="00C3651A">
            <w:pPr>
              <w:spacing w:after="0" w:line="240" w:lineRule="auto"/>
              <w:ind w:firstLine="0"/>
              <w:jc w:val="center"/>
              <w:rPr>
                <w:rFonts w:ascii="Garamond" w:hAnsi="Garamond"/>
                <w:b/>
                <w:sz w:val="20"/>
                <w:szCs w:val="20"/>
              </w:rPr>
            </w:pPr>
            <w:r w:rsidRPr="000171D8">
              <w:rPr>
                <w:rFonts w:ascii="Garamond" w:hAnsi="Garamond"/>
                <w:b/>
                <w:sz w:val="20"/>
                <w:szCs w:val="20"/>
              </w:rPr>
              <w:t>Nr.</w:t>
            </w:r>
          </w:p>
        </w:tc>
        <w:tc>
          <w:tcPr>
            <w:tcW w:w="2412" w:type="pct"/>
            <w:vMerge w:val="restart"/>
            <w:vAlign w:val="center"/>
          </w:tcPr>
          <w:p w:rsidR="00730001" w:rsidRPr="000171D8" w:rsidRDefault="00730001" w:rsidP="00C3651A">
            <w:pPr>
              <w:spacing w:after="0" w:line="240" w:lineRule="auto"/>
              <w:ind w:firstLine="0"/>
              <w:jc w:val="center"/>
              <w:rPr>
                <w:rFonts w:ascii="Garamond" w:hAnsi="Garamond"/>
                <w:b/>
                <w:sz w:val="20"/>
                <w:szCs w:val="20"/>
              </w:rPr>
            </w:pPr>
            <w:r w:rsidRPr="000171D8">
              <w:rPr>
                <w:rFonts w:ascii="Garamond" w:hAnsi="Garamond"/>
                <w:b/>
                <w:sz w:val="20"/>
                <w:szCs w:val="20"/>
              </w:rPr>
              <w:t>Emërtimi i të ardhurave</w:t>
            </w:r>
          </w:p>
        </w:tc>
        <w:tc>
          <w:tcPr>
            <w:tcW w:w="997" w:type="pct"/>
            <w:gridSpan w:val="2"/>
          </w:tcPr>
          <w:p w:rsidR="00730001" w:rsidRPr="000171D8" w:rsidRDefault="00730001" w:rsidP="00C3651A">
            <w:pPr>
              <w:spacing w:after="0" w:line="240" w:lineRule="auto"/>
              <w:ind w:firstLine="0"/>
              <w:jc w:val="center"/>
              <w:rPr>
                <w:rFonts w:ascii="Garamond" w:hAnsi="Garamond"/>
                <w:b/>
                <w:sz w:val="20"/>
                <w:szCs w:val="20"/>
              </w:rPr>
            </w:pPr>
            <w:r w:rsidRPr="000171D8">
              <w:rPr>
                <w:rFonts w:ascii="Garamond" w:hAnsi="Garamond"/>
                <w:b/>
                <w:sz w:val="20"/>
                <w:szCs w:val="20"/>
              </w:rPr>
              <w:t>Tarifa</w:t>
            </w:r>
          </w:p>
        </w:tc>
        <w:tc>
          <w:tcPr>
            <w:tcW w:w="1344" w:type="pct"/>
            <w:gridSpan w:val="2"/>
          </w:tcPr>
          <w:p w:rsidR="00730001" w:rsidRPr="000171D8" w:rsidRDefault="00730001" w:rsidP="00C3651A">
            <w:pPr>
              <w:spacing w:after="0" w:line="240" w:lineRule="auto"/>
              <w:ind w:firstLine="0"/>
              <w:jc w:val="center"/>
              <w:rPr>
                <w:rFonts w:ascii="Garamond" w:hAnsi="Garamond"/>
                <w:b/>
                <w:sz w:val="20"/>
                <w:szCs w:val="20"/>
              </w:rPr>
            </w:pPr>
            <w:r w:rsidRPr="000171D8">
              <w:rPr>
                <w:rFonts w:ascii="Garamond" w:hAnsi="Garamond"/>
                <w:b/>
                <w:sz w:val="20"/>
                <w:szCs w:val="20"/>
              </w:rPr>
              <w:t>Afati</w:t>
            </w:r>
          </w:p>
        </w:tc>
      </w:tr>
      <w:tr w:rsidR="00730001" w:rsidRPr="000171D8" w:rsidTr="00C3651A">
        <w:trPr>
          <w:jc w:val="center"/>
        </w:trPr>
        <w:tc>
          <w:tcPr>
            <w:tcW w:w="247" w:type="pct"/>
            <w:vMerge/>
          </w:tcPr>
          <w:p w:rsidR="00730001" w:rsidRPr="000171D8" w:rsidRDefault="00730001" w:rsidP="00C3651A">
            <w:pPr>
              <w:spacing w:after="0" w:line="240" w:lineRule="auto"/>
              <w:ind w:firstLine="0"/>
              <w:rPr>
                <w:rFonts w:ascii="Garamond" w:hAnsi="Garamond"/>
                <w:b/>
                <w:sz w:val="20"/>
                <w:szCs w:val="20"/>
              </w:rPr>
            </w:pPr>
          </w:p>
        </w:tc>
        <w:tc>
          <w:tcPr>
            <w:tcW w:w="2412" w:type="pct"/>
            <w:vMerge/>
          </w:tcPr>
          <w:p w:rsidR="00730001" w:rsidRPr="000171D8" w:rsidRDefault="00730001" w:rsidP="00C3651A">
            <w:pPr>
              <w:spacing w:after="0" w:line="240" w:lineRule="auto"/>
              <w:ind w:firstLine="0"/>
              <w:rPr>
                <w:rFonts w:ascii="Garamond" w:hAnsi="Garamond"/>
                <w:b/>
                <w:sz w:val="20"/>
                <w:szCs w:val="20"/>
              </w:rPr>
            </w:pPr>
          </w:p>
        </w:tc>
        <w:tc>
          <w:tcPr>
            <w:tcW w:w="424" w:type="pct"/>
          </w:tcPr>
          <w:p w:rsidR="00730001" w:rsidRPr="000171D8" w:rsidRDefault="00730001" w:rsidP="00C3651A">
            <w:pPr>
              <w:spacing w:after="0" w:line="240" w:lineRule="auto"/>
              <w:ind w:firstLine="0"/>
              <w:jc w:val="center"/>
              <w:rPr>
                <w:rFonts w:ascii="Garamond" w:hAnsi="Garamond"/>
                <w:b/>
                <w:sz w:val="20"/>
                <w:szCs w:val="20"/>
              </w:rPr>
            </w:pPr>
            <w:r w:rsidRPr="000171D8">
              <w:rPr>
                <w:rFonts w:ascii="Garamond" w:hAnsi="Garamond"/>
                <w:b/>
                <w:sz w:val="20"/>
                <w:szCs w:val="20"/>
              </w:rPr>
              <w:t>Aktuale</w:t>
            </w:r>
          </w:p>
        </w:tc>
        <w:tc>
          <w:tcPr>
            <w:tcW w:w="572" w:type="pct"/>
          </w:tcPr>
          <w:p w:rsidR="00730001" w:rsidRPr="000171D8" w:rsidRDefault="00730001" w:rsidP="00C3651A">
            <w:pPr>
              <w:spacing w:after="0" w:line="240" w:lineRule="auto"/>
              <w:ind w:firstLine="0"/>
              <w:jc w:val="center"/>
              <w:rPr>
                <w:rFonts w:ascii="Garamond" w:hAnsi="Garamond"/>
                <w:b/>
                <w:sz w:val="20"/>
                <w:szCs w:val="20"/>
              </w:rPr>
            </w:pPr>
            <w:r w:rsidRPr="000171D8">
              <w:rPr>
                <w:rFonts w:ascii="Garamond" w:hAnsi="Garamond"/>
                <w:b/>
                <w:sz w:val="20"/>
                <w:szCs w:val="20"/>
              </w:rPr>
              <w:t>Për miratim</w:t>
            </w:r>
          </w:p>
        </w:tc>
        <w:tc>
          <w:tcPr>
            <w:tcW w:w="636" w:type="pct"/>
          </w:tcPr>
          <w:p w:rsidR="00730001" w:rsidRPr="000171D8" w:rsidRDefault="00730001" w:rsidP="00C3651A">
            <w:pPr>
              <w:spacing w:after="0" w:line="240" w:lineRule="auto"/>
              <w:ind w:firstLine="0"/>
              <w:jc w:val="center"/>
              <w:rPr>
                <w:rFonts w:ascii="Garamond" w:hAnsi="Garamond"/>
                <w:b/>
                <w:sz w:val="20"/>
                <w:szCs w:val="20"/>
              </w:rPr>
            </w:pPr>
            <w:r w:rsidRPr="000171D8">
              <w:rPr>
                <w:rFonts w:ascii="Garamond" w:hAnsi="Garamond"/>
                <w:b/>
                <w:sz w:val="20"/>
                <w:szCs w:val="20"/>
              </w:rPr>
              <w:t>Ishte</w:t>
            </w:r>
          </w:p>
        </w:tc>
        <w:tc>
          <w:tcPr>
            <w:tcW w:w="708" w:type="pct"/>
          </w:tcPr>
          <w:p w:rsidR="00730001" w:rsidRPr="000171D8" w:rsidRDefault="00730001" w:rsidP="00C3651A">
            <w:pPr>
              <w:spacing w:after="0" w:line="240" w:lineRule="auto"/>
              <w:ind w:firstLine="0"/>
              <w:jc w:val="center"/>
              <w:rPr>
                <w:rFonts w:ascii="Garamond" w:hAnsi="Garamond"/>
                <w:b/>
                <w:sz w:val="20"/>
                <w:szCs w:val="20"/>
              </w:rPr>
            </w:pPr>
            <w:r w:rsidRPr="000171D8">
              <w:rPr>
                <w:rFonts w:ascii="Garamond" w:hAnsi="Garamond"/>
                <w:b/>
                <w:sz w:val="20"/>
                <w:szCs w:val="20"/>
              </w:rPr>
              <w:t>Bëhet</w:t>
            </w:r>
          </w:p>
        </w:tc>
      </w:tr>
      <w:tr w:rsidR="00730001" w:rsidRPr="000171D8" w:rsidTr="00C3651A">
        <w:trPr>
          <w:jc w:val="center"/>
        </w:trPr>
        <w:tc>
          <w:tcPr>
            <w:tcW w:w="247" w:type="pct"/>
          </w:tcPr>
          <w:p w:rsidR="00730001" w:rsidRPr="000171D8" w:rsidRDefault="00730001" w:rsidP="00C3651A">
            <w:pPr>
              <w:spacing w:after="0" w:line="240" w:lineRule="auto"/>
              <w:ind w:firstLine="0"/>
              <w:jc w:val="center"/>
              <w:rPr>
                <w:rFonts w:ascii="Garamond" w:hAnsi="Garamond"/>
                <w:sz w:val="20"/>
                <w:szCs w:val="20"/>
              </w:rPr>
            </w:pPr>
            <w:r w:rsidRPr="000171D8">
              <w:rPr>
                <w:rFonts w:ascii="Garamond" w:hAnsi="Garamond"/>
                <w:sz w:val="20"/>
                <w:szCs w:val="20"/>
              </w:rPr>
              <w:t>1</w:t>
            </w:r>
          </w:p>
        </w:tc>
        <w:tc>
          <w:tcPr>
            <w:tcW w:w="2412" w:type="pct"/>
          </w:tcPr>
          <w:p w:rsidR="00730001" w:rsidRPr="000171D8" w:rsidRDefault="00730001" w:rsidP="00C3651A">
            <w:pPr>
              <w:spacing w:after="0" w:line="240" w:lineRule="auto"/>
              <w:ind w:firstLine="0"/>
              <w:rPr>
                <w:rFonts w:ascii="Garamond" w:hAnsi="Garamond"/>
                <w:sz w:val="20"/>
                <w:szCs w:val="20"/>
              </w:rPr>
            </w:pPr>
            <w:r w:rsidRPr="000171D8">
              <w:rPr>
                <w:rFonts w:ascii="Garamond" w:hAnsi="Garamond"/>
                <w:sz w:val="20"/>
                <w:szCs w:val="20"/>
              </w:rPr>
              <w:t xml:space="preserve">Tarifë për pajisjen  me licencë, për import/eksport dhe tregtimin për armët e kategorisë “B1”, “B4”, “C”  dhe “D”. </w:t>
            </w:r>
          </w:p>
        </w:tc>
        <w:tc>
          <w:tcPr>
            <w:tcW w:w="424" w:type="pct"/>
          </w:tcPr>
          <w:p w:rsidR="00730001" w:rsidRPr="000171D8" w:rsidRDefault="00730001" w:rsidP="00C3651A">
            <w:pPr>
              <w:spacing w:after="0" w:line="240" w:lineRule="auto"/>
              <w:ind w:firstLine="0"/>
              <w:jc w:val="center"/>
              <w:rPr>
                <w:rFonts w:ascii="Garamond" w:hAnsi="Garamond"/>
                <w:sz w:val="20"/>
                <w:szCs w:val="20"/>
              </w:rPr>
            </w:pPr>
            <w:r w:rsidRPr="000171D8">
              <w:rPr>
                <w:rFonts w:ascii="Garamond" w:hAnsi="Garamond"/>
                <w:sz w:val="20"/>
                <w:szCs w:val="20"/>
              </w:rPr>
              <w:t>E re</w:t>
            </w:r>
          </w:p>
        </w:tc>
        <w:tc>
          <w:tcPr>
            <w:tcW w:w="572" w:type="pct"/>
          </w:tcPr>
          <w:p w:rsidR="00730001" w:rsidRPr="000171D8" w:rsidRDefault="00730001" w:rsidP="00C3651A">
            <w:pPr>
              <w:spacing w:after="0" w:line="240" w:lineRule="auto"/>
              <w:ind w:firstLine="0"/>
              <w:jc w:val="center"/>
              <w:rPr>
                <w:rFonts w:ascii="Garamond" w:hAnsi="Garamond"/>
                <w:sz w:val="20"/>
                <w:szCs w:val="20"/>
              </w:rPr>
            </w:pPr>
            <w:r w:rsidRPr="000171D8">
              <w:rPr>
                <w:rFonts w:ascii="Garamond" w:hAnsi="Garamond"/>
                <w:sz w:val="20"/>
                <w:szCs w:val="20"/>
              </w:rPr>
              <w:t>300 000</w:t>
            </w:r>
          </w:p>
        </w:tc>
        <w:tc>
          <w:tcPr>
            <w:tcW w:w="636" w:type="pct"/>
          </w:tcPr>
          <w:p w:rsidR="00730001" w:rsidRPr="000171D8" w:rsidRDefault="00730001" w:rsidP="00C3651A">
            <w:pPr>
              <w:spacing w:after="0" w:line="240" w:lineRule="auto"/>
              <w:ind w:firstLine="0"/>
              <w:jc w:val="center"/>
              <w:rPr>
                <w:rFonts w:ascii="Garamond" w:hAnsi="Garamond"/>
                <w:sz w:val="20"/>
                <w:szCs w:val="20"/>
              </w:rPr>
            </w:pPr>
            <w:r w:rsidRPr="000171D8">
              <w:rPr>
                <w:rFonts w:ascii="Garamond" w:hAnsi="Garamond"/>
                <w:sz w:val="20"/>
                <w:szCs w:val="20"/>
              </w:rPr>
              <w:t>E re</w:t>
            </w:r>
          </w:p>
        </w:tc>
        <w:tc>
          <w:tcPr>
            <w:tcW w:w="708" w:type="pct"/>
          </w:tcPr>
          <w:p w:rsidR="00730001" w:rsidRPr="000171D8" w:rsidRDefault="00730001" w:rsidP="00C3651A">
            <w:pPr>
              <w:spacing w:after="0" w:line="240" w:lineRule="auto"/>
              <w:ind w:firstLine="0"/>
              <w:jc w:val="center"/>
              <w:rPr>
                <w:rFonts w:ascii="Garamond" w:hAnsi="Garamond"/>
                <w:sz w:val="20"/>
                <w:szCs w:val="20"/>
              </w:rPr>
            </w:pPr>
            <w:r w:rsidRPr="000171D8">
              <w:rPr>
                <w:rFonts w:ascii="Garamond" w:hAnsi="Garamond"/>
                <w:sz w:val="20"/>
                <w:szCs w:val="20"/>
              </w:rPr>
              <w:t>5-vjeçar</w:t>
            </w:r>
          </w:p>
        </w:tc>
      </w:tr>
      <w:tr w:rsidR="00730001" w:rsidRPr="000171D8" w:rsidTr="00C3651A">
        <w:trPr>
          <w:jc w:val="center"/>
        </w:trPr>
        <w:tc>
          <w:tcPr>
            <w:tcW w:w="247" w:type="pct"/>
          </w:tcPr>
          <w:p w:rsidR="00730001" w:rsidRPr="000171D8" w:rsidRDefault="00730001" w:rsidP="00C3651A">
            <w:pPr>
              <w:spacing w:after="0" w:line="240" w:lineRule="auto"/>
              <w:ind w:firstLine="0"/>
              <w:jc w:val="center"/>
              <w:rPr>
                <w:rFonts w:ascii="Garamond" w:hAnsi="Garamond"/>
                <w:sz w:val="20"/>
                <w:szCs w:val="20"/>
              </w:rPr>
            </w:pPr>
            <w:r w:rsidRPr="000171D8">
              <w:rPr>
                <w:rFonts w:ascii="Garamond" w:hAnsi="Garamond"/>
                <w:sz w:val="20"/>
                <w:szCs w:val="20"/>
              </w:rPr>
              <w:t>2</w:t>
            </w:r>
          </w:p>
        </w:tc>
        <w:tc>
          <w:tcPr>
            <w:tcW w:w="2412" w:type="pct"/>
          </w:tcPr>
          <w:p w:rsidR="00730001" w:rsidRPr="000171D8" w:rsidRDefault="00730001" w:rsidP="00C3651A">
            <w:pPr>
              <w:spacing w:after="0" w:line="240" w:lineRule="auto"/>
              <w:ind w:firstLine="0"/>
              <w:rPr>
                <w:rFonts w:ascii="Garamond" w:hAnsi="Garamond"/>
                <w:sz w:val="20"/>
                <w:szCs w:val="20"/>
              </w:rPr>
            </w:pPr>
            <w:r w:rsidRPr="000171D8">
              <w:rPr>
                <w:rFonts w:ascii="Garamond" w:hAnsi="Garamond"/>
                <w:sz w:val="20"/>
                <w:szCs w:val="20"/>
              </w:rPr>
              <w:t>Tarifë për pajisjen me licence, për transportin e armëve, pajisjeve dhe municioneve të tyre të kategorisë , “B1”, “B4”, “C”  dhe “D”.</w:t>
            </w:r>
          </w:p>
        </w:tc>
        <w:tc>
          <w:tcPr>
            <w:tcW w:w="424" w:type="pct"/>
          </w:tcPr>
          <w:p w:rsidR="00730001" w:rsidRPr="000171D8" w:rsidRDefault="00730001" w:rsidP="00C3651A">
            <w:pPr>
              <w:spacing w:after="0" w:line="240" w:lineRule="auto"/>
              <w:ind w:firstLine="0"/>
              <w:jc w:val="center"/>
              <w:rPr>
                <w:rFonts w:ascii="Garamond" w:hAnsi="Garamond"/>
                <w:sz w:val="20"/>
                <w:szCs w:val="20"/>
              </w:rPr>
            </w:pPr>
            <w:r w:rsidRPr="000171D8">
              <w:rPr>
                <w:rFonts w:ascii="Garamond" w:hAnsi="Garamond"/>
                <w:sz w:val="20"/>
                <w:szCs w:val="20"/>
              </w:rPr>
              <w:t>E re</w:t>
            </w:r>
          </w:p>
        </w:tc>
        <w:tc>
          <w:tcPr>
            <w:tcW w:w="572" w:type="pct"/>
          </w:tcPr>
          <w:p w:rsidR="00730001" w:rsidRPr="000171D8" w:rsidRDefault="00730001" w:rsidP="00C3651A">
            <w:pPr>
              <w:spacing w:after="0" w:line="240" w:lineRule="auto"/>
              <w:ind w:firstLine="0"/>
              <w:jc w:val="center"/>
              <w:rPr>
                <w:rFonts w:ascii="Garamond" w:hAnsi="Garamond"/>
                <w:sz w:val="20"/>
                <w:szCs w:val="20"/>
              </w:rPr>
            </w:pPr>
            <w:r w:rsidRPr="000171D8">
              <w:rPr>
                <w:rFonts w:ascii="Garamond" w:hAnsi="Garamond"/>
                <w:sz w:val="20"/>
                <w:szCs w:val="20"/>
              </w:rPr>
              <w:t>200 000</w:t>
            </w:r>
          </w:p>
        </w:tc>
        <w:tc>
          <w:tcPr>
            <w:tcW w:w="636" w:type="pct"/>
          </w:tcPr>
          <w:p w:rsidR="00730001" w:rsidRPr="000171D8" w:rsidRDefault="00730001" w:rsidP="00C3651A">
            <w:pPr>
              <w:spacing w:after="0" w:line="240" w:lineRule="auto"/>
              <w:ind w:firstLine="0"/>
              <w:jc w:val="center"/>
              <w:rPr>
                <w:rFonts w:ascii="Garamond" w:hAnsi="Garamond"/>
                <w:sz w:val="20"/>
                <w:szCs w:val="20"/>
              </w:rPr>
            </w:pPr>
            <w:r w:rsidRPr="000171D8">
              <w:rPr>
                <w:rFonts w:ascii="Garamond" w:hAnsi="Garamond"/>
                <w:sz w:val="20"/>
                <w:szCs w:val="20"/>
              </w:rPr>
              <w:t>E re</w:t>
            </w:r>
          </w:p>
        </w:tc>
        <w:tc>
          <w:tcPr>
            <w:tcW w:w="708" w:type="pct"/>
          </w:tcPr>
          <w:p w:rsidR="00730001" w:rsidRPr="000171D8" w:rsidRDefault="00730001" w:rsidP="00C3651A">
            <w:pPr>
              <w:spacing w:after="0" w:line="240" w:lineRule="auto"/>
              <w:ind w:firstLine="0"/>
              <w:jc w:val="center"/>
              <w:rPr>
                <w:rFonts w:ascii="Garamond" w:hAnsi="Garamond"/>
                <w:sz w:val="20"/>
                <w:szCs w:val="20"/>
              </w:rPr>
            </w:pPr>
            <w:r w:rsidRPr="000171D8">
              <w:rPr>
                <w:rFonts w:ascii="Garamond" w:hAnsi="Garamond"/>
                <w:sz w:val="20"/>
                <w:szCs w:val="20"/>
              </w:rPr>
              <w:t>5-vjeçar</w:t>
            </w:r>
          </w:p>
        </w:tc>
      </w:tr>
      <w:tr w:rsidR="00730001" w:rsidRPr="000171D8" w:rsidTr="00C3651A">
        <w:trPr>
          <w:jc w:val="center"/>
        </w:trPr>
        <w:tc>
          <w:tcPr>
            <w:tcW w:w="247" w:type="pct"/>
          </w:tcPr>
          <w:p w:rsidR="00730001" w:rsidRPr="000171D8" w:rsidRDefault="00730001" w:rsidP="00C3651A">
            <w:pPr>
              <w:spacing w:after="0" w:line="240" w:lineRule="auto"/>
              <w:ind w:firstLine="0"/>
              <w:jc w:val="center"/>
              <w:rPr>
                <w:rFonts w:ascii="Garamond" w:hAnsi="Garamond"/>
                <w:sz w:val="20"/>
                <w:szCs w:val="20"/>
              </w:rPr>
            </w:pPr>
            <w:r w:rsidRPr="000171D8">
              <w:rPr>
                <w:rFonts w:ascii="Garamond" w:hAnsi="Garamond"/>
                <w:sz w:val="20"/>
                <w:szCs w:val="20"/>
              </w:rPr>
              <w:t>3</w:t>
            </w:r>
          </w:p>
        </w:tc>
        <w:tc>
          <w:tcPr>
            <w:tcW w:w="2412" w:type="pct"/>
          </w:tcPr>
          <w:p w:rsidR="00730001" w:rsidRPr="000171D8" w:rsidRDefault="00730001" w:rsidP="00C3651A">
            <w:pPr>
              <w:spacing w:after="0" w:line="240" w:lineRule="auto"/>
              <w:ind w:firstLine="0"/>
              <w:rPr>
                <w:rFonts w:ascii="Garamond" w:hAnsi="Garamond"/>
                <w:sz w:val="20"/>
                <w:szCs w:val="20"/>
              </w:rPr>
            </w:pPr>
            <w:r w:rsidRPr="000171D8">
              <w:rPr>
                <w:rFonts w:ascii="Garamond" w:hAnsi="Garamond"/>
                <w:sz w:val="20"/>
                <w:szCs w:val="20"/>
              </w:rPr>
              <w:t>Tarifë për pajisjen me licencë  për poligon civil qitjeje.</w:t>
            </w:r>
          </w:p>
        </w:tc>
        <w:tc>
          <w:tcPr>
            <w:tcW w:w="424" w:type="pct"/>
          </w:tcPr>
          <w:p w:rsidR="00730001" w:rsidRPr="000171D8" w:rsidRDefault="00730001" w:rsidP="00C3651A">
            <w:pPr>
              <w:spacing w:after="0" w:line="240" w:lineRule="auto"/>
              <w:ind w:firstLine="0"/>
              <w:jc w:val="center"/>
              <w:rPr>
                <w:rFonts w:ascii="Garamond" w:hAnsi="Garamond"/>
                <w:sz w:val="20"/>
                <w:szCs w:val="20"/>
              </w:rPr>
            </w:pPr>
            <w:r w:rsidRPr="000171D8">
              <w:rPr>
                <w:rFonts w:ascii="Garamond" w:hAnsi="Garamond"/>
                <w:sz w:val="20"/>
                <w:szCs w:val="20"/>
              </w:rPr>
              <w:t>E re</w:t>
            </w:r>
          </w:p>
        </w:tc>
        <w:tc>
          <w:tcPr>
            <w:tcW w:w="572" w:type="pct"/>
          </w:tcPr>
          <w:p w:rsidR="00730001" w:rsidRPr="000171D8" w:rsidRDefault="00730001" w:rsidP="00C3651A">
            <w:pPr>
              <w:spacing w:after="0" w:line="240" w:lineRule="auto"/>
              <w:ind w:firstLine="0"/>
              <w:jc w:val="center"/>
              <w:rPr>
                <w:rFonts w:ascii="Garamond" w:hAnsi="Garamond"/>
                <w:sz w:val="20"/>
                <w:szCs w:val="20"/>
              </w:rPr>
            </w:pPr>
            <w:r w:rsidRPr="000171D8">
              <w:rPr>
                <w:rFonts w:ascii="Garamond" w:hAnsi="Garamond"/>
                <w:sz w:val="20"/>
                <w:szCs w:val="20"/>
              </w:rPr>
              <w:t>300 000</w:t>
            </w:r>
          </w:p>
        </w:tc>
        <w:tc>
          <w:tcPr>
            <w:tcW w:w="636" w:type="pct"/>
          </w:tcPr>
          <w:p w:rsidR="00730001" w:rsidRPr="000171D8" w:rsidRDefault="00730001" w:rsidP="00C3651A">
            <w:pPr>
              <w:spacing w:after="0" w:line="240" w:lineRule="auto"/>
              <w:ind w:firstLine="0"/>
              <w:jc w:val="center"/>
              <w:rPr>
                <w:rFonts w:ascii="Garamond" w:hAnsi="Garamond"/>
                <w:sz w:val="20"/>
                <w:szCs w:val="20"/>
              </w:rPr>
            </w:pPr>
            <w:r w:rsidRPr="000171D8">
              <w:rPr>
                <w:rFonts w:ascii="Garamond" w:hAnsi="Garamond"/>
                <w:sz w:val="20"/>
                <w:szCs w:val="20"/>
              </w:rPr>
              <w:t>E re</w:t>
            </w:r>
          </w:p>
        </w:tc>
        <w:tc>
          <w:tcPr>
            <w:tcW w:w="708" w:type="pct"/>
          </w:tcPr>
          <w:p w:rsidR="00730001" w:rsidRPr="000171D8" w:rsidRDefault="00730001" w:rsidP="00C3651A">
            <w:pPr>
              <w:spacing w:after="0" w:line="240" w:lineRule="auto"/>
              <w:ind w:firstLine="0"/>
              <w:jc w:val="center"/>
              <w:rPr>
                <w:rFonts w:ascii="Garamond" w:hAnsi="Garamond"/>
                <w:sz w:val="20"/>
                <w:szCs w:val="20"/>
              </w:rPr>
            </w:pPr>
            <w:r w:rsidRPr="000171D8">
              <w:rPr>
                <w:rFonts w:ascii="Garamond" w:hAnsi="Garamond"/>
                <w:sz w:val="20"/>
                <w:szCs w:val="20"/>
              </w:rPr>
              <w:t>5-vjeçar</w:t>
            </w:r>
          </w:p>
        </w:tc>
      </w:tr>
      <w:tr w:rsidR="00730001" w:rsidRPr="000171D8" w:rsidTr="00C3651A">
        <w:trPr>
          <w:jc w:val="center"/>
        </w:trPr>
        <w:tc>
          <w:tcPr>
            <w:tcW w:w="247" w:type="pct"/>
          </w:tcPr>
          <w:p w:rsidR="00730001" w:rsidRPr="000171D8" w:rsidRDefault="00730001" w:rsidP="00C3651A">
            <w:pPr>
              <w:spacing w:after="0" w:line="240" w:lineRule="auto"/>
              <w:ind w:firstLine="0"/>
              <w:jc w:val="center"/>
              <w:rPr>
                <w:rFonts w:ascii="Garamond" w:hAnsi="Garamond"/>
                <w:sz w:val="20"/>
                <w:szCs w:val="20"/>
              </w:rPr>
            </w:pPr>
            <w:r w:rsidRPr="000171D8">
              <w:rPr>
                <w:rFonts w:ascii="Garamond" w:hAnsi="Garamond"/>
                <w:sz w:val="20"/>
                <w:szCs w:val="20"/>
              </w:rPr>
              <w:t>4</w:t>
            </w:r>
          </w:p>
        </w:tc>
        <w:tc>
          <w:tcPr>
            <w:tcW w:w="2412" w:type="pct"/>
          </w:tcPr>
          <w:p w:rsidR="00730001" w:rsidRPr="000171D8" w:rsidRDefault="00730001" w:rsidP="00C3651A">
            <w:pPr>
              <w:spacing w:after="0" w:line="240" w:lineRule="auto"/>
              <w:ind w:firstLine="0"/>
              <w:rPr>
                <w:rFonts w:ascii="Garamond" w:hAnsi="Garamond"/>
                <w:sz w:val="20"/>
                <w:szCs w:val="20"/>
              </w:rPr>
            </w:pPr>
            <w:r w:rsidRPr="000171D8">
              <w:rPr>
                <w:rFonts w:ascii="Garamond" w:hAnsi="Garamond"/>
                <w:sz w:val="20"/>
                <w:szCs w:val="20"/>
              </w:rPr>
              <w:t>Tarifë për pajisjen  me  licencë për  aftësimin teorik dhe praktik të personave për armët.</w:t>
            </w:r>
          </w:p>
        </w:tc>
        <w:tc>
          <w:tcPr>
            <w:tcW w:w="424" w:type="pct"/>
          </w:tcPr>
          <w:p w:rsidR="00730001" w:rsidRPr="000171D8" w:rsidRDefault="00730001" w:rsidP="00C3651A">
            <w:pPr>
              <w:spacing w:after="0" w:line="240" w:lineRule="auto"/>
              <w:ind w:firstLine="0"/>
              <w:jc w:val="center"/>
              <w:rPr>
                <w:rFonts w:ascii="Garamond" w:hAnsi="Garamond"/>
                <w:sz w:val="20"/>
                <w:szCs w:val="20"/>
              </w:rPr>
            </w:pPr>
            <w:r w:rsidRPr="000171D8">
              <w:rPr>
                <w:rFonts w:ascii="Garamond" w:hAnsi="Garamond"/>
                <w:sz w:val="20"/>
                <w:szCs w:val="20"/>
              </w:rPr>
              <w:t>E re</w:t>
            </w:r>
          </w:p>
        </w:tc>
        <w:tc>
          <w:tcPr>
            <w:tcW w:w="572" w:type="pct"/>
          </w:tcPr>
          <w:p w:rsidR="00730001" w:rsidRPr="000171D8" w:rsidRDefault="00730001" w:rsidP="00C3651A">
            <w:pPr>
              <w:spacing w:after="0" w:line="240" w:lineRule="auto"/>
              <w:ind w:firstLine="0"/>
              <w:jc w:val="center"/>
              <w:rPr>
                <w:rFonts w:ascii="Garamond" w:hAnsi="Garamond"/>
                <w:sz w:val="20"/>
                <w:szCs w:val="20"/>
              </w:rPr>
            </w:pPr>
            <w:r w:rsidRPr="000171D8">
              <w:rPr>
                <w:rFonts w:ascii="Garamond" w:hAnsi="Garamond"/>
                <w:sz w:val="20"/>
                <w:szCs w:val="20"/>
              </w:rPr>
              <w:t>100 000</w:t>
            </w:r>
          </w:p>
        </w:tc>
        <w:tc>
          <w:tcPr>
            <w:tcW w:w="636" w:type="pct"/>
          </w:tcPr>
          <w:p w:rsidR="00730001" w:rsidRPr="000171D8" w:rsidRDefault="00730001" w:rsidP="00C3651A">
            <w:pPr>
              <w:spacing w:after="0" w:line="240" w:lineRule="auto"/>
              <w:ind w:firstLine="0"/>
              <w:jc w:val="center"/>
              <w:rPr>
                <w:rFonts w:ascii="Garamond" w:hAnsi="Garamond"/>
                <w:sz w:val="20"/>
                <w:szCs w:val="20"/>
              </w:rPr>
            </w:pPr>
            <w:r w:rsidRPr="000171D8">
              <w:rPr>
                <w:rFonts w:ascii="Garamond" w:hAnsi="Garamond"/>
                <w:sz w:val="20"/>
                <w:szCs w:val="20"/>
              </w:rPr>
              <w:t>E re</w:t>
            </w:r>
          </w:p>
        </w:tc>
        <w:tc>
          <w:tcPr>
            <w:tcW w:w="708" w:type="pct"/>
          </w:tcPr>
          <w:p w:rsidR="00730001" w:rsidRPr="000171D8" w:rsidRDefault="00730001" w:rsidP="00C3651A">
            <w:pPr>
              <w:spacing w:after="0" w:line="240" w:lineRule="auto"/>
              <w:ind w:firstLine="0"/>
              <w:jc w:val="center"/>
              <w:rPr>
                <w:rFonts w:ascii="Garamond" w:hAnsi="Garamond"/>
                <w:sz w:val="20"/>
                <w:szCs w:val="20"/>
              </w:rPr>
            </w:pPr>
            <w:r w:rsidRPr="000171D8">
              <w:rPr>
                <w:rFonts w:ascii="Garamond" w:hAnsi="Garamond"/>
                <w:sz w:val="20"/>
                <w:szCs w:val="20"/>
              </w:rPr>
              <w:t>5-vjeçar</w:t>
            </w:r>
          </w:p>
        </w:tc>
      </w:tr>
      <w:tr w:rsidR="00730001" w:rsidRPr="000171D8" w:rsidTr="00C3651A">
        <w:trPr>
          <w:jc w:val="center"/>
        </w:trPr>
        <w:tc>
          <w:tcPr>
            <w:tcW w:w="247" w:type="pct"/>
          </w:tcPr>
          <w:p w:rsidR="00730001" w:rsidRPr="000171D8" w:rsidRDefault="00730001" w:rsidP="00C3651A">
            <w:pPr>
              <w:spacing w:after="0" w:line="240" w:lineRule="auto"/>
              <w:ind w:firstLine="0"/>
              <w:jc w:val="center"/>
              <w:rPr>
                <w:rFonts w:ascii="Garamond" w:hAnsi="Garamond"/>
                <w:sz w:val="20"/>
                <w:szCs w:val="20"/>
              </w:rPr>
            </w:pPr>
            <w:r w:rsidRPr="000171D8">
              <w:rPr>
                <w:rFonts w:ascii="Garamond" w:hAnsi="Garamond"/>
                <w:sz w:val="20"/>
                <w:szCs w:val="20"/>
              </w:rPr>
              <w:t>5</w:t>
            </w:r>
          </w:p>
        </w:tc>
        <w:tc>
          <w:tcPr>
            <w:tcW w:w="2412" w:type="pct"/>
          </w:tcPr>
          <w:p w:rsidR="00730001" w:rsidRPr="000171D8" w:rsidRDefault="00730001" w:rsidP="00C3651A">
            <w:pPr>
              <w:pStyle w:val="ListParagraph"/>
              <w:tabs>
                <w:tab w:val="left" w:pos="450"/>
                <w:tab w:val="left" w:pos="720"/>
              </w:tabs>
              <w:spacing w:after="0" w:line="240" w:lineRule="auto"/>
              <w:ind w:left="0"/>
              <w:jc w:val="both"/>
              <w:rPr>
                <w:rFonts w:ascii="Garamond" w:hAnsi="Garamond"/>
                <w:sz w:val="20"/>
                <w:szCs w:val="20"/>
              </w:rPr>
            </w:pPr>
            <w:r w:rsidRPr="000171D8">
              <w:rPr>
                <w:rFonts w:ascii="Garamond" w:hAnsi="Garamond"/>
                <w:sz w:val="20"/>
                <w:szCs w:val="20"/>
              </w:rPr>
              <w:t>Tarifë për subjektet e licencuara për aftësimin teorik dhe praktik për komisionin e testimit për veprimtarinë e lejuar me armë, për punonjës të Policisë së Shtetit pjesëtar të komisionit  (në ditë).</w:t>
            </w:r>
          </w:p>
        </w:tc>
        <w:tc>
          <w:tcPr>
            <w:tcW w:w="424" w:type="pct"/>
          </w:tcPr>
          <w:p w:rsidR="00730001" w:rsidRPr="000171D8" w:rsidRDefault="00730001" w:rsidP="00C3651A">
            <w:pPr>
              <w:spacing w:after="0" w:line="240" w:lineRule="auto"/>
              <w:ind w:firstLine="0"/>
              <w:jc w:val="center"/>
              <w:rPr>
                <w:rFonts w:ascii="Garamond" w:hAnsi="Garamond"/>
                <w:sz w:val="20"/>
                <w:szCs w:val="20"/>
              </w:rPr>
            </w:pPr>
          </w:p>
          <w:p w:rsidR="00730001" w:rsidRPr="000171D8" w:rsidRDefault="00730001" w:rsidP="00C3651A">
            <w:pPr>
              <w:spacing w:after="0" w:line="240" w:lineRule="auto"/>
              <w:ind w:firstLine="0"/>
              <w:jc w:val="center"/>
              <w:rPr>
                <w:rFonts w:ascii="Garamond" w:hAnsi="Garamond"/>
                <w:sz w:val="20"/>
                <w:szCs w:val="20"/>
              </w:rPr>
            </w:pPr>
            <w:r w:rsidRPr="000171D8">
              <w:rPr>
                <w:rFonts w:ascii="Garamond" w:hAnsi="Garamond"/>
                <w:sz w:val="20"/>
                <w:szCs w:val="20"/>
              </w:rPr>
              <w:t>E re</w:t>
            </w:r>
          </w:p>
        </w:tc>
        <w:tc>
          <w:tcPr>
            <w:tcW w:w="572" w:type="pct"/>
          </w:tcPr>
          <w:p w:rsidR="00730001" w:rsidRPr="000171D8" w:rsidRDefault="00730001" w:rsidP="00C3651A">
            <w:pPr>
              <w:spacing w:after="0" w:line="240" w:lineRule="auto"/>
              <w:ind w:firstLine="0"/>
              <w:jc w:val="center"/>
              <w:rPr>
                <w:rFonts w:ascii="Garamond" w:hAnsi="Garamond"/>
                <w:sz w:val="20"/>
                <w:szCs w:val="20"/>
              </w:rPr>
            </w:pPr>
          </w:p>
          <w:p w:rsidR="00730001" w:rsidRPr="000171D8" w:rsidRDefault="00730001" w:rsidP="00C3651A">
            <w:pPr>
              <w:spacing w:after="0" w:line="240" w:lineRule="auto"/>
              <w:ind w:firstLine="0"/>
              <w:jc w:val="center"/>
              <w:rPr>
                <w:rFonts w:ascii="Garamond" w:hAnsi="Garamond"/>
                <w:sz w:val="20"/>
                <w:szCs w:val="20"/>
              </w:rPr>
            </w:pPr>
            <w:r w:rsidRPr="000171D8">
              <w:rPr>
                <w:rFonts w:ascii="Garamond" w:hAnsi="Garamond"/>
                <w:sz w:val="20"/>
                <w:szCs w:val="20"/>
              </w:rPr>
              <w:t>1 000</w:t>
            </w:r>
          </w:p>
        </w:tc>
        <w:tc>
          <w:tcPr>
            <w:tcW w:w="636" w:type="pct"/>
          </w:tcPr>
          <w:p w:rsidR="00730001" w:rsidRPr="000171D8" w:rsidRDefault="00730001" w:rsidP="00C3651A">
            <w:pPr>
              <w:spacing w:after="0" w:line="240" w:lineRule="auto"/>
              <w:ind w:firstLine="0"/>
              <w:jc w:val="center"/>
              <w:rPr>
                <w:rFonts w:ascii="Garamond" w:hAnsi="Garamond"/>
                <w:sz w:val="20"/>
                <w:szCs w:val="20"/>
              </w:rPr>
            </w:pPr>
          </w:p>
          <w:p w:rsidR="00730001" w:rsidRPr="000171D8" w:rsidRDefault="00730001" w:rsidP="00C3651A">
            <w:pPr>
              <w:spacing w:after="0" w:line="240" w:lineRule="auto"/>
              <w:ind w:firstLine="0"/>
              <w:jc w:val="center"/>
              <w:rPr>
                <w:rFonts w:ascii="Garamond" w:hAnsi="Garamond"/>
                <w:sz w:val="20"/>
                <w:szCs w:val="20"/>
              </w:rPr>
            </w:pPr>
            <w:r w:rsidRPr="000171D8">
              <w:rPr>
                <w:rFonts w:ascii="Garamond" w:hAnsi="Garamond"/>
                <w:sz w:val="20"/>
                <w:szCs w:val="20"/>
              </w:rPr>
              <w:t>E re</w:t>
            </w:r>
          </w:p>
        </w:tc>
        <w:tc>
          <w:tcPr>
            <w:tcW w:w="708" w:type="pct"/>
          </w:tcPr>
          <w:p w:rsidR="00730001" w:rsidRPr="000171D8" w:rsidRDefault="00730001" w:rsidP="00C3651A">
            <w:pPr>
              <w:spacing w:after="0" w:line="240" w:lineRule="auto"/>
              <w:ind w:firstLine="0"/>
              <w:jc w:val="center"/>
              <w:rPr>
                <w:rFonts w:ascii="Garamond" w:hAnsi="Garamond"/>
                <w:sz w:val="20"/>
                <w:szCs w:val="20"/>
              </w:rPr>
            </w:pPr>
          </w:p>
          <w:p w:rsidR="00730001" w:rsidRPr="000171D8" w:rsidRDefault="00730001" w:rsidP="00C3651A">
            <w:pPr>
              <w:spacing w:after="0" w:line="240" w:lineRule="auto"/>
              <w:ind w:firstLine="0"/>
              <w:jc w:val="center"/>
              <w:rPr>
                <w:rFonts w:ascii="Garamond" w:hAnsi="Garamond"/>
                <w:sz w:val="20"/>
                <w:szCs w:val="20"/>
              </w:rPr>
            </w:pPr>
            <w:r w:rsidRPr="000171D8">
              <w:rPr>
                <w:rFonts w:ascii="Garamond" w:hAnsi="Garamond"/>
                <w:sz w:val="20"/>
                <w:szCs w:val="20"/>
              </w:rPr>
              <w:t>Pa afat</w:t>
            </w:r>
          </w:p>
        </w:tc>
      </w:tr>
      <w:tr w:rsidR="00730001" w:rsidRPr="000171D8" w:rsidTr="00C3651A">
        <w:trPr>
          <w:jc w:val="center"/>
        </w:trPr>
        <w:tc>
          <w:tcPr>
            <w:tcW w:w="247" w:type="pct"/>
          </w:tcPr>
          <w:p w:rsidR="00730001" w:rsidRPr="000171D8" w:rsidRDefault="00730001" w:rsidP="00C3651A">
            <w:pPr>
              <w:spacing w:after="0" w:line="240" w:lineRule="auto"/>
              <w:ind w:firstLine="0"/>
              <w:jc w:val="center"/>
              <w:rPr>
                <w:rFonts w:ascii="Garamond" w:hAnsi="Garamond"/>
                <w:sz w:val="20"/>
                <w:szCs w:val="20"/>
              </w:rPr>
            </w:pPr>
            <w:r w:rsidRPr="000171D8">
              <w:rPr>
                <w:rFonts w:ascii="Garamond" w:hAnsi="Garamond"/>
                <w:sz w:val="20"/>
                <w:szCs w:val="20"/>
              </w:rPr>
              <w:t>6</w:t>
            </w:r>
          </w:p>
        </w:tc>
        <w:tc>
          <w:tcPr>
            <w:tcW w:w="2412" w:type="pct"/>
          </w:tcPr>
          <w:p w:rsidR="00730001" w:rsidRPr="000171D8" w:rsidRDefault="00730001" w:rsidP="00C3651A">
            <w:pPr>
              <w:spacing w:after="0" w:line="240" w:lineRule="auto"/>
              <w:ind w:firstLine="0"/>
              <w:rPr>
                <w:rFonts w:ascii="Garamond" w:hAnsi="Garamond"/>
                <w:sz w:val="20"/>
                <w:szCs w:val="20"/>
              </w:rPr>
            </w:pPr>
            <w:r w:rsidRPr="000171D8">
              <w:rPr>
                <w:rFonts w:ascii="Garamond" w:hAnsi="Garamond"/>
                <w:sz w:val="20"/>
                <w:szCs w:val="20"/>
              </w:rPr>
              <w:t>Tarifë për pajisjen me certifikatë për drejtues tekniko-administrativ për veprimtaritë e licencuar sipas ligjit për armët.</w:t>
            </w:r>
          </w:p>
        </w:tc>
        <w:tc>
          <w:tcPr>
            <w:tcW w:w="424" w:type="pct"/>
          </w:tcPr>
          <w:p w:rsidR="00730001" w:rsidRPr="000171D8" w:rsidRDefault="00730001" w:rsidP="00C3651A">
            <w:pPr>
              <w:spacing w:after="0" w:line="240" w:lineRule="auto"/>
              <w:ind w:firstLine="0"/>
              <w:jc w:val="center"/>
              <w:rPr>
                <w:rFonts w:ascii="Garamond" w:hAnsi="Garamond"/>
                <w:sz w:val="20"/>
                <w:szCs w:val="20"/>
              </w:rPr>
            </w:pPr>
            <w:r w:rsidRPr="000171D8">
              <w:rPr>
                <w:rFonts w:ascii="Garamond" w:hAnsi="Garamond"/>
                <w:sz w:val="20"/>
                <w:szCs w:val="20"/>
              </w:rPr>
              <w:t>E re</w:t>
            </w:r>
          </w:p>
        </w:tc>
        <w:tc>
          <w:tcPr>
            <w:tcW w:w="572" w:type="pct"/>
          </w:tcPr>
          <w:p w:rsidR="00730001" w:rsidRPr="000171D8" w:rsidRDefault="00730001" w:rsidP="00C3651A">
            <w:pPr>
              <w:spacing w:after="0" w:line="240" w:lineRule="auto"/>
              <w:ind w:firstLine="0"/>
              <w:jc w:val="center"/>
              <w:rPr>
                <w:rFonts w:ascii="Garamond" w:hAnsi="Garamond"/>
                <w:sz w:val="20"/>
                <w:szCs w:val="20"/>
              </w:rPr>
            </w:pPr>
            <w:r w:rsidRPr="000171D8">
              <w:rPr>
                <w:rFonts w:ascii="Garamond" w:hAnsi="Garamond"/>
                <w:sz w:val="20"/>
                <w:szCs w:val="20"/>
              </w:rPr>
              <w:t>45 000</w:t>
            </w:r>
          </w:p>
        </w:tc>
        <w:tc>
          <w:tcPr>
            <w:tcW w:w="636" w:type="pct"/>
          </w:tcPr>
          <w:p w:rsidR="00730001" w:rsidRPr="000171D8" w:rsidRDefault="00730001" w:rsidP="00C3651A">
            <w:pPr>
              <w:spacing w:after="0" w:line="240" w:lineRule="auto"/>
              <w:ind w:firstLine="0"/>
              <w:jc w:val="center"/>
              <w:rPr>
                <w:rFonts w:ascii="Garamond" w:hAnsi="Garamond"/>
                <w:sz w:val="20"/>
                <w:szCs w:val="20"/>
              </w:rPr>
            </w:pPr>
            <w:r w:rsidRPr="000171D8">
              <w:rPr>
                <w:rFonts w:ascii="Garamond" w:hAnsi="Garamond"/>
                <w:sz w:val="20"/>
                <w:szCs w:val="20"/>
              </w:rPr>
              <w:t>E re</w:t>
            </w:r>
          </w:p>
        </w:tc>
        <w:tc>
          <w:tcPr>
            <w:tcW w:w="708" w:type="pct"/>
          </w:tcPr>
          <w:p w:rsidR="00730001" w:rsidRPr="000171D8" w:rsidRDefault="00730001" w:rsidP="00C3651A">
            <w:pPr>
              <w:spacing w:after="0" w:line="240" w:lineRule="auto"/>
              <w:ind w:firstLine="0"/>
              <w:jc w:val="center"/>
              <w:rPr>
                <w:rFonts w:ascii="Garamond" w:hAnsi="Garamond"/>
                <w:sz w:val="20"/>
                <w:szCs w:val="20"/>
              </w:rPr>
            </w:pPr>
            <w:r w:rsidRPr="000171D8">
              <w:rPr>
                <w:rFonts w:ascii="Garamond" w:hAnsi="Garamond"/>
                <w:sz w:val="20"/>
                <w:szCs w:val="20"/>
              </w:rPr>
              <w:t>E përhershëm</w:t>
            </w:r>
          </w:p>
        </w:tc>
      </w:tr>
      <w:tr w:rsidR="00730001" w:rsidRPr="000171D8" w:rsidTr="00C3651A">
        <w:trPr>
          <w:jc w:val="center"/>
        </w:trPr>
        <w:tc>
          <w:tcPr>
            <w:tcW w:w="247" w:type="pct"/>
          </w:tcPr>
          <w:p w:rsidR="00730001" w:rsidRPr="000171D8" w:rsidRDefault="00730001" w:rsidP="00C3651A">
            <w:pPr>
              <w:spacing w:after="0" w:line="240" w:lineRule="auto"/>
              <w:ind w:firstLine="0"/>
              <w:jc w:val="center"/>
              <w:rPr>
                <w:rFonts w:ascii="Garamond" w:hAnsi="Garamond"/>
                <w:sz w:val="20"/>
                <w:szCs w:val="20"/>
              </w:rPr>
            </w:pPr>
            <w:r w:rsidRPr="000171D8">
              <w:rPr>
                <w:rFonts w:ascii="Garamond" w:hAnsi="Garamond"/>
                <w:sz w:val="20"/>
                <w:szCs w:val="20"/>
              </w:rPr>
              <w:t>7</w:t>
            </w:r>
          </w:p>
        </w:tc>
        <w:tc>
          <w:tcPr>
            <w:tcW w:w="2412" w:type="pct"/>
          </w:tcPr>
          <w:p w:rsidR="00730001" w:rsidRPr="000171D8" w:rsidRDefault="00730001" w:rsidP="00C3651A">
            <w:pPr>
              <w:pStyle w:val="ListParagraph"/>
              <w:tabs>
                <w:tab w:val="left" w:pos="450"/>
                <w:tab w:val="left" w:pos="720"/>
              </w:tabs>
              <w:spacing w:after="0" w:line="240" w:lineRule="auto"/>
              <w:ind w:left="0"/>
              <w:jc w:val="both"/>
              <w:rPr>
                <w:rFonts w:ascii="Garamond" w:hAnsi="Garamond"/>
                <w:sz w:val="20"/>
                <w:szCs w:val="20"/>
              </w:rPr>
            </w:pPr>
            <w:r w:rsidRPr="000171D8">
              <w:rPr>
                <w:rFonts w:ascii="Garamond" w:hAnsi="Garamond"/>
                <w:sz w:val="20"/>
                <w:szCs w:val="20"/>
              </w:rPr>
              <w:t>Tarifë  për pajisjen me autorizim për blerje arme zjarri për personat fizikë.</w:t>
            </w:r>
          </w:p>
        </w:tc>
        <w:tc>
          <w:tcPr>
            <w:tcW w:w="424" w:type="pct"/>
          </w:tcPr>
          <w:p w:rsidR="00730001" w:rsidRPr="000171D8" w:rsidRDefault="00730001" w:rsidP="00C3651A">
            <w:pPr>
              <w:spacing w:after="0" w:line="240" w:lineRule="auto"/>
              <w:ind w:firstLine="0"/>
              <w:jc w:val="center"/>
              <w:rPr>
                <w:rFonts w:ascii="Garamond" w:hAnsi="Garamond"/>
                <w:sz w:val="20"/>
                <w:szCs w:val="20"/>
              </w:rPr>
            </w:pPr>
            <w:r w:rsidRPr="000171D8">
              <w:rPr>
                <w:rFonts w:ascii="Garamond" w:hAnsi="Garamond"/>
                <w:sz w:val="20"/>
                <w:szCs w:val="20"/>
              </w:rPr>
              <w:t>E re</w:t>
            </w:r>
          </w:p>
        </w:tc>
        <w:tc>
          <w:tcPr>
            <w:tcW w:w="572" w:type="pct"/>
          </w:tcPr>
          <w:p w:rsidR="00730001" w:rsidRPr="000171D8" w:rsidRDefault="00730001" w:rsidP="00C3651A">
            <w:pPr>
              <w:spacing w:after="0" w:line="240" w:lineRule="auto"/>
              <w:ind w:firstLine="0"/>
              <w:jc w:val="center"/>
              <w:rPr>
                <w:rFonts w:ascii="Garamond" w:hAnsi="Garamond"/>
                <w:sz w:val="20"/>
                <w:szCs w:val="20"/>
              </w:rPr>
            </w:pPr>
            <w:r w:rsidRPr="000171D8">
              <w:rPr>
                <w:rFonts w:ascii="Garamond" w:hAnsi="Garamond"/>
                <w:sz w:val="20"/>
                <w:szCs w:val="20"/>
              </w:rPr>
              <w:t>200</w:t>
            </w:r>
          </w:p>
        </w:tc>
        <w:tc>
          <w:tcPr>
            <w:tcW w:w="636" w:type="pct"/>
          </w:tcPr>
          <w:p w:rsidR="00730001" w:rsidRPr="000171D8" w:rsidRDefault="00730001" w:rsidP="00C3651A">
            <w:pPr>
              <w:spacing w:after="0" w:line="240" w:lineRule="auto"/>
              <w:ind w:firstLine="0"/>
              <w:jc w:val="center"/>
              <w:rPr>
                <w:rFonts w:ascii="Garamond" w:hAnsi="Garamond"/>
                <w:sz w:val="20"/>
                <w:szCs w:val="20"/>
              </w:rPr>
            </w:pPr>
            <w:r w:rsidRPr="000171D8">
              <w:rPr>
                <w:rFonts w:ascii="Garamond" w:hAnsi="Garamond"/>
                <w:sz w:val="20"/>
                <w:szCs w:val="20"/>
              </w:rPr>
              <w:t>E re</w:t>
            </w:r>
          </w:p>
        </w:tc>
        <w:tc>
          <w:tcPr>
            <w:tcW w:w="708" w:type="pct"/>
          </w:tcPr>
          <w:p w:rsidR="00730001" w:rsidRPr="000171D8" w:rsidRDefault="00730001" w:rsidP="00C3651A">
            <w:pPr>
              <w:spacing w:after="0" w:line="240" w:lineRule="auto"/>
              <w:ind w:firstLine="0"/>
              <w:jc w:val="center"/>
              <w:rPr>
                <w:rFonts w:ascii="Garamond" w:hAnsi="Garamond"/>
                <w:sz w:val="20"/>
                <w:szCs w:val="20"/>
              </w:rPr>
            </w:pPr>
            <w:r w:rsidRPr="000171D8">
              <w:rPr>
                <w:rFonts w:ascii="Garamond" w:hAnsi="Garamond"/>
                <w:sz w:val="20"/>
                <w:szCs w:val="20"/>
              </w:rPr>
              <w:t>Provizor</w:t>
            </w:r>
          </w:p>
        </w:tc>
      </w:tr>
      <w:tr w:rsidR="00730001" w:rsidRPr="000171D8" w:rsidTr="00C3651A">
        <w:trPr>
          <w:jc w:val="center"/>
        </w:trPr>
        <w:tc>
          <w:tcPr>
            <w:tcW w:w="247" w:type="pct"/>
          </w:tcPr>
          <w:p w:rsidR="00730001" w:rsidRPr="000171D8" w:rsidRDefault="00730001" w:rsidP="00C3651A">
            <w:pPr>
              <w:spacing w:after="0" w:line="240" w:lineRule="auto"/>
              <w:ind w:firstLine="0"/>
              <w:jc w:val="center"/>
              <w:rPr>
                <w:rFonts w:ascii="Garamond" w:hAnsi="Garamond"/>
                <w:sz w:val="20"/>
                <w:szCs w:val="20"/>
              </w:rPr>
            </w:pPr>
            <w:r w:rsidRPr="000171D8">
              <w:rPr>
                <w:rFonts w:ascii="Garamond" w:hAnsi="Garamond"/>
                <w:sz w:val="20"/>
                <w:szCs w:val="20"/>
              </w:rPr>
              <w:t>8</w:t>
            </w:r>
          </w:p>
        </w:tc>
        <w:tc>
          <w:tcPr>
            <w:tcW w:w="2412" w:type="pct"/>
          </w:tcPr>
          <w:p w:rsidR="00730001" w:rsidRPr="000171D8" w:rsidRDefault="00730001" w:rsidP="00C3651A">
            <w:pPr>
              <w:pStyle w:val="ListParagraph"/>
              <w:tabs>
                <w:tab w:val="left" w:pos="450"/>
                <w:tab w:val="left" w:pos="720"/>
              </w:tabs>
              <w:spacing w:after="0" w:line="240" w:lineRule="auto"/>
              <w:ind w:left="0"/>
              <w:jc w:val="both"/>
              <w:rPr>
                <w:rFonts w:ascii="Garamond" w:hAnsi="Garamond"/>
                <w:sz w:val="20"/>
                <w:szCs w:val="20"/>
              </w:rPr>
            </w:pPr>
            <w:r w:rsidRPr="000171D8">
              <w:rPr>
                <w:rFonts w:ascii="Garamond" w:hAnsi="Garamond"/>
                <w:sz w:val="20"/>
                <w:szCs w:val="20"/>
              </w:rPr>
              <w:t>Tarifë për pajisjen me autorizim për blerje arme zjarri për personat juridikë.</w:t>
            </w:r>
          </w:p>
        </w:tc>
        <w:tc>
          <w:tcPr>
            <w:tcW w:w="424" w:type="pct"/>
          </w:tcPr>
          <w:p w:rsidR="00730001" w:rsidRPr="000171D8" w:rsidRDefault="00730001" w:rsidP="00C3651A">
            <w:pPr>
              <w:spacing w:after="0" w:line="240" w:lineRule="auto"/>
              <w:ind w:firstLine="0"/>
              <w:jc w:val="center"/>
              <w:rPr>
                <w:rFonts w:ascii="Garamond" w:hAnsi="Garamond"/>
                <w:sz w:val="20"/>
                <w:szCs w:val="20"/>
              </w:rPr>
            </w:pPr>
            <w:r w:rsidRPr="000171D8">
              <w:rPr>
                <w:rFonts w:ascii="Garamond" w:hAnsi="Garamond"/>
                <w:sz w:val="20"/>
                <w:szCs w:val="20"/>
              </w:rPr>
              <w:t>E re</w:t>
            </w:r>
          </w:p>
        </w:tc>
        <w:tc>
          <w:tcPr>
            <w:tcW w:w="572" w:type="pct"/>
          </w:tcPr>
          <w:p w:rsidR="00730001" w:rsidRPr="000171D8" w:rsidRDefault="00730001" w:rsidP="00C3651A">
            <w:pPr>
              <w:spacing w:after="0" w:line="240" w:lineRule="auto"/>
              <w:ind w:firstLine="0"/>
              <w:jc w:val="center"/>
              <w:rPr>
                <w:rFonts w:ascii="Garamond" w:hAnsi="Garamond"/>
                <w:sz w:val="20"/>
                <w:szCs w:val="20"/>
              </w:rPr>
            </w:pPr>
            <w:r w:rsidRPr="000171D8">
              <w:rPr>
                <w:rFonts w:ascii="Garamond" w:hAnsi="Garamond"/>
                <w:sz w:val="20"/>
                <w:szCs w:val="20"/>
              </w:rPr>
              <w:t>200</w:t>
            </w:r>
          </w:p>
        </w:tc>
        <w:tc>
          <w:tcPr>
            <w:tcW w:w="636" w:type="pct"/>
          </w:tcPr>
          <w:p w:rsidR="00730001" w:rsidRPr="000171D8" w:rsidRDefault="00730001" w:rsidP="00C3651A">
            <w:pPr>
              <w:spacing w:after="0" w:line="240" w:lineRule="auto"/>
              <w:ind w:firstLine="0"/>
              <w:jc w:val="center"/>
              <w:rPr>
                <w:rFonts w:ascii="Garamond" w:hAnsi="Garamond"/>
                <w:sz w:val="20"/>
                <w:szCs w:val="20"/>
              </w:rPr>
            </w:pPr>
            <w:r w:rsidRPr="000171D8">
              <w:rPr>
                <w:rFonts w:ascii="Garamond" w:hAnsi="Garamond"/>
                <w:sz w:val="20"/>
                <w:szCs w:val="20"/>
              </w:rPr>
              <w:t>E re</w:t>
            </w:r>
          </w:p>
        </w:tc>
        <w:tc>
          <w:tcPr>
            <w:tcW w:w="708" w:type="pct"/>
          </w:tcPr>
          <w:p w:rsidR="00730001" w:rsidRPr="000171D8" w:rsidRDefault="00730001" w:rsidP="00C3651A">
            <w:pPr>
              <w:spacing w:after="0" w:line="240" w:lineRule="auto"/>
              <w:ind w:firstLine="0"/>
              <w:jc w:val="center"/>
              <w:rPr>
                <w:rFonts w:ascii="Garamond" w:hAnsi="Garamond"/>
                <w:sz w:val="20"/>
                <w:szCs w:val="20"/>
              </w:rPr>
            </w:pPr>
            <w:r w:rsidRPr="000171D8">
              <w:rPr>
                <w:rFonts w:ascii="Garamond" w:hAnsi="Garamond"/>
                <w:sz w:val="20"/>
                <w:szCs w:val="20"/>
              </w:rPr>
              <w:t>Provizor</w:t>
            </w:r>
          </w:p>
        </w:tc>
      </w:tr>
      <w:tr w:rsidR="00730001" w:rsidRPr="000171D8" w:rsidTr="00C3651A">
        <w:trPr>
          <w:jc w:val="center"/>
        </w:trPr>
        <w:tc>
          <w:tcPr>
            <w:tcW w:w="247" w:type="pct"/>
          </w:tcPr>
          <w:p w:rsidR="00730001" w:rsidRPr="000171D8" w:rsidRDefault="00730001" w:rsidP="00C3651A">
            <w:pPr>
              <w:spacing w:after="0" w:line="240" w:lineRule="auto"/>
              <w:ind w:firstLine="0"/>
              <w:jc w:val="center"/>
              <w:rPr>
                <w:rFonts w:ascii="Garamond" w:hAnsi="Garamond"/>
                <w:sz w:val="20"/>
                <w:szCs w:val="20"/>
              </w:rPr>
            </w:pPr>
            <w:r w:rsidRPr="000171D8">
              <w:rPr>
                <w:rFonts w:ascii="Garamond" w:hAnsi="Garamond"/>
                <w:sz w:val="20"/>
                <w:szCs w:val="20"/>
              </w:rPr>
              <w:t>9</w:t>
            </w:r>
          </w:p>
        </w:tc>
        <w:tc>
          <w:tcPr>
            <w:tcW w:w="2412" w:type="pct"/>
          </w:tcPr>
          <w:p w:rsidR="00730001" w:rsidRPr="000171D8" w:rsidRDefault="00730001" w:rsidP="00C3651A">
            <w:pPr>
              <w:pStyle w:val="ListParagraph"/>
              <w:tabs>
                <w:tab w:val="left" w:pos="450"/>
                <w:tab w:val="left" w:pos="720"/>
              </w:tabs>
              <w:spacing w:after="0" w:line="240" w:lineRule="auto"/>
              <w:ind w:left="0"/>
              <w:jc w:val="both"/>
              <w:rPr>
                <w:rFonts w:ascii="Garamond" w:hAnsi="Garamond"/>
                <w:sz w:val="20"/>
                <w:szCs w:val="20"/>
              </w:rPr>
            </w:pPr>
            <w:r w:rsidRPr="000171D8">
              <w:rPr>
                <w:rFonts w:ascii="Garamond" w:hAnsi="Garamond"/>
                <w:sz w:val="20"/>
                <w:szCs w:val="20"/>
              </w:rPr>
              <w:t>Tarifë për pajisjen autorizim për mbajtje  arme për personat juridik.</w:t>
            </w:r>
          </w:p>
        </w:tc>
        <w:tc>
          <w:tcPr>
            <w:tcW w:w="424" w:type="pct"/>
          </w:tcPr>
          <w:p w:rsidR="00730001" w:rsidRPr="000171D8" w:rsidRDefault="00730001" w:rsidP="00C3651A">
            <w:pPr>
              <w:spacing w:after="0" w:line="240" w:lineRule="auto"/>
              <w:ind w:firstLine="0"/>
              <w:jc w:val="center"/>
              <w:rPr>
                <w:rFonts w:ascii="Garamond" w:hAnsi="Garamond"/>
                <w:sz w:val="20"/>
                <w:szCs w:val="20"/>
              </w:rPr>
            </w:pPr>
            <w:r w:rsidRPr="000171D8">
              <w:rPr>
                <w:rFonts w:ascii="Garamond" w:hAnsi="Garamond"/>
                <w:sz w:val="20"/>
                <w:szCs w:val="20"/>
              </w:rPr>
              <w:t>E re</w:t>
            </w:r>
          </w:p>
        </w:tc>
        <w:tc>
          <w:tcPr>
            <w:tcW w:w="572" w:type="pct"/>
          </w:tcPr>
          <w:p w:rsidR="00730001" w:rsidRPr="000171D8" w:rsidRDefault="00730001" w:rsidP="00C3651A">
            <w:pPr>
              <w:spacing w:after="0" w:line="240" w:lineRule="auto"/>
              <w:ind w:firstLine="0"/>
              <w:jc w:val="center"/>
              <w:rPr>
                <w:rFonts w:ascii="Garamond" w:hAnsi="Garamond"/>
                <w:sz w:val="20"/>
                <w:szCs w:val="20"/>
              </w:rPr>
            </w:pPr>
            <w:r w:rsidRPr="000171D8">
              <w:rPr>
                <w:rFonts w:ascii="Garamond" w:hAnsi="Garamond"/>
                <w:sz w:val="20"/>
                <w:szCs w:val="20"/>
              </w:rPr>
              <w:t>2 000</w:t>
            </w:r>
          </w:p>
        </w:tc>
        <w:tc>
          <w:tcPr>
            <w:tcW w:w="636" w:type="pct"/>
          </w:tcPr>
          <w:p w:rsidR="00730001" w:rsidRPr="000171D8" w:rsidRDefault="00730001" w:rsidP="00C3651A">
            <w:pPr>
              <w:spacing w:after="0" w:line="240" w:lineRule="auto"/>
              <w:ind w:firstLine="0"/>
              <w:jc w:val="center"/>
              <w:rPr>
                <w:rFonts w:ascii="Garamond" w:hAnsi="Garamond"/>
                <w:sz w:val="20"/>
                <w:szCs w:val="20"/>
              </w:rPr>
            </w:pPr>
            <w:r w:rsidRPr="000171D8">
              <w:rPr>
                <w:rFonts w:ascii="Garamond" w:hAnsi="Garamond"/>
                <w:sz w:val="20"/>
                <w:szCs w:val="20"/>
              </w:rPr>
              <w:t>E re</w:t>
            </w:r>
          </w:p>
        </w:tc>
        <w:tc>
          <w:tcPr>
            <w:tcW w:w="708" w:type="pct"/>
          </w:tcPr>
          <w:p w:rsidR="00730001" w:rsidRPr="000171D8" w:rsidRDefault="00730001" w:rsidP="00C3651A">
            <w:pPr>
              <w:spacing w:after="0" w:line="240" w:lineRule="auto"/>
              <w:ind w:firstLine="0"/>
              <w:jc w:val="center"/>
              <w:rPr>
                <w:rFonts w:ascii="Garamond" w:hAnsi="Garamond"/>
                <w:sz w:val="20"/>
                <w:szCs w:val="20"/>
              </w:rPr>
            </w:pPr>
            <w:r w:rsidRPr="000171D8">
              <w:rPr>
                <w:rFonts w:ascii="Garamond" w:hAnsi="Garamond"/>
                <w:sz w:val="20"/>
                <w:szCs w:val="20"/>
              </w:rPr>
              <w:t>5-vjeçar</w:t>
            </w:r>
          </w:p>
        </w:tc>
      </w:tr>
      <w:tr w:rsidR="00730001" w:rsidRPr="000171D8" w:rsidTr="00C3651A">
        <w:trPr>
          <w:jc w:val="center"/>
        </w:trPr>
        <w:tc>
          <w:tcPr>
            <w:tcW w:w="247" w:type="pct"/>
          </w:tcPr>
          <w:p w:rsidR="00730001" w:rsidRPr="000171D8" w:rsidRDefault="00730001" w:rsidP="00C3651A">
            <w:pPr>
              <w:spacing w:after="0" w:line="240" w:lineRule="auto"/>
              <w:ind w:firstLine="0"/>
              <w:jc w:val="center"/>
              <w:rPr>
                <w:rFonts w:ascii="Garamond" w:hAnsi="Garamond"/>
                <w:sz w:val="20"/>
                <w:szCs w:val="20"/>
              </w:rPr>
            </w:pPr>
            <w:r w:rsidRPr="000171D8">
              <w:rPr>
                <w:rFonts w:ascii="Garamond" w:hAnsi="Garamond"/>
                <w:sz w:val="20"/>
                <w:szCs w:val="20"/>
              </w:rPr>
              <w:t>10</w:t>
            </w:r>
          </w:p>
        </w:tc>
        <w:tc>
          <w:tcPr>
            <w:tcW w:w="2412" w:type="pct"/>
          </w:tcPr>
          <w:p w:rsidR="00730001" w:rsidRPr="000171D8" w:rsidRDefault="00730001" w:rsidP="00C3651A">
            <w:pPr>
              <w:pStyle w:val="ListParagraph"/>
              <w:tabs>
                <w:tab w:val="left" w:pos="450"/>
                <w:tab w:val="left" w:pos="720"/>
              </w:tabs>
              <w:spacing w:after="0" w:line="240" w:lineRule="auto"/>
              <w:ind w:left="0"/>
              <w:jc w:val="both"/>
              <w:rPr>
                <w:rFonts w:ascii="Garamond" w:hAnsi="Garamond"/>
                <w:sz w:val="20"/>
                <w:szCs w:val="20"/>
              </w:rPr>
            </w:pPr>
            <w:r w:rsidRPr="000171D8">
              <w:rPr>
                <w:rFonts w:ascii="Garamond" w:hAnsi="Garamond"/>
                <w:sz w:val="20"/>
                <w:szCs w:val="20"/>
              </w:rPr>
              <w:t>Tarifë për pajisjen me autorizim për mbajtje arme zjarri, për personat fizikë për shkak te detyrës shtetërore apo rrethanave të veçanta personale.</w:t>
            </w:r>
          </w:p>
        </w:tc>
        <w:tc>
          <w:tcPr>
            <w:tcW w:w="424" w:type="pct"/>
          </w:tcPr>
          <w:p w:rsidR="00730001" w:rsidRPr="000171D8" w:rsidRDefault="00730001" w:rsidP="00C3651A">
            <w:pPr>
              <w:spacing w:after="0" w:line="240" w:lineRule="auto"/>
              <w:ind w:firstLine="0"/>
              <w:jc w:val="center"/>
              <w:rPr>
                <w:rFonts w:ascii="Garamond" w:hAnsi="Garamond"/>
                <w:sz w:val="20"/>
                <w:szCs w:val="20"/>
              </w:rPr>
            </w:pPr>
          </w:p>
          <w:p w:rsidR="00730001" w:rsidRPr="000171D8" w:rsidRDefault="00730001" w:rsidP="00C3651A">
            <w:pPr>
              <w:spacing w:after="0" w:line="240" w:lineRule="auto"/>
              <w:ind w:firstLine="0"/>
              <w:jc w:val="center"/>
              <w:rPr>
                <w:rFonts w:ascii="Garamond" w:hAnsi="Garamond"/>
                <w:sz w:val="20"/>
                <w:szCs w:val="20"/>
              </w:rPr>
            </w:pPr>
            <w:r w:rsidRPr="000171D8">
              <w:rPr>
                <w:rFonts w:ascii="Garamond" w:hAnsi="Garamond"/>
                <w:sz w:val="20"/>
                <w:szCs w:val="20"/>
              </w:rPr>
              <w:t>E re</w:t>
            </w:r>
          </w:p>
        </w:tc>
        <w:tc>
          <w:tcPr>
            <w:tcW w:w="572" w:type="pct"/>
          </w:tcPr>
          <w:p w:rsidR="00730001" w:rsidRPr="000171D8" w:rsidRDefault="00730001" w:rsidP="00C3651A">
            <w:pPr>
              <w:spacing w:after="0" w:line="240" w:lineRule="auto"/>
              <w:ind w:firstLine="0"/>
              <w:jc w:val="center"/>
              <w:rPr>
                <w:rFonts w:ascii="Garamond" w:hAnsi="Garamond"/>
                <w:sz w:val="20"/>
                <w:szCs w:val="20"/>
              </w:rPr>
            </w:pPr>
          </w:p>
          <w:p w:rsidR="00730001" w:rsidRPr="000171D8" w:rsidRDefault="00730001" w:rsidP="00C3651A">
            <w:pPr>
              <w:spacing w:after="0" w:line="240" w:lineRule="auto"/>
              <w:ind w:firstLine="0"/>
              <w:jc w:val="center"/>
              <w:rPr>
                <w:rFonts w:ascii="Garamond" w:hAnsi="Garamond"/>
                <w:sz w:val="20"/>
                <w:szCs w:val="20"/>
              </w:rPr>
            </w:pPr>
            <w:r w:rsidRPr="000171D8">
              <w:rPr>
                <w:rFonts w:ascii="Garamond" w:hAnsi="Garamond"/>
                <w:sz w:val="20"/>
                <w:szCs w:val="20"/>
              </w:rPr>
              <w:t>1 000</w:t>
            </w:r>
          </w:p>
        </w:tc>
        <w:tc>
          <w:tcPr>
            <w:tcW w:w="636" w:type="pct"/>
          </w:tcPr>
          <w:p w:rsidR="00730001" w:rsidRPr="000171D8" w:rsidRDefault="00730001" w:rsidP="00C3651A">
            <w:pPr>
              <w:spacing w:after="0" w:line="240" w:lineRule="auto"/>
              <w:ind w:firstLine="0"/>
              <w:jc w:val="center"/>
              <w:rPr>
                <w:rFonts w:ascii="Garamond" w:hAnsi="Garamond"/>
                <w:sz w:val="20"/>
                <w:szCs w:val="20"/>
              </w:rPr>
            </w:pPr>
          </w:p>
          <w:p w:rsidR="00730001" w:rsidRPr="000171D8" w:rsidRDefault="00730001" w:rsidP="00C3651A">
            <w:pPr>
              <w:spacing w:after="0" w:line="240" w:lineRule="auto"/>
              <w:ind w:firstLine="0"/>
              <w:jc w:val="center"/>
              <w:rPr>
                <w:rFonts w:ascii="Garamond" w:hAnsi="Garamond"/>
                <w:sz w:val="20"/>
                <w:szCs w:val="20"/>
              </w:rPr>
            </w:pPr>
            <w:r w:rsidRPr="000171D8">
              <w:rPr>
                <w:rFonts w:ascii="Garamond" w:hAnsi="Garamond"/>
                <w:sz w:val="20"/>
                <w:szCs w:val="20"/>
              </w:rPr>
              <w:t>E re</w:t>
            </w:r>
          </w:p>
        </w:tc>
        <w:tc>
          <w:tcPr>
            <w:tcW w:w="708" w:type="pct"/>
          </w:tcPr>
          <w:p w:rsidR="00730001" w:rsidRPr="000171D8" w:rsidRDefault="00730001" w:rsidP="00C3651A">
            <w:pPr>
              <w:spacing w:after="0" w:line="240" w:lineRule="auto"/>
              <w:ind w:firstLine="0"/>
              <w:jc w:val="center"/>
              <w:rPr>
                <w:rFonts w:ascii="Garamond" w:hAnsi="Garamond"/>
                <w:sz w:val="20"/>
                <w:szCs w:val="20"/>
              </w:rPr>
            </w:pPr>
          </w:p>
          <w:p w:rsidR="00730001" w:rsidRPr="000171D8" w:rsidRDefault="00730001" w:rsidP="00C3651A">
            <w:pPr>
              <w:spacing w:after="0" w:line="240" w:lineRule="auto"/>
              <w:ind w:firstLine="0"/>
              <w:jc w:val="center"/>
              <w:rPr>
                <w:rFonts w:ascii="Garamond" w:hAnsi="Garamond"/>
                <w:sz w:val="20"/>
                <w:szCs w:val="20"/>
              </w:rPr>
            </w:pPr>
            <w:r w:rsidRPr="000171D8">
              <w:rPr>
                <w:rFonts w:ascii="Garamond" w:hAnsi="Garamond"/>
                <w:sz w:val="20"/>
                <w:szCs w:val="20"/>
              </w:rPr>
              <w:t>5-vjeçar</w:t>
            </w:r>
          </w:p>
        </w:tc>
      </w:tr>
      <w:tr w:rsidR="00730001" w:rsidRPr="000171D8" w:rsidTr="00C3651A">
        <w:trPr>
          <w:jc w:val="center"/>
        </w:trPr>
        <w:tc>
          <w:tcPr>
            <w:tcW w:w="247" w:type="pct"/>
          </w:tcPr>
          <w:p w:rsidR="00730001" w:rsidRPr="000171D8" w:rsidRDefault="00730001" w:rsidP="00C3651A">
            <w:pPr>
              <w:spacing w:after="0" w:line="240" w:lineRule="auto"/>
              <w:ind w:firstLine="0"/>
              <w:jc w:val="center"/>
              <w:rPr>
                <w:rFonts w:ascii="Garamond" w:hAnsi="Garamond"/>
                <w:sz w:val="20"/>
                <w:szCs w:val="20"/>
              </w:rPr>
            </w:pPr>
            <w:r w:rsidRPr="000171D8">
              <w:rPr>
                <w:rFonts w:ascii="Garamond" w:hAnsi="Garamond"/>
                <w:sz w:val="20"/>
                <w:szCs w:val="20"/>
              </w:rPr>
              <w:t>11</w:t>
            </w:r>
          </w:p>
        </w:tc>
        <w:tc>
          <w:tcPr>
            <w:tcW w:w="2412" w:type="pct"/>
          </w:tcPr>
          <w:p w:rsidR="00730001" w:rsidRPr="000171D8" w:rsidRDefault="00730001" w:rsidP="00C3651A">
            <w:pPr>
              <w:pStyle w:val="ListParagraph"/>
              <w:tabs>
                <w:tab w:val="left" w:pos="450"/>
                <w:tab w:val="left" w:pos="720"/>
              </w:tabs>
              <w:spacing w:after="0" w:line="240" w:lineRule="auto"/>
              <w:ind w:left="0"/>
              <w:jc w:val="both"/>
              <w:rPr>
                <w:rFonts w:ascii="Garamond" w:hAnsi="Garamond"/>
                <w:sz w:val="20"/>
                <w:szCs w:val="20"/>
              </w:rPr>
            </w:pPr>
            <w:r w:rsidRPr="000171D8">
              <w:rPr>
                <w:rFonts w:ascii="Garamond" w:hAnsi="Garamond"/>
                <w:sz w:val="20"/>
                <w:szCs w:val="20"/>
              </w:rPr>
              <w:t>Tarifë për pajisjen me autorizim për  mbajtje armë  gjahu/sportive për individ.</w:t>
            </w:r>
          </w:p>
        </w:tc>
        <w:tc>
          <w:tcPr>
            <w:tcW w:w="424" w:type="pct"/>
          </w:tcPr>
          <w:p w:rsidR="00730001" w:rsidRPr="000171D8" w:rsidRDefault="00730001" w:rsidP="00C3651A">
            <w:pPr>
              <w:spacing w:after="0" w:line="240" w:lineRule="auto"/>
              <w:ind w:firstLine="0"/>
              <w:jc w:val="center"/>
              <w:rPr>
                <w:rFonts w:ascii="Garamond" w:hAnsi="Garamond"/>
                <w:sz w:val="20"/>
                <w:szCs w:val="20"/>
              </w:rPr>
            </w:pPr>
          </w:p>
          <w:p w:rsidR="00730001" w:rsidRPr="000171D8" w:rsidRDefault="00730001" w:rsidP="00C3651A">
            <w:pPr>
              <w:spacing w:after="0" w:line="240" w:lineRule="auto"/>
              <w:ind w:firstLine="0"/>
              <w:jc w:val="center"/>
              <w:rPr>
                <w:rFonts w:ascii="Garamond" w:hAnsi="Garamond"/>
                <w:sz w:val="20"/>
                <w:szCs w:val="20"/>
              </w:rPr>
            </w:pPr>
            <w:r w:rsidRPr="000171D8">
              <w:rPr>
                <w:rFonts w:ascii="Garamond" w:hAnsi="Garamond"/>
                <w:sz w:val="20"/>
                <w:szCs w:val="20"/>
              </w:rPr>
              <w:t>E re</w:t>
            </w:r>
          </w:p>
        </w:tc>
        <w:tc>
          <w:tcPr>
            <w:tcW w:w="572" w:type="pct"/>
          </w:tcPr>
          <w:p w:rsidR="00730001" w:rsidRPr="000171D8" w:rsidRDefault="00730001" w:rsidP="00C3651A">
            <w:pPr>
              <w:spacing w:after="0" w:line="240" w:lineRule="auto"/>
              <w:ind w:firstLine="0"/>
              <w:jc w:val="center"/>
              <w:rPr>
                <w:rFonts w:ascii="Garamond" w:hAnsi="Garamond"/>
                <w:sz w:val="20"/>
                <w:szCs w:val="20"/>
              </w:rPr>
            </w:pPr>
          </w:p>
          <w:p w:rsidR="00730001" w:rsidRPr="000171D8" w:rsidRDefault="00730001" w:rsidP="00C3651A">
            <w:pPr>
              <w:spacing w:after="0" w:line="240" w:lineRule="auto"/>
              <w:ind w:firstLine="0"/>
              <w:jc w:val="center"/>
              <w:rPr>
                <w:rFonts w:ascii="Garamond" w:hAnsi="Garamond"/>
                <w:sz w:val="20"/>
                <w:szCs w:val="20"/>
              </w:rPr>
            </w:pPr>
            <w:r w:rsidRPr="000171D8">
              <w:rPr>
                <w:rFonts w:ascii="Garamond" w:hAnsi="Garamond"/>
                <w:sz w:val="20"/>
                <w:szCs w:val="20"/>
              </w:rPr>
              <w:t xml:space="preserve">1 000 </w:t>
            </w:r>
          </w:p>
        </w:tc>
        <w:tc>
          <w:tcPr>
            <w:tcW w:w="636" w:type="pct"/>
          </w:tcPr>
          <w:p w:rsidR="00730001" w:rsidRPr="000171D8" w:rsidRDefault="00730001" w:rsidP="00C3651A">
            <w:pPr>
              <w:spacing w:after="0" w:line="240" w:lineRule="auto"/>
              <w:ind w:firstLine="0"/>
              <w:jc w:val="center"/>
              <w:rPr>
                <w:rFonts w:ascii="Garamond" w:hAnsi="Garamond"/>
                <w:sz w:val="20"/>
                <w:szCs w:val="20"/>
              </w:rPr>
            </w:pPr>
          </w:p>
          <w:p w:rsidR="00730001" w:rsidRPr="000171D8" w:rsidRDefault="00730001" w:rsidP="00C3651A">
            <w:pPr>
              <w:spacing w:after="0" w:line="240" w:lineRule="auto"/>
              <w:ind w:firstLine="0"/>
              <w:jc w:val="center"/>
              <w:rPr>
                <w:rFonts w:ascii="Garamond" w:hAnsi="Garamond"/>
                <w:sz w:val="20"/>
                <w:szCs w:val="20"/>
              </w:rPr>
            </w:pPr>
            <w:r w:rsidRPr="000171D8">
              <w:rPr>
                <w:rFonts w:ascii="Garamond" w:hAnsi="Garamond"/>
                <w:sz w:val="20"/>
                <w:szCs w:val="20"/>
              </w:rPr>
              <w:t>E re</w:t>
            </w:r>
          </w:p>
        </w:tc>
        <w:tc>
          <w:tcPr>
            <w:tcW w:w="708" w:type="pct"/>
          </w:tcPr>
          <w:p w:rsidR="00730001" w:rsidRPr="000171D8" w:rsidRDefault="00730001" w:rsidP="00C3651A">
            <w:pPr>
              <w:spacing w:after="0" w:line="240" w:lineRule="auto"/>
              <w:ind w:firstLine="0"/>
              <w:jc w:val="center"/>
              <w:rPr>
                <w:rFonts w:ascii="Garamond" w:hAnsi="Garamond"/>
                <w:sz w:val="20"/>
                <w:szCs w:val="20"/>
              </w:rPr>
            </w:pPr>
          </w:p>
          <w:p w:rsidR="00730001" w:rsidRPr="000171D8" w:rsidRDefault="00730001" w:rsidP="00C3651A">
            <w:pPr>
              <w:spacing w:after="0" w:line="240" w:lineRule="auto"/>
              <w:ind w:firstLine="0"/>
              <w:jc w:val="center"/>
              <w:rPr>
                <w:rFonts w:ascii="Garamond" w:hAnsi="Garamond"/>
                <w:sz w:val="20"/>
                <w:szCs w:val="20"/>
              </w:rPr>
            </w:pPr>
            <w:r w:rsidRPr="000171D8">
              <w:rPr>
                <w:rFonts w:ascii="Garamond" w:hAnsi="Garamond"/>
                <w:sz w:val="20"/>
                <w:szCs w:val="20"/>
              </w:rPr>
              <w:t>5-vjeçar</w:t>
            </w:r>
          </w:p>
        </w:tc>
      </w:tr>
      <w:tr w:rsidR="00730001" w:rsidRPr="000171D8" w:rsidTr="00C3651A">
        <w:trPr>
          <w:trHeight w:val="380"/>
          <w:jc w:val="center"/>
        </w:trPr>
        <w:tc>
          <w:tcPr>
            <w:tcW w:w="247" w:type="pct"/>
          </w:tcPr>
          <w:p w:rsidR="00730001" w:rsidRPr="000171D8" w:rsidRDefault="00730001" w:rsidP="00C3651A">
            <w:pPr>
              <w:spacing w:after="0" w:line="240" w:lineRule="auto"/>
              <w:ind w:firstLine="0"/>
              <w:jc w:val="center"/>
              <w:rPr>
                <w:rFonts w:ascii="Garamond" w:hAnsi="Garamond"/>
                <w:sz w:val="20"/>
                <w:szCs w:val="20"/>
              </w:rPr>
            </w:pPr>
          </w:p>
          <w:p w:rsidR="00730001" w:rsidRPr="000171D8" w:rsidRDefault="00730001" w:rsidP="00C3651A">
            <w:pPr>
              <w:spacing w:after="0" w:line="240" w:lineRule="auto"/>
              <w:ind w:firstLine="0"/>
              <w:jc w:val="center"/>
              <w:rPr>
                <w:rFonts w:ascii="Garamond" w:hAnsi="Garamond"/>
                <w:sz w:val="20"/>
                <w:szCs w:val="20"/>
              </w:rPr>
            </w:pPr>
            <w:r w:rsidRPr="000171D8">
              <w:rPr>
                <w:rFonts w:ascii="Garamond" w:hAnsi="Garamond"/>
                <w:sz w:val="20"/>
                <w:szCs w:val="20"/>
              </w:rPr>
              <w:t>12</w:t>
            </w:r>
          </w:p>
        </w:tc>
        <w:tc>
          <w:tcPr>
            <w:tcW w:w="2412" w:type="pct"/>
          </w:tcPr>
          <w:p w:rsidR="00730001" w:rsidRPr="000171D8" w:rsidRDefault="00730001" w:rsidP="00C3651A">
            <w:pPr>
              <w:pStyle w:val="ListParagraph"/>
              <w:tabs>
                <w:tab w:val="left" w:pos="450"/>
                <w:tab w:val="left" w:pos="720"/>
              </w:tabs>
              <w:spacing w:after="0" w:line="240" w:lineRule="auto"/>
              <w:ind w:left="0"/>
              <w:jc w:val="both"/>
              <w:rPr>
                <w:rFonts w:ascii="Garamond" w:hAnsi="Garamond"/>
                <w:sz w:val="20"/>
                <w:szCs w:val="20"/>
              </w:rPr>
            </w:pPr>
            <w:r w:rsidRPr="000171D8">
              <w:rPr>
                <w:rFonts w:ascii="Garamond" w:hAnsi="Garamond"/>
                <w:sz w:val="20"/>
                <w:szCs w:val="20"/>
              </w:rPr>
              <w:t>Tarifë për pajisjen me  autorizim për mbajtje armë zjarri, kategoria “B1” për në vendbanim për individ.</w:t>
            </w:r>
          </w:p>
        </w:tc>
        <w:tc>
          <w:tcPr>
            <w:tcW w:w="424" w:type="pct"/>
          </w:tcPr>
          <w:p w:rsidR="00730001" w:rsidRPr="000171D8" w:rsidRDefault="00730001" w:rsidP="00C3651A">
            <w:pPr>
              <w:spacing w:after="0" w:line="240" w:lineRule="auto"/>
              <w:ind w:firstLine="0"/>
              <w:jc w:val="center"/>
              <w:rPr>
                <w:rFonts w:ascii="Garamond" w:hAnsi="Garamond"/>
                <w:sz w:val="20"/>
                <w:szCs w:val="20"/>
              </w:rPr>
            </w:pPr>
          </w:p>
          <w:p w:rsidR="00730001" w:rsidRPr="000171D8" w:rsidRDefault="00730001" w:rsidP="00C3651A">
            <w:pPr>
              <w:spacing w:after="0" w:line="240" w:lineRule="auto"/>
              <w:ind w:firstLine="0"/>
              <w:jc w:val="center"/>
              <w:rPr>
                <w:rFonts w:ascii="Garamond" w:hAnsi="Garamond"/>
                <w:sz w:val="20"/>
                <w:szCs w:val="20"/>
              </w:rPr>
            </w:pPr>
            <w:r w:rsidRPr="000171D8">
              <w:rPr>
                <w:rFonts w:ascii="Garamond" w:hAnsi="Garamond"/>
                <w:sz w:val="20"/>
                <w:szCs w:val="20"/>
              </w:rPr>
              <w:t>E re</w:t>
            </w:r>
          </w:p>
        </w:tc>
        <w:tc>
          <w:tcPr>
            <w:tcW w:w="572" w:type="pct"/>
          </w:tcPr>
          <w:p w:rsidR="00730001" w:rsidRPr="000171D8" w:rsidRDefault="00730001" w:rsidP="00C3651A">
            <w:pPr>
              <w:spacing w:after="0" w:line="240" w:lineRule="auto"/>
              <w:ind w:firstLine="0"/>
              <w:jc w:val="center"/>
              <w:rPr>
                <w:rFonts w:ascii="Garamond" w:hAnsi="Garamond"/>
                <w:sz w:val="20"/>
                <w:szCs w:val="20"/>
              </w:rPr>
            </w:pPr>
          </w:p>
          <w:p w:rsidR="00730001" w:rsidRPr="000171D8" w:rsidRDefault="00730001" w:rsidP="00C3651A">
            <w:pPr>
              <w:spacing w:after="0" w:line="240" w:lineRule="auto"/>
              <w:ind w:firstLine="0"/>
              <w:jc w:val="center"/>
              <w:rPr>
                <w:rFonts w:ascii="Garamond" w:hAnsi="Garamond"/>
                <w:sz w:val="20"/>
                <w:szCs w:val="20"/>
              </w:rPr>
            </w:pPr>
            <w:r w:rsidRPr="000171D8">
              <w:rPr>
                <w:rFonts w:ascii="Garamond" w:hAnsi="Garamond"/>
                <w:sz w:val="20"/>
                <w:szCs w:val="20"/>
              </w:rPr>
              <w:t xml:space="preserve">10 000 </w:t>
            </w:r>
          </w:p>
        </w:tc>
        <w:tc>
          <w:tcPr>
            <w:tcW w:w="636" w:type="pct"/>
          </w:tcPr>
          <w:p w:rsidR="00730001" w:rsidRPr="000171D8" w:rsidRDefault="00730001" w:rsidP="00C3651A">
            <w:pPr>
              <w:spacing w:after="0" w:line="240" w:lineRule="auto"/>
              <w:ind w:firstLine="0"/>
              <w:jc w:val="center"/>
              <w:rPr>
                <w:rFonts w:ascii="Garamond" w:hAnsi="Garamond"/>
                <w:sz w:val="20"/>
                <w:szCs w:val="20"/>
              </w:rPr>
            </w:pPr>
          </w:p>
          <w:p w:rsidR="00730001" w:rsidRPr="000171D8" w:rsidRDefault="00730001" w:rsidP="00C3651A">
            <w:pPr>
              <w:spacing w:after="0" w:line="240" w:lineRule="auto"/>
              <w:ind w:firstLine="0"/>
              <w:jc w:val="center"/>
              <w:rPr>
                <w:rFonts w:ascii="Garamond" w:hAnsi="Garamond"/>
                <w:sz w:val="20"/>
                <w:szCs w:val="20"/>
              </w:rPr>
            </w:pPr>
            <w:r w:rsidRPr="000171D8">
              <w:rPr>
                <w:rFonts w:ascii="Garamond" w:hAnsi="Garamond"/>
                <w:sz w:val="20"/>
                <w:szCs w:val="20"/>
              </w:rPr>
              <w:t>E re</w:t>
            </w:r>
          </w:p>
        </w:tc>
        <w:tc>
          <w:tcPr>
            <w:tcW w:w="708" w:type="pct"/>
          </w:tcPr>
          <w:p w:rsidR="00730001" w:rsidRPr="000171D8" w:rsidRDefault="00730001" w:rsidP="00C3651A">
            <w:pPr>
              <w:spacing w:after="0" w:line="240" w:lineRule="auto"/>
              <w:ind w:firstLine="0"/>
              <w:jc w:val="center"/>
              <w:rPr>
                <w:rFonts w:ascii="Garamond" w:hAnsi="Garamond"/>
                <w:sz w:val="20"/>
                <w:szCs w:val="20"/>
              </w:rPr>
            </w:pPr>
          </w:p>
          <w:p w:rsidR="00730001" w:rsidRPr="000171D8" w:rsidRDefault="00730001" w:rsidP="00C3651A">
            <w:pPr>
              <w:spacing w:after="0" w:line="240" w:lineRule="auto"/>
              <w:ind w:firstLine="0"/>
              <w:jc w:val="center"/>
              <w:rPr>
                <w:rFonts w:ascii="Garamond" w:hAnsi="Garamond"/>
                <w:sz w:val="20"/>
                <w:szCs w:val="20"/>
              </w:rPr>
            </w:pPr>
            <w:r w:rsidRPr="000171D8">
              <w:rPr>
                <w:rFonts w:ascii="Garamond" w:hAnsi="Garamond"/>
                <w:sz w:val="20"/>
                <w:szCs w:val="20"/>
              </w:rPr>
              <w:t>5-vjeçar</w:t>
            </w:r>
          </w:p>
        </w:tc>
      </w:tr>
      <w:tr w:rsidR="00730001" w:rsidRPr="000171D8" w:rsidTr="00C3651A">
        <w:trPr>
          <w:jc w:val="center"/>
        </w:trPr>
        <w:tc>
          <w:tcPr>
            <w:tcW w:w="247" w:type="pct"/>
          </w:tcPr>
          <w:p w:rsidR="00730001" w:rsidRPr="000171D8" w:rsidRDefault="00730001" w:rsidP="00C3651A">
            <w:pPr>
              <w:spacing w:after="0" w:line="240" w:lineRule="auto"/>
              <w:ind w:firstLine="0"/>
              <w:jc w:val="center"/>
              <w:rPr>
                <w:rFonts w:ascii="Garamond" w:hAnsi="Garamond"/>
                <w:sz w:val="20"/>
                <w:szCs w:val="20"/>
              </w:rPr>
            </w:pPr>
            <w:r w:rsidRPr="000171D8">
              <w:rPr>
                <w:rFonts w:ascii="Garamond" w:hAnsi="Garamond"/>
                <w:sz w:val="20"/>
                <w:szCs w:val="20"/>
              </w:rPr>
              <w:t>13</w:t>
            </w:r>
          </w:p>
        </w:tc>
        <w:tc>
          <w:tcPr>
            <w:tcW w:w="2412" w:type="pct"/>
          </w:tcPr>
          <w:p w:rsidR="00730001" w:rsidRPr="000171D8" w:rsidRDefault="00730001" w:rsidP="00C3651A">
            <w:pPr>
              <w:pStyle w:val="ListParagraph"/>
              <w:tabs>
                <w:tab w:val="left" w:pos="450"/>
                <w:tab w:val="left" w:pos="720"/>
              </w:tabs>
              <w:spacing w:after="0" w:line="240" w:lineRule="auto"/>
              <w:ind w:left="0"/>
              <w:jc w:val="both"/>
              <w:rPr>
                <w:rFonts w:ascii="Garamond" w:hAnsi="Garamond"/>
                <w:sz w:val="20"/>
                <w:szCs w:val="20"/>
              </w:rPr>
            </w:pPr>
            <w:r w:rsidRPr="000171D8">
              <w:rPr>
                <w:rFonts w:ascii="Garamond" w:hAnsi="Garamond"/>
                <w:sz w:val="20"/>
                <w:szCs w:val="20"/>
              </w:rPr>
              <w:t>Tarifë për pajisjen e personave fizik/juridik me autorizim provizor për futjen e armëve  në territorin e Republikës së Shqipërisë  nga shteta</w:t>
            </w:r>
            <w:r>
              <w:rPr>
                <w:rFonts w:ascii="Garamond" w:hAnsi="Garamond"/>
                <w:sz w:val="20"/>
                <w:szCs w:val="20"/>
              </w:rPr>
              <w:t>sit e huaj për gjueti turistike</w:t>
            </w:r>
            <w:r w:rsidRPr="000171D8">
              <w:rPr>
                <w:rFonts w:ascii="Garamond" w:hAnsi="Garamond"/>
                <w:sz w:val="20"/>
                <w:szCs w:val="20"/>
              </w:rPr>
              <w:t xml:space="preserve"> (për çdo armë).</w:t>
            </w:r>
          </w:p>
        </w:tc>
        <w:tc>
          <w:tcPr>
            <w:tcW w:w="424" w:type="pct"/>
          </w:tcPr>
          <w:p w:rsidR="00730001" w:rsidRPr="000171D8" w:rsidRDefault="00730001" w:rsidP="00C3651A">
            <w:pPr>
              <w:spacing w:after="0" w:line="240" w:lineRule="auto"/>
              <w:ind w:firstLine="0"/>
              <w:jc w:val="center"/>
              <w:rPr>
                <w:rFonts w:ascii="Garamond" w:hAnsi="Garamond"/>
                <w:sz w:val="20"/>
                <w:szCs w:val="20"/>
              </w:rPr>
            </w:pPr>
          </w:p>
          <w:p w:rsidR="00730001" w:rsidRPr="000171D8" w:rsidRDefault="00730001" w:rsidP="00C3651A">
            <w:pPr>
              <w:spacing w:after="0" w:line="240" w:lineRule="auto"/>
              <w:ind w:firstLine="0"/>
              <w:jc w:val="center"/>
              <w:rPr>
                <w:rFonts w:ascii="Garamond" w:hAnsi="Garamond"/>
                <w:sz w:val="20"/>
                <w:szCs w:val="20"/>
              </w:rPr>
            </w:pPr>
            <w:r w:rsidRPr="000171D8">
              <w:rPr>
                <w:rFonts w:ascii="Garamond" w:hAnsi="Garamond"/>
                <w:sz w:val="20"/>
                <w:szCs w:val="20"/>
              </w:rPr>
              <w:t xml:space="preserve">E re </w:t>
            </w:r>
          </w:p>
        </w:tc>
        <w:tc>
          <w:tcPr>
            <w:tcW w:w="572" w:type="pct"/>
          </w:tcPr>
          <w:p w:rsidR="00730001" w:rsidRPr="000171D8" w:rsidRDefault="00730001" w:rsidP="00C3651A">
            <w:pPr>
              <w:spacing w:after="0" w:line="240" w:lineRule="auto"/>
              <w:ind w:firstLine="0"/>
              <w:jc w:val="center"/>
              <w:rPr>
                <w:rFonts w:ascii="Garamond" w:hAnsi="Garamond"/>
                <w:sz w:val="20"/>
                <w:szCs w:val="20"/>
              </w:rPr>
            </w:pPr>
          </w:p>
          <w:p w:rsidR="00730001" w:rsidRPr="000171D8" w:rsidRDefault="00730001" w:rsidP="00C3651A">
            <w:pPr>
              <w:spacing w:after="0" w:line="240" w:lineRule="auto"/>
              <w:ind w:firstLine="0"/>
              <w:jc w:val="center"/>
              <w:rPr>
                <w:rFonts w:ascii="Garamond" w:hAnsi="Garamond"/>
                <w:sz w:val="20"/>
                <w:szCs w:val="20"/>
              </w:rPr>
            </w:pPr>
            <w:r w:rsidRPr="000171D8">
              <w:rPr>
                <w:rFonts w:ascii="Garamond" w:hAnsi="Garamond"/>
                <w:sz w:val="20"/>
                <w:szCs w:val="20"/>
              </w:rPr>
              <w:t xml:space="preserve">5 000  </w:t>
            </w:r>
          </w:p>
        </w:tc>
        <w:tc>
          <w:tcPr>
            <w:tcW w:w="636" w:type="pct"/>
          </w:tcPr>
          <w:p w:rsidR="00730001" w:rsidRPr="000171D8" w:rsidRDefault="00730001" w:rsidP="00C3651A">
            <w:pPr>
              <w:spacing w:after="0" w:line="240" w:lineRule="auto"/>
              <w:ind w:firstLine="0"/>
              <w:jc w:val="center"/>
              <w:rPr>
                <w:rFonts w:ascii="Garamond" w:hAnsi="Garamond"/>
                <w:sz w:val="20"/>
                <w:szCs w:val="20"/>
              </w:rPr>
            </w:pPr>
          </w:p>
          <w:p w:rsidR="00730001" w:rsidRPr="000171D8" w:rsidRDefault="00730001" w:rsidP="00C3651A">
            <w:pPr>
              <w:spacing w:after="0" w:line="240" w:lineRule="auto"/>
              <w:ind w:firstLine="0"/>
              <w:jc w:val="center"/>
              <w:rPr>
                <w:rFonts w:ascii="Garamond" w:hAnsi="Garamond"/>
                <w:sz w:val="20"/>
                <w:szCs w:val="20"/>
              </w:rPr>
            </w:pPr>
            <w:r w:rsidRPr="000171D8">
              <w:rPr>
                <w:rFonts w:ascii="Garamond" w:hAnsi="Garamond"/>
                <w:sz w:val="20"/>
                <w:szCs w:val="20"/>
              </w:rPr>
              <w:t>E re</w:t>
            </w:r>
          </w:p>
        </w:tc>
        <w:tc>
          <w:tcPr>
            <w:tcW w:w="708" w:type="pct"/>
          </w:tcPr>
          <w:p w:rsidR="00730001" w:rsidRPr="000171D8" w:rsidRDefault="00730001" w:rsidP="00C3651A">
            <w:pPr>
              <w:spacing w:after="0" w:line="240" w:lineRule="auto"/>
              <w:ind w:firstLine="0"/>
              <w:jc w:val="center"/>
              <w:rPr>
                <w:rFonts w:ascii="Garamond" w:hAnsi="Garamond"/>
                <w:sz w:val="20"/>
                <w:szCs w:val="20"/>
              </w:rPr>
            </w:pPr>
          </w:p>
          <w:p w:rsidR="00730001" w:rsidRPr="000171D8" w:rsidRDefault="00730001" w:rsidP="00C3651A">
            <w:pPr>
              <w:spacing w:after="0" w:line="240" w:lineRule="auto"/>
              <w:ind w:firstLine="0"/>
              <w:jc w:val="center"/>
              <w:rPr>
                <w:rFonts w:ascii="Garamond" w:hAnsi="Garamond"/>
                <w:sz w:val="20"/>
                <w:szCs w:val="20"/>
              </w:rPr>
            </w:pPr>
            <w:r w:rsidRPr="000171D8">
              <w:rPr>
                <w:rFonts w:ascii="Garamond" w:hAnsi="Garamond"/>
                <w:sz w:val="20"/>
                <w:szCs w:val="20"/>
              </w:rPr>
              <w:t>Provizor</w:t>
            </w:r>
          </w:p>
        </w:tc>
      </w:tr>
      <w:tr w:rsidR="00730001" w:rsidRPr="000171D8" w:rsidTr="00C3651A">
        <w:trPr>
          <w:trHeight w:val="395"/>
          <w:jc w:val="center"/>
        </w:trPr>
        <w:tc>
          <w:tcPr>
            <w:tcW w:w="247" w:type="pct"/>
          </w:tcPr>
          <w:p w:rsidR="00730001" w:rsidRPr="000171D8" w:rsidRDefault="00730001" w:rsidP="00C3651A">
            <w:pPr>
              <w:spacing w:after="0" w:line="240" w:lineRule="auto"/>
              <w:ind w:firstLine="0"/>
              <w:jc w:val="center"/>
              <w:rPr>
                <w:rFonts w:ascii="Garamond" w:hAnsi="Garamond"/>
                <w:sz w:val="20"/>
                <w:szCs w:val="20"/>
              </w:rPr>
            </w:pPr>
          </w:p>
          <w:p w:rsidR="00730001" w:rsidRPr="000171D8" w:rsidRDefault="00730001" w:rsidP="00C3651A">
            <w:pPr>
              <w:spacing w:after="0" w:line="240" w:lineRule="auto"/>
              <w:ind w:firstLine="0"/>
              <w:jc w:val="center"/>
              <w:rPr>
                <w:rFonts w:ascii="Garamond" w:hAnsi="Garamond"/>
                <w:sz w:val="20"/>
                <w:szCs w:val="20"/>
              </w:rPr>
            </w:pPr>
            <w:r w:rsidRPr="000171D8">
              <w:rPr>
                <w:rFonts w:ascii="Garamond" w:hAnsi="Garamond"/>
                <w:sz w:val="20"/>
                <w:szCs w:val="20"/>
              </w:rPr>
              <w:t>14</w:t>
            </w:r>
          </w:p>
        </w:tc>
        <w:tc>
          <w:tcPr>
            <w:tcW w:w="2412" w:type="pct"/>
          </w:tcPr>
          <w:p w:rsidR="00730001" w:rsidRPr="000171D8" w:rsidRDefault="00730001" w:rsidP="00C3651A">
            <w:pPr>
              <w:pStyle w:val="ListParagraph"/>
              <w:tabs>
                <w:tab w:val="left" w:pos="450"/>
                <w:tab w:val="left" w:pos="720"/>
              </w:tabs>
              <w:spacing w:after="0" w:line="240" w:lineRule="auto"/>
              <w:ind w:left="0"/>
              <w:jc w:val="both"/>
              <w:rPr>
                <w:rFonts w:ascii="Garamond" w:hAnsi="Garamond"/>
                <w:sz w:val="20"/>
                <w:szCs w:val="20"/>
              </w:rPr>
            </w:pPr>
            <w:r w:rsidRPr="000171D8">
              <w:rPr>
                <w:rFonts w:ascii="Garamond" w:hAnsi="Garamond"/>
                <w:sz w:val="20"/>
                <w:szCs w:val="20"/>
              </w:rPr>
              <w:t>Tarifë për pajisjen me autorizim për përdorim skenik të armës,  të dhëna nga policia.</w:t>
            </w:r>
          </w:p>
        </w:tc>
        <w:tc>
          <w:tcPr>
            <w:tcW w:w="424" w:type="pct"/>
          </w:tcPr>
          <w:p w:rsidR="00730001" w:rsidRPr="000171D8" w:rsidRDefault="00730001" w:rsidP="00C3651A">
            <w:pPr>
              <w:spacing w:after="0" w:line="240" w:lineRule="auto"/>
              <w:ind w:firstLine="0"/>
              <w:jc w:val="center"/>
              <w:rPr>
                <w:rFonts w:ascii="Garamond" w:hAnsi="Garamond"/>
                <w:sz w:val="20"/>
                <w:szCs w:val="20"/>
              </w:rPr>
            </w:pPr>
          </w:p>
          <w:p w:rsidR="00730001" w:rsidRPr="000171D8" w:rsidRDefault="00730001" w:rsidP="00C3651A">
            <w:pPr>
              <w:spacing w:after="0" w:line="240" w:lineRule="auto"/>
              <w:ind w:firstLine="0"/>
              <w:jc w:val="center"/>
              <w:rPr>
                <w:rFonts w:ascii="Garamond" w:hAnsi="Garamond"/>
                <w:sz w:val="20"/>
                <w:szCs w:val="20"/>
              </w:rPr>
            </w:pPr>
            <w:r w:rsidRPr="000171D8">
              <w:rPr>
                <w:rFonts w:ascii="Garamond" w:hAnsi="Garamond"/>
                <w:sz w:val="20"/>
                <w:szCs w:val="20"/>
              </w:rPr>
              <w:t>E re</w:t>
            </w:r>
          </w:p>
        </w:tc>
        <w:tc>
          <w:tcPr>
            <w:tcW w:w="572" w:type="pct"/>
          </w:tcPr>
          <w:p w:rsidR="00730001" w:rsidRPr="000171D8" w:rsidRDefault="00730001" w:rsidP="00C3651A">
            <w:pPr>
              <w:spacing w:after="0" w:line="240" w:lineRule="auto"/>
              <w:ind w:firstLine="0"/>
              <w:jc w:val="center"/>
              <w:rPr>
                <w:rFonts w:ascii="Garamond" w:hAnsi="Garamond"/>
                <w:sz w:val="20"/>
                <w:szCs w:val="20"/>
              </w:rPr>
            </w:pPr>
          </w:p>
          <w:p w:rsidR="00730001" w:rsidRPr="000171D8" w:rsidRDefault="00730001" w:rsidP="00C3651A">
            <w:pPr>
              <w:spacing w:after="0" w:line="240" w:lineRule="auto"/>
              <w:ind w:firstLine="0"/>
              <w:jc w:val="center"/>
              <w:rPr>
                <w:rFonts w:ascii="Garamond" w:hAnsi="Garamond"/>
                <w:sz w:val="20"/>
                <w:szCs w:val="20"/>
              </w:rPr>
            </w:pPr>
            <w:r w:rsidRPr="000171D8">
              <w:rPr>
                <w:rFonts w:ascii="Garamond" w:hAnsi="Garamond"/>
                <w:sz w:val="20"/>
                <w:szCs w:val="20"/>
              </w:rPr>
              <w:t xml:space="preserve">1 000  </w:t>
            </w:r>
          </w:p>
        </w:tc>
        <w:tc>
          <w:tcPr>
            <w:tcW w:w="636" w:type="pct"/>
          </w:tcPr>
          <w:p w:rsidR="00730001" w:rsidRPr="000171D8" w:rsidRDefault="00730001" w:rsidP="00C3651A">
            <w:pPr>
              <w:spacing w:after="0" w:line="240" w:lineRule="auto"/>
              <w:ind w:firstLine="0"/>
              <w:jc w:val="center"/>
              <w:rPr>
                <w:rFonts w:ascii="Garamond" w:hAnsi="Garamond"/>
                <w:sz w:val="20"/>
                <w:szCs w:val="20"/>
              </w:rPr>
            </w:pPr>
          </w:p>
          <w:p w:rsidR="00730001" w:rsidRPr="000171D8" w:rsidRDefault="00730001" w:rsidP="00C3651A">
            <w:pPr>
              <w:spacing w:after="0" w:line="240" w:lineRule="auto"/>
              <w:ind w:firstLine="0"/>
              <w:jc w:val="center"/>
              <w:rPr>
                <w:rFonts w:ascii="Garamond" w:hAnsi="Garamond"/>
                <w:sz w:val="20"/>
                <w:szCs w:val="20"/>
              </w:rPr>
            </w:pPr>
            <w:r w:rsidRPr="000171D8">
              <w:rPr>
                <w:rFonts w:ascii="Garamond" w:hAnsi="Garamond"/>
                <w:sz w:val="20"/>
                <w:szCs w:val="20"/>
              </w:rPr>
              <w:t>E re</w:t>
            </w:r>
          </w:p>
        </w:tc>
        <w:tc>
          <w:tcPr>
            <w:tcW w:w="708" w:type="pct"/>
          </w:tcPr>
          <w:p w:rsidR="00730001" w:rsidRPr="000171D8" w:rsidRDefault="00730001" w:rsidP="00C3651A">
            <w:pPr>
              <w:spacing w:after="0" w:line="240" w:lineRule="auto"/>
              <w:ind w:firstLine="0"/>
              <w:jc w:val="center"/>
              <w:rPr>
                <w:rFonts w:ascii="Garamond" w:hAnsi="Garamond"/>
                <w:sz w:val="20"/>
                <w:szCs w:val="20"/>
              </w:rPr>
            </w:pPr>
          </w:p>
          <w:p w:rsidR="00730001" w:rsidRPr="000171D8" w:rsidRDefault="00730001" w:rsidP="00C3651A">
            <w:pPr>
              <w:spacing w:after="0" w:line="240" w:lineRule="auto"/>
              <w:ind w:firstLine="0"/>
              <w:jc w:val="center"/>
              <w:rPr>
                <w:rFonts w:ascii="Garamond" w:hAnsi="Garamond"/>
                <w:sz w:val="20"/>
                <w:szCs w:val="20"/>
              </w:rPr>
            </w:pPr>
            <w:r w:rsidRPr="000171D8">
              <w:rPr>
                <w:rFonts w:ascii="Garamond" w:hAnsi="Garamond"/>
                <w:sz w:val="20"/>
                <w:szCs w:val="20"/>
              </w:rPr>
              <w:t>Provizor</w:t>
            </w:r>
          </w:p>
        </w:tc>
      </w:tr>
      <w:tr w:rsidR="00730001" w:rsidRPr="000171D8" w:rsidTr="00C3651A">
        <w:trPr>
          <w:jc w:val="center"/>
        </w:trPr>
        <w:tc>
          <w:tcPr>
            <w:tcW w:w="247" w:type="pct"/>
          </w:tcPr>
          <w:p w:rsidR="00730001" w:rsidRPr="000171D8" w:rsidRDefault="00730001" w:rsidP="00C3651A">
            <w:pPr>
              <w:spacing w:after="0" w:line="240" w:lineRule="auto"/>
              <w:ind w:firstLine="0"/>
              <w:jc w:val="center"/>
              <w:rPr>
                <w:rFonts w:ascii="Garamond" w:hAnsi="Garamond"/>
                <w:sz w:val="20"/>
                <w:szCs w:val="20"/>
              </w:rPr>
            </w:pPr>
          </w:p>
          <w:p w:rsidR="00730001" w:rsidRPr="000171D8" w:rsidRDefault="00730001" w:rsidP="00C3651A">
            <w:pPr>
              <w:spacing w:after="0" w:line="240" w:lineRule="auto"/>
              <w:ind w:firstLine="0"/>
              <w:jc w:val="center"/>
              <w:rPr>
                <w:rFonts w:ascii="Garamond" w:hAnsi="Garamond"/>
                <w:sz w:val="20"/>
                <w:szCs w:val="20"/>
              </w:rPr>
            </w:pPr>
            <w:r w:rsidRPr="000171D8">
              <w:rPr>
                <w:rFonts w:ascii="Garamond" w:hAnsi="Garamond"/>
                <w:sz w:val="20"/>
                <w:szCs w:val="20"/>
              </w:rPr>
              <w:t>15</w:t>
            </w:r>
          </w:p>
        </w:tc>
        <w:tc>
          <w:tcPr>
            <w:tcW w:w="2412" w:type="pct"/>
          </w:tcPr>
          <w:p w:rsidR="00730001" w:rsidRPr="000171D8" w:rsidRDefault="00730001" w:rsidP="00C3651A">
            <w:pPr>
              <w:pStyle w:val="ListParagraph"/>
              <w:tabs>
                <w:tab w:val="left" w:pos="450"/>
                <w:tab w:val="left" w:pos="720"/>
              </w:tabs>
              <w:spacing w:after="0" w:line="240" w:lineRule="auto"/>
              <w:ind w:left="0"/>
              <w:jc w:val="both"/>
              <w:rPr>
                <w:rFonts w:ascii="Garamond" w:hAnsi="Garamond"/>
                <w:sz w:val="20"/>
                <w:szCs w:val="20"/>
              </w:rPr>
            </w:pPr>
            <w:r w:rsidRPr="000171D8">
              <w:rPr>
                <w:rFonts w:ascii="Garamond" w:hAnsi="Garamond"/>
                <w:sz w:val="20"/>
                <w:szCs w:val="20"/>
              </w:rPr>
              <w:t>Tarifë për pajisjen me a</w:t>
            </w:r>
            <w:r w:rsidRPr="000171D8">
              <w:rPr>
                <w:rFonts w:ascii="Garamond" w:hAnsi="Garamond" w:cs="Calibri"/>
                <w:sz w:val="20"/>
                <w:szCs w:val="20"/>
              </w:rPr>
              <w:t>utorizim për mbajtje arme gjahu për shtetasit e huaj.</w:t>
            </w:r>
          </w:p>
        </w:tc>
        <w:tc>
          <w:tcPr>
            <w:tcW w:w="424" w:type="pct"/>
          </w:tcPr>
          <w:p w:rsidR="00730001" w:rsidRPr="000171D8" w:rsidRDefault="00730001" w:rsidP="00C3651A">
            <w:pPr>
              <w:spacing w:after="0" w:line="240" w:lineRule="auto"/>
              <w:ind w:firstLine="0"/>
              <w:jc w:val="center"/>
              <w:rPr>
                <w:rFonts w:ascii="Garamond" w:hAnsi="Garamond"/>
                <w:sz w:val="20"/>
                <w:szCs w:val="20"/>
              </w:rPr>
            </w:pPr>
          </w:p>
          <w:p w:rsidR="00730001" w:rsidRPr="000171D8" w:rsidRDefault="00730001" w:rsidP="00C3651A">
            <w:pPr>
              <w:spacing w:after="0" w:line="240" w:lineRule="auto"/>
              <w:ind w:firstLine="0"/>
              <w:jc w:val="center"/>
              <w:rPr>
                <w:rFonts w:ascii="Garamond" w:hAnsi="Garamond"/>
                <w:sz w:val="20"/>
                <w:szCs w:val="20"/>
              </w:rPr>
            </w:pPr>
            <w:r w:rsidRPr="000171D8">
              <w:rPr>
                <w:rFonts w:ascii="Garamond" w:hAnsi="Garamond"/>
                <w:sz w:val="20"/>
                <w:szCs w:val="20"/>
              </w:rPr>
              <w:t>E re</w:t>
            </w:r>
          </w:p>
        </w:tc>
        <w:tc>
          <w:tcPr>
            <w:tcW w:w="572" w:type="pct"/>
          </w:tcPr>
          <w:p w:rsidR="00730001" w:rsidRPr="000171D8" w:rsidRDefault="00730001" w:rsidP="00C3651A">
            <w:pPr>
              <w:spacing w:after="0" w:line="240" w:lineRule="auto"/>
              <w:ind w:firstLine="0"/>
              <w:jc w:val="center"/>
              <w:rPr>
                <w:rFonts w:ascii="Garamond" w:hAnsi="Garamond" w:cs="Calibri"/>
                <w:sz w:val="20"/>
                <w:szCs w:val="20"/>
              </w:rPr>
            </w:pPr>
          </w:p>
          <w:p w:rsidR="00730001" w:rsidRPr="000171D8" w:rsidRDefault="00730001" w:rsidP="00C3651A">
            <w:pPr>
              <w:spacing w:after="0" w:line="240" w:lineRule="auto"/>
              <w:ind w:firstLine="0"/>
              <w:jc w:val="center"/>
              <w:rPr>
                <w:rFonts w:ascii="Garamond" w:hAnsi="Garamond"/>
                <w:sz w:val="20"/>
                <w:szCs w:val="20"/>
              </w:rPr>
            </w:pPr>
            <w:r w:rsidRPr="000171D8">
              <w:rPr>
                <w:rFonts w:ascii="Garamond" w:hAnsi="Garamond" w:cs="Calibri"/>
                <w:sz w:val="20"/>
                <w:szCs w:val="20"/>
              </w:rPr>
              <w:t xml:space="preserve">1 000  </w:t>
            </w:r>
          </w:p>
        </w:tc>
        <w:tc>
          <w:tcPr>
            <w:tcW w:w="636" w:type="pct"/>
          </w:tcPr>
          <w:p w:rsidR="00730001" w:rsidRPr="000171D8" w:rsidRDefault="00730001" w:rsidP="00C3651A">
            <w:pPr>
              <w:spacing w:after="0" w:line="240" w:lineRule="auto"/>
              <w:ind w:firstLine="0"/>
              <w:jc w:val="center"/>
              <w:rPr>
                <w:rFonts w:ascii="Garamond" w:hAnsi="Garamond"/>
                <w:sz w:val="20"/>
                <w:szCs w:val="20"/>
              </w:rPr>
            </w:pPr>
          </w:p>
          <w:p w:rsidR="00730001" w:rsidRPr="000171D8" w:rsidRDefault="00730001" w:rsidP="00C3651A">
            <w:pPr>
              <w:spacing w:after="0" w:line="240" w:lineRule="auto"/>
              <w:ind w:firstLine="0"/>
              <w:jc w:val="center"/>
              <w:rPr>
                <w:rFonts w:ascii="Garamond" w:hAnsi="Garamond"/>
                <w:sz w:val="20"/>
                <w:szCs w:val="20"/>
              </w:rPr>
            </w:pPr>
            <w:r w:rsidRPr="000171D8">
              <w:rPr>
                <w:rFonts w:ascii="Garamond" w:hAnsi="Garamond"/>
                <w:sz w:val="20"/>
                <w:szCs w:val="20"/>
              </w:rPr>
              <w:t>E re</w:t>
            </w:r>
          </w:p>
        </w:tc>
        <w:tc>
          <w:tcPr>
            <w:tcW w:w="708" w:type="pct"/>
          </w:tcPr>
          <w:p w:rsidR="00730001" w:rsidRPr="000171D8" w:rsidRDefault="00730001" w:rsidP="00C3651A">
            <w:pPr>
              <w:spacing w:after="0" w:line="240" w:lineRule="auto"/>
              <w:ind w:firstLine="0"/>
              <w:jc w:val="center"/>
              <w:rPr>
                <w:rFonts w:ascii="Garamond" w:hAnsi="Garamond"/>
                <w:sz w:val="20"/>
                <w:szCs w:val="20"/>
              </w:rPr>
            </w:pPr>
          </w:p>
          <w:p w:rsidR="00730001" w:rsidRPr="000171D8" w:rsidRDefault="00730001" w:rsidP="00C3651A">
            <w:pPr>
              <w:spacing w:after="0" w:line="240" w:lineRule="auto"/>
              <w:ind w:firstLine="0"/>
              <w:jc w:val="center"/>
              <w:rPr>
                <w:rFonts w:ascii="Garamond" w:hAnsi="Garamond"/>
                <w:sz w:val="20"/>
                <w:szCs w:val="20"/>
              </w:rPr>
            </w:pPr>
            <w:r w:rsidRPr="000171D8">
              <w:rPr>
                <w:rFonts w:ascii="Garamond" w:hAnsi="Garamond"/>
                <w:sz w:val="20"/>
                <w:szCs w:val="20"/>
              </w:rPr>
              <w:t>5-vjeçar</w:t>
            </w:r>
          </w:p>
        </w:tc>
      </w:tr>
      <w:tr w:rsidR="00730001" w:rsidRPr="000171D8" w:rsidTr="00C3651A">
        <w:trPr>
          <w:jc w:val="center"/>
        </w:trPr>
        <w:tc>
          <w:tcPr>
            <w:tcW w:w="247" w:type="pct"/>
          </w:tcPr>
          <w:p w:rsidR="00730001" w:rsidRPr="000171D8" w:rsidRDefault="00730001" w:rsidP="00C3651A">
            <w:pPr>
              <w:spacing w:after="0" w:line="240" w:lineRule="auto"/>
              <w:ind w:firstLine="0"/>
              <w:jc w:val="center"/>
              <w:rPr>
                <w:rFonts w:ascii="Garamond" w:hAnsi="Garamond"/>
                <w:sz w:val="20"/>
                <w:szCs w:val="20"/>
              </w:rPr>
            </w:pPr>
            <w:r w:rsidRPr="000171D8">
              <w:rPr>
                <w:rFonts w:ascii="Garamond" w:hAnsi="Garamond"/>
                <w:sz w:val="20"/>
                <w:szCs w:val="20"/>
              </w:rPr>
              <w:t>16</w:t>
            </w:r>
          </w:p>
        </w:tc>
        <w:tc>
          <w:tcPr>
            <w:tcW w:w="2412" w:type="pct"/>
          </w:tcPr>
          <w:p w:rsidR="00730001" w:rsidRPr="000171D8" w:rsidRDefault="00730001" w:rsidP="00C3651A">
            <w:pPr>
              <w:spacing w:after="0" w:line="240" w:lineRule="auto"/>
              <w:ind w:firstLine="0"/>
              <w:rPr>
                <w:rFonts w:ascii="Garamond" w:hAnsi="Garamond"/>
                <w:sz w:val="20"/>
                <w:szCs w:val="20"/>
              </w:rPr>
            </w:pPr>
            <w:r w:rsidRPr="000171D8">
              <w:rPr>
                <w:rFonts w:ascii="Garamond" w:hAnsi="Garamond"/>
                <w:sz w:val="20"/>
                <w:szCs w:val="20"/>
              </w:rPr>
              <w:t>Tarifë për pajisjen me autorizim rimbushje të municioneve të gjuetisë.</w:t>
            </w:r>
          </w:p>
        </w:tc>
        <w:tc>
          <w:tcPr>
            <w:tcW w:w="424" w:type="pct"/>
          </w:tcPr>
          <w:p w:rsidR="00730001" w:rsidRPr="000171D8" w:rsidRDefault="00730001" w:rsidP="00C3651A">
            <w:pPr>
              <w:spacing w:after="0" w:line="240" w:lineRule="auto"/>
              <w:ind w:firstLine="0"/>
              <w:jc w:val="center"/>
              <w:rPr>
                <w:rFonts w:ascii="Garamond" w:hAnsi="Garamond"/>
                <w:sz w:val="20"/>
                <w:szCs w:val="20"/>
              </w:rPr>
            </w:pPr>
            <w:r w:rsidRPr="000171D8">
              <w:rPr>
                <w:rFonts w:ascii="Garamond" w:hAnsi="Garamond"/>
                <w:sz w:val="20"/>
                <w:szCs w:val="20"/>
              </w:rPr>
              <w:t>E re</w:t>
            </w:r>
          </w:p>
        </w:tc>
        <w:tc>
          <w:tcPr>
            <w:tcW w:w="572" w:type="pct"/>
          </w:tcPr>
          <w:p w:rsidR="00730001" w:rsidRPr="000171D8" w:rsidRDefault="00730001" w:rsidP="00C3651A">
            <w:pPr>
              <w:spacing w:after="0" w:line="240" w:lineRule="auto"/>
              <w:ind w:firstLine="0"/>
              <w:jc w:val="center"/>
              <w:rPr>
                <w:rFonts w:ascii="Garamond" w:hAnsi="Garamond"/>
                <w:sz w:val="20"/>
                <w:szCs w:val="20"/>
              </w:rPr>
            </w:pPr>
            <w:r w:rsidRPr="000171D8">
              <w:rPr>
                <w:rFonts w:ascii="Garamond" w:hAnsi="Garamond"/>
                <w:sz w:val="20"/>
                <w:szCs w:val="20"/>
              </w:rPr>
              <w:t xml:space="preserve">1 000  </w:t>
            </w:r>
          </w:p>
        </w:tc>
        <w:tc>
          <w:tcPr>
            <w:tcW w:w="636" w:type="pct"/>
          </w:tcPr>
          <w:p w:rsidR="00730001" w:rsidRPr="000171D8" w:rsidRDefault="00730001" w:rsidP="00C3651A">
            <w:pPr>
              <w:spacing w:after="0" w:line="240" w:lineRule="auto"/>
              <w:ind w:firstLine="0"/>
              <w:jc w:val="center"/>
              <w:rPr>
                <w:rFonts w:ascii="Garamond" w:hAnsi="Garamond"/>
                <w:sz w:val="20"/>
                <w:szCs w:val="20"/>
              </w:rPr>
            </w:pPr>
            <w:r w:rsidRPr="000171D8">
              <w:rPr>
                <w:rFonts w:ascii="Garamond" w:hAnsi="Garamond"/>
                <w:sz w:val="20"/>
                <w:szCs w:val="20"/>
              </w:rPr>
              <w:t>E re</w:t>
            </w:r>
          </w:p>
        </w:tc>
        <w:tc>
          <w:tcPr>
            <w:tcW w:w="708" w:type="pct"/>
          </w:tcPr>
          <w:p w:rsidR="00730001" w:rsidRPr="000171D8" w:rsidRDefault="00730001" w:rsidP="00C3651A">
            <w:pPr>
              <w:spacing w:after="0" w:line="240" w:lineRule="auto"/>
              <w:ind w:firstLine="0"/>
              <w:jc w:val="center"/>
              <w:rPr>
                <w:rFonts w:ascii="Garamond" w:hAnsi="Garamond"/>
                <w:sz w:val="20"/>
                <w:szCs w:val="20"/>
              </w:rPr>
            </w:pPr>
            <w:r w:rsidRPr="000171D8">
              <w:rPr>
                <w:rFonts w:ascii="Garamond" w:hAnsi="Garamond"/>
                <w:sz w:val="20"/>
                <w:szCs w:val="20"/>
              </w:rPr>
              <w:t>Provizor</w:t>
            </w:r>
          </w:p>
        </w:tc>
      </w:tr>
    </w:tbl>
    <w:p w:rsidR="00FD57DC" w:rsidRDefault="004A361A"/>
    <w:sectPr w:rsidR="00FD57DC" w:rsidSect="004A361A">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00000" w:rsidRDefault="004A361A">
      <w:pPr>
        <w:spacing w:after="0" w:line="240" w:lineRule="auto"/>
      </w:pPr>
      <w:r>
        <w:separator/>
      </w:r>
    </w:p>
  </w:endnote>
  <w:endnote w:type="continuationSeparator" w:id="0">
    <w:p w:rsidR="00000000" w:rsidRDefault="004A361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20002A87" w:usb1="00000000" w:usb2="00000000"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00000" w:rsidRDefault="004A361A">
      <w:pPr>
        <w:spacing w:after="0" w:line="240" w:lineRule="auto"/>
      </w:pPr>
      <w:r>
        <w:separator/>
      </w:r>
    </w:p>
  </w:footnote>
  <w:footnote w:type="continuationSeparator" w:id="0">
    <w:p w:rsidR="00000000" w:rsidRDefault="004A361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jc w:val="center"/>
      <w:tblBorders>
        <w:top w:val="single" w:sz="12" w:space="0" w:color="auto"/>
        <w:bottom w:val="single" w:sz="12" w:space="0" w:color="auto"/>
      </w:tblBorders>
      <w:shd w:val="pct5" w:color="auto" w:fill="F2F2F2"/>
      <w:tblLook w:val="04A0" w:firstRow="1" w:lastRow="0" w:firstColumn="1" w:lastColumn="0" w:noHBand="0" w:noVBand="1"/>
    </w:tblPr>
    <w:tblGrid>
      <w:gridCol w:w="2744"/>
      <w:gridCol w:w="3857"/>
      <w:gridCol w:w="3254"/>
    </w:tblGrid>
    <w:tr w:rsidR="00D62F0C" w:rsidRPr="00EB260B" w:rsidTr="00153953">
      <w:trPr>
        <w:trHeight w:val="936"/>
        <w:jc w:val="center"/>
      </w:trPr>
      <w:tc>
        <w:tcPr>
          <w:tcW w:w="1392" w:type="pct"/>
          <w:shd w:val="pct5" w:color="auto" w:fill="F2F2F2"/>
          <w:vAlign w:val="center"/>
        </w:tcPr>
        <w:p w:rsidR="00D62F0C" w:rsidRPr="00EB260B" w:rsidRDefault="00730001" w:rsidP="00F36D8E">
          <w:pPr>
            <w:pStyle w:val="NoSpacing"/>
            <w:spacing w:before="100" w:after="100"/>
            <w:ind w:left="-320" w:firstLine="136"/>
            <w:jc w:val="center"/>
            <w:rPr>
              <w:rFonts w:ascii="Garamond" w:hAnsi="Garamond"/>
              <w:b/>
              <w:sz w:val="28"/>
              <w:szCs w:val="28"/>
            </w:rPr>
          </w:pPr>
          <w:r>
            <w:rPr>
              <w:rFonts w:ascii="Garamond" w:hAnsi="Garamond"/>
              <w:b/>
              <w:sz w:val="28"/>
              <w:szCs w:val="28"/>
            </w:rPr>
            <w:t xml:space="preserve">  </w:t>
          </w:r>
          <w:r w:rsidRPr="00EB260B">
            <w:rPr>
              <w:rFonts w:ascii="Garamond" w:hAnsi="Garamond"/>
              <w:b/>
              <w:sz w:val="28"/>
              <w:szCs w:val="28"/>
            </w:rPr>
            <w:t>Fletorja Zyrtare</w:t>
          </w:r>
        </w:p>
      </w:tc>
      <w:tc>
        <w:tcPr>
          <w:tcW w:w="1957" w:type="pct"/>
          <w:shd w:val="pct5" w:color="auto" w:fill="F2F2F2"/>
          <w:vAlign w:val="center"/>
        </w:tcPr>
        <w:p w:rsidR="00D62F0C" w:rsidRPr="00EB260B" w:rsidRDefault="00730001" w:rsidP="00F36D8E">
          <w:pPr>
            <w:pStyle w:val="NoSpacing"/>
            <w:spacing w:before="100" w:after="100"/>
            <w:jc w:val="center"/>
            <w:rPr>
              <w:rFonts w:ascii="Garamond" w:hAnsi="Garamond"/>
              <w:b/>
              <w:sz w:val="28"/>
              <w:szCs w:val="28"/>
            </w:rPr>
          </w:pPr>
          <w:r>
            <w:rPr>
              <w:rFonts w:ascii="Garamond" w:hAnsi="Garamond"/>
              <w:b/>
              <w:sz w:val="28"/>
              <w:szCs w:val="28"/>
            </w:rPr>
            <w:t xml:space="preserve">  </w:t>
          </w:r>
          <w:r>
            <w:rPr>
              <w:noProof/>
              <w:lang w:val="en-US"/>
            </w:rPr>
            <w:drawing>
              <wp:inline distT="0" distB="0" distL="0" distR="0" wp14:anchorId="476FA862" wp14:editId="219B8EF8">
                <wp:extent cx="304524" cy="427512"/>
                <wp:effectExtent l="0" t="0" r="635" b="0"/>
                <wp:docPr id="13" name="Picture 2" descr="Stema e Republikes e perfunduar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tema e Republikes e perfunduar [Converted]"/>
                        <pic:cNvPicPr>
                          <a:picLocks noChangeAspect="1" noChangeArrowheads="1"/>
                        </pic:cNvPicPr>
                      </pic:nvPicPr>
                      <pic:blipFill>
                        <a:blip r:embed="rId1">
                          <a:extLst>
                            <a:ext uri="{28A0092B-C50C-407E-A947-70E740481C1C}">
                              <a14:useLocalDpi xmlns:a14="http://schemas.microsoft.com/office/drawing/2010/main" val="0"/>
                            </a:ext>
                          </a:extLst>
                        </a:blip>
                        <a:srcRect t="-902" r="-2507" b="-1212"/>
                        <a:stretch>
                          <a:fillRect/>
                        </a:stretch>
                      </pic:blipFill>
                      <pic:spPr bwMode="auto">
                        <a:xfrm>
                          <a:off x="0" y="0"/>
                          <a:ext cx="304538" cy="427531"/>
                        </a:xfrm>
                        <a:prstGeom prst="rect">
                          <a:avLst/>
                        </a:prstGeom>
                        <a:noFill/>
                        <a:ln>
                          <a:noFill/>
                        </a:ln>
                      </pic:spPr>
                    </pic:pic>
                  </a:graphicData>
                </a:graphic>
              </wp:inline>
            </w:drawing>
          </w:r>
          <w:r>
            <w:rPr>
              <w:rFonts w:ascii="Garamond" w:hAnsi="Garamond"/>
              <w:b/>
              <w:sz w:val="28"/>
              <w:szCs w:val="28"/>
            </w:rPr>
            <w:t xml:space="preserve">  </w:t>
          </w:r>
        </w:p>
      </w:tc>
      <w:tc>
        <w:tcPr>
          <w:tcW w:w="1651" w:type="pct"/>
          <w:shd w:val="pct5" w:color="auto" w:fill="F2F2F2"/>
          <w:vAlign w:val="center"/>
        </w:tcPr>
        <w:p w:rsidR="00D62F0C" w:rsidRPr="00EB260B" w:rsidRDefault="00730001" w:rsidP="00F36D8E">
          <w:pPr>
            <w:pStyle w:val="NoSpacing"/>
            <w:spacing w:before="100" w:after="100"/>
            <w:jc w:val="center"/>
            <w:rPr>
              <w:rFonts w:ascii="Garamond" w:hAnsi="Garamond"/>
              <w:b/>
              <w:sz w:val="28"/>
              <w:szCs w:val="28"/>
            </w:rPr>
          </w:pPr>
          <w:r>
            <w:rPr>
              <w:rFonts w:ascii="Garamond" w:hAnsi="Garamond"/>
              <w:b/>
              <w:sz w:val="28"/>
              <w:szCs w:val="28"/>
            </w:rPr>
            <w:t xml:space="preserve"> Viti 2015 – Numri 123 </w:t>
          </w:r>
        </w:p>
      </w:tc>
    </w:tr>
  </w:tbl>
  <w:p w:rsidR="00D62F0C" w:rsidRPr="00385E2C" w:rsidRDefault="004A361A" w:rsidP="00385E2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revisionView w:inkAnnotations="0"/>
  <w:defaultTabStop w:val="720"/>
  <w:characterSpacingControl w:val="doNotCompress"/>
  <w:footnotePr>
    <w:footnote w:id="-1"/>
    <w:footnote w:id="0"/>
  </w:footnotePr>
  <w:endnotePr>
    <w:endnote w:id="-1"/>
    <w:endnote w:id="0"/>
  </w:endnotePr>
  <w:compat>
    <w:compatSetting w:name="compatibilityMode" w:uri="http://schemas.microsoft.com/office/word" w:val="12"/>
  </w:compat>
  <w:rsids>
    <w:rsidRoot w:val="00730001"/>
    <w:rsid w:val="00013606"/>
    <w:rsid w:val="0002128B"/>
    <w:rsid w:val="00032E53"/>
    <w:rsid w:val="001D125B"/>
    <w:rsid w:val="002135CF"/>
    <w:rsid w:val="00224E4D"/>
    <w:rsid w:val="002C0AA4"/>
    <w:rsid w:val="002E7553"/>
    <w:rsid w:val="00332E0F"/>
    <w:rsid w:val="00455FC5"/>
    <w:rsid w:val="004A361A"/>
    <w:rsid w:val="004A4709"/>
    <w:rsid w:val="00501B27"/>
    <w:rsid w:val="005F579C"/>
    <w:rsid w:val="00627136"/>
    <w:rsid w:val="006815F0"/>
    <w:rsid w:val="00730001"/>
    <w:rsid w:val="007A33AA"/>
    <w:rsid w:val="008D5304"/>
    <w:rsid w:val="00912120"/>
    <w:rsid w:val="00955251"/>
    <w:rsid w:val="0095581F"/>
    <w:rsid w:val="009D67BE"/>
    <w:rsid w:val="00A3508F"/>
    <w:rsid w:val="00B441A3"/>
    <w:rsid w:val="00C672C9"/>
    <w:rsid w:val="00D27DAF"/>
    <w:rsid w:val="00D760E7"/>
    <w:rsid w:val="00E12DC7"/>
    <w:rsid w:val="00F5353D"/>
    <w:rsid w:val="00F7668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30001"/>
    <w:pPr>
      <w:spacing w:after="200" w:line="276" w:lineRule="auto"/>
      <w:ind w:firstLine="284"/>
    </w:pPr>
    <w:rPr>
      <w:rFonts w:ascii="Calibri" w:eastAsia="Calibri" w:hAnsi="Calibri" w:cs="Times New Roman"/>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730001"/>
    <w:pPr>
      <w:jc w:val="left"/>
    </w:pPr>
    <w:rPr>
      <w:rFonts w:ascii="Times New Roman" w:eastAsia="Times New Roman" w:hAnsi="Times New Roman" w:cs="Times New Roman"/>
      <w:sz w:val="24"/>
      <w:szCs w:val="24"/>
      <w:lang w:val="sq-AL"/>
    </w:rPr>
  </w:style>
  <w:style w:type="character" w:customStyle="1" w:styleId="NoSpacingChar">
    <w:name w:val="No Spacing Char"/>
    <w:basedOn w:val="DefaultParagraphFont"/>
    <w:link w:val="NoSpacing"/>
    <w:uiPriority w:val="1"/>
    <w:locked/>
    <w:rsid w:val="00730001"/>
    <w:rPr>
      <w:rFonts w:ascii="Times New Roman" w:eastAsia="Times New Roman" w:hAnsi="Times New Roman" w:cs="Times New Roman"/>
      <w:sz w:val="24"/>
      <w:szCs w:val="24"/>
      <w:lang w:val="sq-AL"/>
    </w:rPr>
  </w:style>
  <w:style w:type="paragraph" w:styleId="Header">
    <w:name w:val="header"/>
    <w:basedOn w:val="Normal"/>
    <w:link w:val="HeaderChar"/>
    <w:uiPriority w:val="99"/>
    <w:unhideWhenUsed/>
    <w:rsid w:val="00730001"/>
    <w:pPr>
      <w:tabs>
        <w:tab w:val="center" w:pos="4680"/>
        <w:tab w:val="right" w:pos="9360"/>
      </w:tabs>
      <w:spacing w:after="0" w:line="240" w:lineRule="auto"/>
    </w:pPr>
  </w:style>
  <w:style w:type="character" w:customStyle="1" w:styleId="HeaderChar">
    <w:name w:val="Header Char"/>
    <w:basedOn w:val="DefaultParagraphFont"/>
    <w:link w:val="Header"/>
    <w:uiPriority w:val="99"/>
    <w:rsid w:val="00730001"/>
    <w:rPr>
      <w:rFonts w:ascii="Calibri" w:eastAsia="Calibri" w:hAnsi="Calibri" w:cs="Times New Roman"/>
      <w:lang w:val="sq-AL"/>
    </w:rPr>
  </w:style>
  <w:style w:type="paragraph" w:customStyle="1" w:styleId="Akti">
    <w:name w:val="Akti"/>
    <w:link w:val="AktiChar"/>
    <w:rsid w:val="00730001"/>
    <w:pPr>
      <w:keepNext/>
      <w:widowControl w:val="0"/>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730001"/>
    <w:pPr>
      <w:keepNext/>
      <w:widowControl w:val="0"/>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730001"/>
    <w:rPr>
      <w:rFonts w:ascii="Garamond" w:eastAsia="MS Mincho" w:hAnsi="Garamond" w:cs="CG Times"/>
      <w:b/>
      <w:bCs/>
      <w:sz w:val="24"/>
      <w:lang w:val="en-GB"/>
    </w:rPr>
  </w:style>
  <w:style w:type="paragraph" w:customStyle="1" w:styleId="Paragrafi">
    <w:name w:val="Paragrafi"/>
    <w:link w:val="ParagrafiChar"/>
    <w:rsid w:val="00730001"/>
    <w:pPr>
      <w:widowControl w:val="0"/>
      <w:ind w:firstLine="284"/>
    </w:pPr>
    <w:rPr>
      <w:rFonts w:ascii="Garamond" w:eastAsia="MS Mincho" w:hAnsi="Garamond" w:cs="CG Times"/>
      <w:sz w:val="24"/>
    </w:rPr>
  </w:style>
  <w:style w:type="character" w:customStyle="1" w:styleId="ParagrafiChar">
    <w:name w:val="Paragrafi Char"/>
    <w:basedOn w:val="DefaultParagraphFont"/>
    <w:link w:val="Paragrafi"/>
    <w:locked/>
    <w:rsid w:val="00730001"/>
    <w:rPr>
      <w:rFonts w:ascii="Garamond" w:eastAsia="MS Mincho" w:hAnsi="Garamond" w:cs="CG Times"/>
      <w:sz w:val="24"/>
    </w:rPr>
  </w:style>
  <w:style w:type="paragraph" w:customStyle="1" w:styleId="Titulli">
    <w:name w:val="Titulli"/>
    <w:next w:val="Normal"/>
    <w:link w:val="TitulliChar"/>
    <w:rsid w:val="00730001"/>
    <w:pPr>
      <w:keepNext/>
      <w:widowControl w:val="0"/>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730001"/>
    <w:rPr>
      <w:rFonts w:ascii="Garamond" w:eastAsia="MS Mincho" w:hAnsi="Garamond" w:cs="CG Times"/>
      <w:b/>
      <w:bCs/>
      <w:caps/>
      <w:sz w:val="24"/>
      <w:lang w:val="en-GB"/>
    </w:rPr>
  </w:style>
  <w:style w:type="character" w:customStyle="1" w:styleId="AktiChar">
    <w:name w:val="Akti Char"/>
    <w:basedOn w:val="DefaultParagraphFont"/>
    <w:link w:val="Akti"/>
    <w:rsid w:val="00730001"/>
    <w:rPr>
      <w:rFonts w:ascii="Garamond" w:eastAsia="MS Mincho" w:hAnsi="Garamond" w:cs="CG Times"/>
      <w:b/>
      <w:bCs/>
      <w:caps/>
      <w:color w:val="000000"/>
      <w:sz w:val="24"/>
      <w:lang w:val="en-GB"/>
    </w:rPr>
  </w:style>
  <w:style w:type="paragraph" w:customStyle="1" w:styleId="Autoriteti">
    <w:name w:val="Autoriteti"/>
    <w:next w:val="Normal"/>
    <w:link w:val="AutoritetiChar"/>
    <w:rsid w:val="00730001"/>
    <w:pPr>
      <w:keepNext/>
      <w:widowControl w:val="0"/>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730001"/>
    <w:pPr>
      <w:widowControl w:val="0"/>
      <w:jc w:val="right"/>
    </w:pPr>
    <w:rPr>
      <w:rFonts w:ascii="Garamond" w:eastAsia="MS Mincho" w:hAnsi="Garamond" w:cs="Times New Roman"/>
      <w:b/>
      <w:bCs/>
      <w:sz w:val="24"/>
      <w:lang w:val="en-GB"/>
    </w:rPr>
  </w:style>
  <w:style w:type="character" w:customStyle="1" w:styleId="AutoritetiChar">
    <w:name w:val="Autoriteti Char"/>
    <w:link w:val="Autoriteti"/>
    <w:locked/>
    <w:rsid w:val="00730001"/>
    <w:rPr>
      <w:rFonts w:ascii="Garamond" w:eastAsia="MS Mincho" w:hAnsi="Garamond" w:cs="CG Times"/>
      <w:caps/>
      <w:sz w:val="24"/>
      <w:lang w:val="en-GB"/>
    </w:rPr>
  </w:style>
  <w:style w:type="character" w:customStyle="1" w:styleId="AutoritetiEmerChar">
    <w:name w:val="Autoriteti_Emer Char"/>
    <w:link w:val="AutoritetiEmer"/>
    <w:locked/>
    <w:rsid w:val="00730001"/>
    <w:rPr>
      <w:rFonts w:ascii="Garamond" w:eastAsia="MS Mincho" w:hAnsi="Garamond" w:cs="Times New Roman"/>
      <w:b/>
      <w:bCs/>
      <w:sz w:val="24"/>
      <w:lang w:val="en-GB"/>
    </w:rPr>
  </w:style>
  <w:style w:type="paragraph" w:customStyle="1" w:styleId="Titull-Titull">
    <w:name w:val="Titull-Titull"/>
    <w:basedOn w:val="Paragrafi"/>
    <w:qFormat/>
    <w:rsid w:val="00730001"/>
    <w:pPr>
      <w:ind w:firstLine="0"/>
      <w:jc w:val="center"/>
    </w:pPr>
    <w:rPr>
      <w:caps/>
      <w:szCs w:val="24"/>
    </w:rPr>
  </w:style>
  <w:style w:type="paragraph" w:customStyle="1" w:styleId="Hapesira7">
    <w:name w:val="Hapesira 7"/>
    <w:basedOn w:val="Paragrafi"/>
    <w:qFormat/>
    <w:rsid w:val="00730001"/>
    <w:rPr>
      <w:sz w:val="14"/>
      <w:szCs w:val="24"/>
    </w:rPr>
  </w:style>
  <w:style w:type="paragraph" w:styleId="ListParagraph">
    <w:name w:val="List Paragraph"/>
    <w:aliases w:val="List Paragraph2,Akapit z listą BS,List Paragraph1,Bullet1,NumberedParas,List Paragraph 1,Bullets,List_Paragraph,Multilevel para_II,Main numbered paragraph,References,List Paragraph (numbered (a)),Numbered List Paragraph,NUMBERED PARAGRAPH"/>
    <w:basedOn w:val="Normal"/>
    <w:link w:val="ListParagraphChar"/>
    <w:uiPriority w:val="34"/>
    <w:qFormat/>
    <w:rsid w:val="00730001"/>
    <w:pPr>
      <w:ind w:left="720" w:firstLine="0"/>
      <w:contextualSpacing/>
      <w:jc w:val="left"/>
    </w:pPr>
    <w:rPr>
      <w:rFonts w:eastAsia="Times New Roman"/>
    </w:rPr>
  </w:style>
  <w:style w:type="character" w:customStyle="1" w:styleId="ListParagraphChar">
    <w:name w:val="List Paragraph Char"/>
    <w:aliases w:val="List Paragraph2 Char,Akapit z listą BS Char,List Paragraph1 Char,Bullet1 Char,NumberedParas Char,List Paragraph 1 Char,Bullets Char,List_Paragraph Char,Multilevel para_II Char,Main numbered paragraph Char,References Char"/>
    <w:link w:val="ListParagraph"/>
    <w:uiPriority w:val="34"/>
    <w:locked/>
    <w:rsid w:val="00730001"/>
    <w:rPr>
      <w:rFonts w:ascii="Calibri" w:eastAsia="Times New Roman" w:hAnsi="Calibri" w:cs="Times New Roman"/>
      <w:lang w:val="sq-AL"/>
    </w:rPr>
  </w:style>
  <w:style w:type="paragraph" w:customStyle="1" w:styleId="AUTORITETI0">
    <w:name w:val="AUTORITETI"/>
    <w:basedOn w:val="Paragrafi"/>
    <w:qFormat/>
    <w:rsid w:val="00730001"/>
    <w:pPr>
      <w:ind w:firstLine="0"/>
      <w:jc w:val="right"/>
    </w:pPr>
    <w:rPr>
      <w:rFonts w:cs="Times New Roman"/>
      <w:caps/>
      <w:szCs w:val="20"/>
    </w:rPr>
  </w:style>
  <w:style w:type="paragraph" w:styleId="BalloonText">
    <w:name w:val="Balloon Text"/>
    <w:basedOn w:val="Normal"/>
    <w:link w:val="BalloonTextChar"/>
    <w:uiPriority w:val="99"/>
    <w:semiHidden/>
    <w:unhideWhenUsed/>
    <w:rsid w:val="0073000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30001"/>
    <w:rPr>
      <w:rFonts w:ascii="Tahoma" w:eastAsia="Calibri" w:hAnsi="Tahoma" w:cs="Tahoma"/>
      <w:sz w:val="16"/>
      <w:szCs w:val="16"/>
      <w:lang w:val="sq-AL"/>
    </w:rPr>
  </w:style>
  <w:style w:type="paragraph" w:styleId="Footer">
    <w:name w:val="footer"/>
    <w:basedOn w:val="Normal"/>
    <w:link w:val="FooterChar"/>
    <w:uiPriority w:val="99"/>
    <w:unhideWhenUsed/>
    <w:rsid w:val="004A361A"/>
    <w:pPr>
      <w:tabs>
        <w:tab w:val="center" w:pos="4680"/>
        <w:tab w:val="right" w:pos="9360"/>
      </w:tabs>
      <w:spacing w:after="0" w:line="240" w:lineRule="auto"/>
    </w:pPr>
  </w:style>
  <w:style w:type="character" w:customStyle="1" w:styleId="FooterChar">
    <w:name w:val="Footer Char"/>
    <w:basedOn w:val="DefaultParagraphFont"/>
    <w:link w:val="Footer"/>
    <w:uiPriority w:val="99"/>
    <w:rsid w:val="004A361A"/>
    <w:rPr>
      <w:rFonts w:ascii="Calibri" w:eastAsia="Calibri" w:hAnsi="Calibri" w:cs="Times New Roman"/>
      <w:lang w:val="sq-A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921</Words>
  <Characters>5253</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6162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olisa.golloshaj</dc:creator>
  <cp:lastModifiedBy>Vjollca Pacrami</cp:lastModifiedBy>
  <cp:revision>2</cp:revision>
  <cp:lastPrinted>2019-01-30T12:29:00Z</cp:lastPrinted>
  <dcterms:created xsi:type="dcterms:W3CDTF">2015-07-22T09:48:00Z</dcterms:created>
  <dcterms:modified xsi:type="dcterms:W3CDTF">2019-01-30T12:29:00Z</dcterms:modified>
</cp:coreProperties>
</file>