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150" w:rsidRPr="00B142CA" w:rsidRDefault="00681150" w:rsidP="00681150">
      <w:pPr>
        <w:pStyle w:val="Paragrafi"/>
      </w:pPr>
      <w:bookmarkStart w:id="0" w:name="_GoBack"/>
      <w:bookmarkEnd w:id="0"/>
    </w:p>
    <w:p w:rsidR="00681150" w:rsidRPr="00B142CA" w:rsidRDefault="00681150" w:rsidP="00681150">
      <w:pPr>
        <w:pStyle w:val="Akti"/>
      </w:pPr>
      <w:r w:rsidRPr="00B142CA">
        <w:t>K Ë R K E S Ë</w:t>
      </w:r>
    </w:p>
    <w:p w:rsidR="00681150" w:rsidRPr="00B142CA" w:rsidRDefault="00681150" w:rsidP="00681150">
      <w:pPr>
        <w:pStyle w:val="Paragrafi"/>
      </w:pPr>
    </w:p>
    <w:p w:rsidR="00681150" w:rsidRPr="00B142CA" w:rsidRDefault="00681150" w:rsidP="00681150">
      <w:pPr>
        <w:pStyle w:val="NumriData"/>
      </w:pPr>
      <w:r w:rsidRPr="00B142CA">
        <w:t>GJYKATËS SË RRETHIT TË KORÇËS</w:t>
      </w:r>
    </w:p>
    <w:p w:rsidR="00681150" w:rsidRPr="00B142CA" w:rsidRDefault="00681150" w:rsidP="00681150">
      <w:pPr>
        <w:pStyle w:val="Paragrafi"/>
      </w:pPr>
    </w:p>
    <w:p w:rsidR="00681150" w:rsidRPr="00B142CA" w:rsidRDefault="00681150" w:rsidP="00681150">
      <w:pPr>
        <w:pStyle w:val="Paragrafi"/>
      </w:pPr>
      <w:r w:rsidRPr="00B142CA">
        <w:t>Kërkuese: Mimoza Guri Qori  e datëlindjes 1966, lindur e banuese në Pojan.</w:t>
      </w:r>
    </w:p>
    <w:p w:rsidR="00681150" w:rsidRPr="00B142CA" w:rsidRDefault="00681150" w:rsidP="00681150">
      <w:pPr>
        <w:pStyle w:val="Paragrafi"/>
      </w:pPr>
      <w:r w:rsidRPr="00B142CA">
        <w:t>Objekti: Shpalljen të zhdukur të bashkëshortit tim Besim Qori në bazë të neneve 15 e vijues të Kodit Civil dhe 375 e vijues të Kodit të Procedurës Civile të Republikës së Shqipërisë.</w:t>
      </w:r>
    </w:p>
    <w:p w:rsidR="00681150" w:rsidRPr="00B142CA" w:rsidRDefault="00681150" w:rsidP="00681150">
      <w:pPr>
        <w:pStyle w:val="Paragrafi"/>
      </w:pPr>
      <w:r w:rsidRPr="00B142CA">
        <w:t>Jam bashkëshortja e Besim Qorit. Me të kemi bashkëjetuar me martesë prej 14 vjetësh. Bashkëshorti im Besim ka qenë i sëmurë mendërisht. Kohët e fundit sëmundja e tij ishte shtuar. Por pavarësisht nga sëmundja ne nuk e kishim mjekuar apo çuar te mjekët.</w:t>
      </w:r>
    </w:p>
    <w:p w:rsidR="00681150" w:rsidRPr="00B142CA" w:rsidRDefault="00681150" w:rsidP="00681150">
      <w:pPr>
        <w:pStyle w:val="Paragrafi"/>
      </w:pPr>
      <w:r w:rsidRPr="00B142CA">
        <w:t>Më 24.8.1998 ai është larguar nga shtëpia dhe nuk është kthyer më. Është larguar vetë dhe deri tani nuk është bërë i gjallë. Në gjendjen që ka qenë, ne me gjithë kërkimet e shumta nuk kemi marrë asnjë dijeni nëse është gjallë apo jo.</w:t>
      </w:r>
    </w:p>
    <w:p w:rsidR="00681150" w:rsidRPr="00B142CA" w:rsidRDefault="00681150" w:rsidP="00681150">
      <w:pPr>
        <w:pStyle w:val="Paragrafi"/>
      </w:pPr>
      <w:r w:rsidRPr="00B142CA">
        <w:t>Përderisa ka mëse një vit që nuk ka asnjë njoftim të jetë sistemuar, do të thotë se ai është zhdukur.</w:t>
      </w:r>
    </w:p>
    <w:p w:rsidR="00681150" w:rsidRPr="00B142CA" w:rsidRDefault="00681150" w:rsidP="00681150">
      <w:pPr>
        <w:pStyle w:val="Paragrafi"/>
      </w:pPr>
      <w:r w:rsidRPr="00B142CA">
        <w:t>Me këtë gjendje ne kemi interes të vërtetojmë e shpallim zhdukjen e tij.</w:t>
      </w:r>
    </w:p>
    <w:p w:rsidR="00681150" w:rsidRPr="00B142CA" w:rsidRDefault="00681150" w:rsidP="00681150">
      <w:pPr>
        <w:pStyle w:val="Paragrafi"/>
      </w:pPr>
    </w:p>
    <w:p w:rsidR="00681150" w:rsidRPr="00B142CA" w:rsidRDefault="00681150" w:rsidP="00681150">
      <w:pPr>
        <w:pStyle w:val="Autoriteti"/>
      </w:pPr>
      <w:r w:rsidRPr="00B142CA">
        <w:t>KËRKUESJA</w:t>
      </w:r>
    </w:p>
    <w:p w:rsidR="00681150" w:rsidRPr="00B142CA" w:rsidRDefault="00681150" w:rsidP="00681150">
      <w:pPr>
        <w:pStyle w:val="AutoritetiEmer"/>
      </w:pPr>
      <w:r w:rsidRPr="00B142CA">
        <w:t>Mimoza Qori</w:t>
      </w:r>
    </w:p>
    <w:p w:rsidR="00681150" w:rsidRPr="00B142CA" w:rsidRDefault="00681150" w:rsidP="00681150">
      <w:pPr>
        <w:pStyle w:val="Paragrafi"/>
      </w:pPr>
    </w:p>
    <w:p w:rsidR="00681150" w:rsidRPr="00B142CA" w:rsidRDefault="00681150" w:rsidP="00681150">
      <w:pPr>
        <w:pStyle w:val="Paragrafi"/>
      </w:pPr>
    </w:p>
    <w:p w:rsidR="00A0784B" w:rsidRPr="003941D1" w:rsidRDefault="00A0784B" w:rsidP="00681150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29ED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8115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D98D10-390B-42C1-BAE0-62B2C6032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150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2019-03-27T09:56:00Z</dcterms:created>
  <dcterms:modified xsi:type="dcterms:W3CDTF">2019-03-27T09:56:00Z</dcterms:modified>
</cp:coreProperties>
</file>