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A844D1" w14:textId="77777777" w:rsidR="000F74B6" w:rsidRDefault="006F27A3" w:rsidP="001565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  <w:r w:rsidRPr="00156525">
        <w:rPr>
          <w:rFonts w:ascii="Garamond" w:hAnsi="Garamond"/>
          <w:b/>
          <w:sz w:val="24"/>
          <w:szCs w:val="28"/>
        </w:rPr>
        <w:t>KËRKESË</w:t>
      </w:r>
    </w:p>
    <w:p w14:paraId="6707EBC4" w14:textId="5264B1E8" w:rsidR="00156525" w:rsidRPr="00156525" w:rsidRDefault="00156525" w:rsidP="0015652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8"/>
        </w:rPr>
      </w:pPr>
    </w:p>
    <w:p w14:paraId="6707EBC5" w14:textId="483F6253" w:rsidR="00C314FC" w:rsidRPr="00156525" w:rsidRDefault="004C5973" w:rsidP="00156525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</w:rPr>
      </w:pPr>
      <w:r w:rsidRPr="00156525">
        <w:rPr>
          <w:rFonts w:ascii="Garamond" w:hAnsi="Garamond"/>
          <w:sz w:val="24"/>
          <w:szCs w:val="28"/>
        </w:rPr>
        <w:t>Shtetasi</w:t>
      </w:r>
      <w:r w:rsidR="00C314FC" w:rsidRPr="00156525">
        <w:rPr>
          <w:rFonts w:ascii="Garamond" w:hAnsi="Garamond"/>
          <w:sz w:val="24"/>
          <w:szCs w:val="28"/>
        </w:rPr>
        <w:t xml:space="preserve"> </w:t>
      </w:r>
      <w:r w:rsidR="00C11280" w:rsidRPr="00156525">
        <w:rPr>
          <w:rFonts w:ascii="Garamond" w:hAnsi="Garamond"/>
          <w:sz w:val="24"/>
          <w:szCs w:val="28"/>
        </w:rPr>
        <w:t>Sokol Spanjolli</w:t>
      </w:r>
      <w:r w:rsidR="00C314FC" w:rsidRPr="00156525">
        <w:rPr>
          <w:rFonts w:ascii="Garamond" w:hAnsi="Garamond"/>
          <w:sz w:val="24"/>
          <w:szCs w:val="28"/>
        </w:rPr>
        <w:t xml:space="preserve"> kërkon pranë Gjykatës së </w:t>
      </w:r>
      <w:r w:rsidR="00CF51B7" w:rsidRPr="00156525">
        <w:rPr>
          <w:rFonts w:ascii="Garamond" w:hAnsi="Garamond"/>
          <w:sz w:val="24"/>
          <w:szCs w:val="28"/>
        </w:rPr>
        <w:t xml:space="preserve">Shkallës së </w:t>
      </w:r>
      <w:r w:rsidR="00015C03" w:rsidRPr="00156525">
        <w:rPr>
          <w:rFonts w:ascii="Garamond" w:hAnsi="Garamond"/>
          <w:sz w:val="24"/>
          <w:szCs w:val="28"/>
        </w:rPr>
        <w:t>Par</w:t>
      </w:r>
      <w:r w:rsidR="00015C03">
        <w:rPr>
          <w:rFonts w:ascii="Garamond" w:hAnsi="Garamond"/>
          <w:sz w:val="24"/>
          <w:szCs w:val="28"/>
        </w:rPr>
        <w:t>ë</w:t>
      </w:r>
      <w:r w:rsidR="00015C03" w:rsidRPr="00156525">
        <w:rPr>
          <w:rFonts w:ascii="Garamond" w:hAnsi="Garamond"/>
          <w:sz w:val="24"/>
          <w:szCs w:val="28"/>
        </w:rPr>
        <w:t xml:space="preserve"> </w:t>
      </w:r>
      <w:r w:rsidR="00CF51B7" w:rsidRPr="00156525">
        <w:rPr>
          <w:rFonts w:ascii="Garamond" w:hAnsi="Garamond"/>
          <w:sz w:val="24"/>
          <w:szCs w:val="28"/>
        </w:rPr>
        <w:t xml:space="preserve">të Juridiksionit të Përgjithshëm </w:t>
      </w:r>
      <w:r w:rsidR="00C11280" w:rsidRPr="00156525">
        <w:rPr>
          <w:rFonts w:ascii="Garamond" w:hAnsi="Garamond"/>
          <w:sz w:val="24"/>
          <w:szCs w:val="28"/>
        </w:rPr>
        <w:t>Durrës</w:t>
      </w:r>
      <w:r w:rsidR="00CF51B7" w:rsidRPr="00156525">
        <w:rPr>
          <w:rFonts w:ascii="Garamond" w:hAnsi="Garamond"/>
          <w:sz w:val="24"/>
          <w:szCs w:val="28"/>
        </w:rPr>
        <w:t xml:space="preserve"> </w:t>
      </w:r>
      <w:r w:rsidR="006F27A3" w:rsidRPr="00156525">
        <w:rPr>
          <w:rFonts w:ascii="Garamond" w:hAnsi="Garamond"/>
          <w:sz w:val="24"/>
          <w:szCs w:val="28"/>
        </w:rPr>
        <w:t xml:space="preserve">shpalljen </w:t>
      </w:r>
      <w:r w:rsidR="00783E6D" w:rsidRPr="00156525">
        <w:rPr>
          <w:rFonts w:ascii="Garamond" w:hAnsi="Garamond"/>
          <w:sz w:val="24"/>
          <w:szCs w:val="28"/>
        </w:rPr>
        <w:t>e</w:t>
      </w:r>
      <w:r w:rsidR="006F27A3" w:rsidRPr="00156525">
        <w:rPr>
          <w:rFonts w:ascii="Garamond" w:hAnsi="Garamond"/>
          <w:sz w:val="24"/>
          <w:szCs w:val="28"/>
        </w:rPr>
        <w:t xml:space="preserve"> </w:t>
      </w:r>
      <w:r w:rsidR="00672C2D" w:rsidRPr="00156525">
        <w:rPr>
          <w:rFonts w:ascii="Garamond" w:hAnsi="Garamond"/>
          <w:sz w:val="24"/>
          <w:szCs w:val="28"/>
        </w:rPr>
        <w:t>vdekjes</w:t>
      </w:r>
      <w:r w:rsidR="00783E6D" w:rsidRPr="00156525">
        <w:rPr>
          <w:rFonts w:ascii="Garamond" w:hAnsi="Garamond"/>
          <w:sz w:val="24"/>
          <w:szCs w:val="28"/>
        </w:rPr>
        <w:t xml:space="preserve"> s</w:t>
      </w:r>
      <w:r w:rsidR="008C2E15" w:rsidRPr="00156525">
        <w:rPr>
          <w:rFonts w:ascii="Garamond" w:hAnsi="Garamond"/>
          <w:sz w:val="24"/>
          <w:szCs w:val="28"/>
        </w:rPr>
        <w:t>ë shtetasit</w:t>
      </w:r>
      <w:r w:rsidR="00C314FC" w:rsidRPr="00156525">
        <w:rPr>
          <w:rFonts w:ascii="Garamond" w:hAnsi="Garamond"/>
          <w:sz w:val="24"/>
          <w:szCs w:val="28"/>
        </w:rPr>
        <w:t xml:space="preserve"> </w:t>
      </w:r>
      <w:r w:rsidR="00C11280" w:rsidRPr="00156525">
        <w:rPr>
          <w:rFonts w:ascii="Garamond" w:hAnsi="Garamond"/>
          <w:sz w:val="24"/>
          <w:szCs w:val="28"/>
        </w:rPr>
        <w:t>Artan Sherbet Spanjolli</w:t>
      </w:r>
      <w:r w:rsidR="00672C2D" w:rsidRPr="00156525">
        <w:rPr>
          <w:rFonts w:ascii="Garamond" w:hAnsi="Garamond"/>
          <w:sz w:val="24"/>
          <w:szCs w:val="28"/>
        </w:rPr>
        <w:t xml:space="preserve">, </w:t>
      </w:r>
      <w:r w:rsidR="00015C03" w:rsidRPr="00156525">
        <w:rPr>
          <w:rFonts w:ascii="Garamond" w:hAnsi="Garamond"/>
          <w:sz w:val="24"/>
          <w:szCs w:val="28"/>
        </w:rPr>
        <w:t>i</w:t>
      </w:r>
      <w:r w:rsidR="00C11280" w:rsidRPr="00156525">
        <w:rPr>
          <w:rFonts w:ascii="Garamond" w:hAnsi="Garamond"/>
          <w:sz w:val="24"/>
          <w:szCs w:val="28"/>
        </w:rPr>
        <w:t xml:space="preserve"> datëlindjes 25.8.1969</w:t>
      </w:r>
      <w:r w:rsidRPr="00156525">
        <w:rPr>
          <w:rFonts w:ascii="Garamond" w:hAnsi="Garamond"/>
          <w:sz w:val="24"/>
          <w:szCs w:val="28"/>
        </w:rPr>
        <w:t>.</w:t>
      </w:r>
    </w:p>
    <w:p w14:paraId="2722D825" w14:textId="77777777" w:rsidR="00156525" w:rsidRDefault="00156525" w:rsidP="0015652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</w:rPr>
      </w:pPr>
      <w:bookmarkStart w:id="0" w:name="_GoBack"/>
      <w:bookmarkEnd w:id="0"/>
    </w:p>
    <w:p w14:paraId="7ECACAB2" w14:textId="77777777" w:rsidR="00C314FC" w:rsidRPr="00156525" w:rsidRDefault="00156525" w:rsidP="00156525">
      <w:pPr>
        <w:spacing w:after="0" w:line="240" w:lineRule="auto"/>
        <w:ind w:firstLine="284"/>
        <w:jc w:val="right"/>
        <w:rPr>
          <w:rFonts w:ascii="Garamond" w:hAnsi="Garamond"/>
          <w:sz w:val="24"/>
          <w:szCs w:val="28"/>
        </w:rPr>
      </w:pPr>
      <w:r w:rsidRPr="00156525">
        <w:rPr>
          <w:rFonts w:ascii="Garamond" w:hAnsi="Garamond"/>
          <w:sz w:val="24"/>
          <w:szCs w:val="28"/>
        </w:rPr>
        <w:t>KËRKUES</w:t>
      </w:r>
    </w:p>
    <w:p w14:paraId="6707EBC7" w14:textId="77777777" w:rsidR="00C314FC" w:rsidRPr="00156525" w:rsidRDefault="00C11280" w:rsidP="00156525">
      <w:pPr>
        <w:pStyle w:val="ListParagraph"/>
        <w:spacing w:after="0" w:line="240" w:lineRule="auto"/>
        <w:ind w:left="0" w:firstLine="284"/>
        <w:jc w:val="right"/>
        <w:rPr>
          <w:rFonts w:ascii="Garamond" w:hAnsi="Garamond"/>
          <w:b/>
          <w:sz w:val="24"/>
          <w:szCs w:val="28"/>
        </w:rPr>
      </w:pPr>
      <w:r w:rsidRPr="00156525">
        <w:rPr>
          <w:rFonts w:ascii="Garamond" w:hAnsi="Garamond"/>
          <w:b/>
          <w:sz w:val="24"/>
          <w:szCs w:val="28"/>
        </w:rPr>
        <w:t>Sokol Spanjolli</w:t>
      </w:r>
    </w:p>
    <w:sectPr w:rsidR="00C314FC" w:rsidRPr="001565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ACF"/>
    <w:rsid w:val="00015C03"/>
    <w:rsid w:val="000F74B6"/>
    <w:rsid w:val="00156525"/>
    <w:rsid w:val="002D53DD"/>
    <w:rsid w:val="0035782D"/>
    <w:rsid w:val="003927EA"/>
    <w:rsid w:val="00495544"/>
    <w:rsid w:val="004C5973"/>
    <w:rsid w:val="00525407"/>
    <w:rsid w:val="00580D69"/>
    <w:rsid w:val="00672C2D"/>
    <w:rsid w:val="006F27A3"/>
    <w:rsid w:val="00783E6D"/>
    <w:rsid w:val="007A461B"/>
    <w:rsid w:val="008C2E15"/>
    <w:rsid w:val="008C7EE7"/>
    <w:rsid w:val="00956F02"/>
    <w:rsid w:val="00AD6F91"/>
    <w:rsid w:val="00B34ACF"/>
    <w:rsid w:val="00C056B8"/>
    <w:rsid w:val="00C11280"/>
    <w:rsid w:val="00C314FC"/>
    <w:rsid w:val="00CA6F23"/>
    <w:rsid w:val="00CD6FF0"/>
    <w:rsid w:val="00CF51B7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7EBC4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525-1</Nr_x002e__x0020_akti>
    <Data_x0020_e_x0020_Krijimit xmlns="0e656187-b300-4fb0-8bf4-3a50f872073c">2024-02-06T12:28:39Z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2024-02-05T00:00:00Z</Date_x0020_protokolli>
    <Titulli xmlns="0e656187-b300-4fb0-8bf4-3a50f872073c">Kërkesë për shpalljen e vdekur të shtetasit Artan Spanjolli</Titulli>
    <Modifikuesi xmlns="0e656187-b300-4fb0-8bf4-3a50f872073c">ermira.bukaci</Modifikuesi>
    <Nr_x002e__x0020_prot_x0020_QBZ xmlns="0e656187-b300-4fb0-8bf4-3a50f872073c">229/2</Nr_x002e__x0020_prot_x0020_QBZ>
    <Data_x0020_e_x0020_Modifikimit xmlns="0e656187-b300-4fb0-8bf4-3a50f872073c">2024-02-06T13:26:27Z</Data_x0020_e_x0020_Modifikimit>
    <Dekretuar xmlns="0e656187-b300-4fb0-8bf4-3a50f872073c">false</Dekretuar>
    <Data xmlns="0e656187-b300-4fb0-8bf4-3a50f872073c">2023-07-05T00:00:00Z</Data>
    <Nr_x002e__x0020_protokolli_x0020_i_x0020_aktit xmlns="0e656187-b300-4fb0-8bf4-3a50f872073c">525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F5E605BFEF40359D4EC92CE40BC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F5E605BFEF40359D4EC92CE40BC7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4A47F0-E56B-402F-B390-25A36034E8F8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www.w3.org/XML/1998/namespace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7DFC3B4-C725-44A8-8997-579DF768BF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017A1F-64F4-4DB4-8ECD-F8427D546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D6485ED-284A-49D0-95E9-B5BAA7B60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88BB85F-429E-4841-A069-60E4991C393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shpalljen e vdekur të shtetasit Artan Spanjolli</vt:lpstr>
    </vt:vector>
  </TitlesOfParts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shpalljen e vdekur të shtetasit Artan Spanjolli</dc:title>
  <dc:creator>Entela Suli</dc:creator>
  <cp:lastModifiedBy>Fjora Cahani</cp:lastModifiedBy>
  <cp:revision>4</cp:revision>
  <dcterms:created xsi:type="dcterms:W3CDTF">2024-02-06T11:28:00Z</dcterms:created>
  <dcterms:modified xsi:type="dcterms:W3CDTF">2024-02-06T13:22:00Z</dcterms:modified>
</cp:coreProperties>
</file>