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856" w:rsidRPr="00054E4A" w:rsidRDefault="00A05856" w:rsidP="00A05856">
      <w:pPr>
        <w:pStyle w:val="Akti"/>
        <w:rPr>
          <w:lang w:val="it-IT"/>
        </w:rPr>
      </w:pPr>
      <w:bookmarkStart w:id="0" w:name="_GoBack"/>
      <w:bookmarkEnd w:id="0"/>
      <w:r w:rsidRPr="00054E4A">
        <w:rPr>
          <w:lang w:val="it-IT"/>
        </w:rPr>
        <w:t>VENDIM</w:t>
      </w:r>
    </w:p>
    <w:p w:rsidR="00A05856" w:rsidRPr="00054E4A" w:rsidRDefault="00A05856" w:rsidP="00A05856">
      <w:pPr>
        <w:pStyle w:val="NumriData"/>
        <w:rPr>
          <w:lang w:val="it-IT"/>
        </w:rPr>
      </w:pPr>
      <w:r w:rsidRPr="00054E4A">
        <w:rPr>
          <w:lang w:val="it-IT"/>
        </w:rPr>
        <w:t>Nr.58, datë 28.12.2004</w:t>
      </w:r>
    </w:p>
    <w:p w:rsidR="00A05856" w:rsidRPr="00054E4A" w:rsidRDefault="00A05856" w:rsidP="00A05856">
      <w:pPr>
        <w:pStyle w:val="Paragrafi"/>
        <w:rPr>
          <w:lang w:val="it-IT"/>
        </w:rPr>
      </w:pPr>
    </w:p>
    <w:p w:rsidR="00A05856" w:rsidRPr="00054E4A" w:rsidRDefault="00A05856" w:rsidP="00A05856">
      <w:pPr>
        <w:pStyle w:val="Titulli"/>
        <w:rPr>
          <w:lang w:val="it-IT"/>
        </w:rPr>
      </w:pPr>
      <w:r w:rsidRPr="00054E4A">
        <w:rPr>
          <w:lang w:val="it-IT"/>
        </w:rPr>
        <w:t>PËR MIRATIMIN  E  KODIT  TË  SISTEMIT  TË TRANSMETIMIT</w:t>
      </w:r>
    </w:p>
    <w:p w:rsidR="00A05856" w:rsidRPr="00054E4A" w:rsidRDefault="00A05856" w:rsidP="00A05856">
      <w:pPr>
        <w:pStyle w:val="Titulli"/>
        <w:rPr>
          <w:lang w:val="en-US"/>
        </w:rPr>
      </w:pPr>
      <w:r w:rsidRPr="00054E4A">
        <w:rPr>
          <w:lang w:val="en-US"/>
        </w:rPr>
        <w:t>(KODI I FUNKSIONIMIT TË RRJETIT TË TRANSMETIMIT)</w:t>
      </w:r>
    </w:p>
    <w:p w:rsidR="00A05856" w:rsidRPr="00054E4A" w:rsidRDefault="00A05856" w:rsidP="00A05856">
      <w:pPr>
        <w:pStyle w:val="Paragrafi"/>
      </w:pPr>
    </w:p>
    <w:p w:rsidR="00A05856" w:rsidRPr="00054E4A" w:rsidRDefault="00A05856" w:rsidP="00A05856">
      <w:pPr>
        <w:pStyle w:val="BazLigjPropozues"/>
        <w:rPr>
          <w:lang w:val="en-US"/>
        </w:rPr>
      </w:pPr>
      <w:r w:rsidRPr="00054E4A">
        <w:rPr>
          <w:lang w:val="en-US"/>
        </w:rPr>
        <w:t>Në mbështetje të nenit 8 pika 2, germa i, nenit 42 dhe nenit 55 të ligjit nr.9072 dat</w:t>
      </w:r>
      <w:r w:rsidRPr="007D104D">
        <w:rPr>
          <w:rFonts w:ascii="Times New Roman" w:hAnsi="Times New Roman"/>
        </w:rPr>
        <w:t>ё</w:t>
      </w:r>
      <w:r w:rsidRPr="00054E4A">
        <w:rPr>
          <w:rFonts w:cs="CG Times"/>
          <w:lang w:val="en-US"/>
        </w:rPr>
        <w:t xml:space="preserve"> 22.5.2003 “</w:t>
      </w:r>
      <w:r w:rsidRPr="00054E4A">
        <w:rPr>
          <w:lang w:val="en-US"/>
        </w:rPr>
        <w:t>P</w:t>
      </w:r>
      <w:r w:rsidRPr="007D104D">
        <w:rPr>
          <w:rFonts w:ascii="Times New Roman" w:hAnsi="Times New Roman"/>
        </w:rPr>
        <w:t>ё</w:t>
      </w:r>
      <w:r>
        <w:rPr>
          <w:rFonts w:cs="CG Times"/>
          <w:lang w:val="en-US"/>
        </w:rPr>
        <w:t>r s</w:t>
      </w:r>
      <w:r w:rsidRPr="00054E4A">
        <w:rPr>
          <w:rFonts w:cs="CG Times"/>
          <w:lang w:val="en-US"/>
        </w:rPr>
        <w:t>ek</w:t>
      </w:r>
      <w:r w:rsidRPr="00054E4A">
        <w:rPr>
          <w:lang w:val="en-US"/>
        </w:rPr>
        <w:t>torin e energjis</w:t>
      </w:r>
      <w:r w:rsidRPr="007D104D">
        <w:rPr>
          <w:rFonts w:ascii="Times New Roman" w:hAnsi="Times New Roman"/>
        </w:rPr>
        <w:t>ё</w:t>
      </w:r>
      <w:r w:rsidRPr="00054E4A">
        <w:rPr>
          <w:rFonts w:cs="CG Times"/>
          <w:lang w:val="en-US"/>
        </w:rPr>
        <w:t xml:space="preserve"> elektrike</w:t>
      </w:r>
      <w:r w:rsidRPr="00054E4A">
        <w:rPr>
          <w:lang w:val="en-US"/>
        </w:rPr>
        <w:t xml:space="preserve">”, Bordi </w:t>
      </w:r>
      <w:r>
        <w:rPr>
          <w:lang w:val="en-US"/>
        </w:rPr>
        <w:t xml:space="preserve">i </w:t>
      </w:r>
      <w:r w:rsidRPr="00054E4A">
        <w:rPr>
          <w:lang w:val="en-US"/>
        </w:rPr>
        <w:t>Komisionerëve t</w:t>
      </w:r>
      <w:r w:rsidRPr="007D104D">
        <w:rPr>
          <w:rFonts w:ascii="Times New Roman" w:hAnsi="Times New Roman"/>
        </w:rPr>
        <w:t>ё</w:t>
      </w:r>
      <w:r>
        <w:rPr>
          <w:rFonts w:cs="CG Times"/>
          <w:lang w:val="en-US"/>
        </w:rPr>
        <w:t xml:space="preserve"> ER</w:t>
      </w:r>
      <w:r w:rsidRPr="00054E4A">
        <w:rPr>
          <w:rFonts w:cs="CG Times"/>
          <w:lang w:val="en-US"/>
        </w:rPr>
        <w:t>E–s, në mbledhjen e tij të datës 28.12.2004, pasi shqyrtoi draftin e paraqitur nga Task-</w:t>
      </w:r>
      <w:r>
        <w:rPr>
          <w:rFonts w:cs="CG Times"/>
          <w:lang w:val="en-US"/>
        </w:rPr>
        <w:t>Forca e ngritur për përgatitjen e Kodit të</w:t>
      </w:r>
      <w:r w:rsidRPr="00054E4A">
        <w:rPr>
          <w:rFonts w:cs="CG Times"/>
          <w:lang w:val="en-US"/>
        </w:rPr>
        <w:t xml:space="preserve"> Si</w:t>
      </w:r>
      <w:r>
        <w:rPr>
          <w:rFonts w:cs="CG Times"/>
          <w:lang w:val="en-US"/>
        </w:rPr>
        <w:t>stemit të</w:t>
      </w:r>
      <w:r w:rsidRPr="00054E4A">
        <w:rPr>
          <w:rFonts w:cs="CG Times"/>
          <w:lang w:val="en-US"/>
        </w:rPr>
        <w:t xml:space="preserve"> Transmetimit (Kodit të Funksionimit të Rrjetit t</w:t>
      </w:r>
      <w:r w:rsidRPr="007D104D">
        <w:t>ë</w:t>
      </w:r>
      <w:r w:rsidRPr="00054E4A">
        <w:rPr>
          <w:rFonts w:cs="CG Times"/>
          <w:lang w:val="en-US"/>
        </w:rPr>
        <w:t xml:space="preserve"> T</w:t>
      </w:r>
      <w:r w:rsidRPr="00054E4A">
        <w:rPr>
          <w:lang w:val="en-US"/>
        </w:rPr>
        <w:t xml:space="preserve">ransmetimit): </w:t>
      </w:r>
    </w:p>
    <w:p w:rsidR="00A05856" w:rsidRPr="00054E4A" w:rsidRDefault="00A05856" w:rsidP="00A05856">
      <w:pPr>
        <w:pStyle w:val="Paragrafi"/>
        <w:ind w:firstLine="0"/>
      </w:pPr>
    </w:p>
    <w:p w:rsidR="00A05856" w:rsidRPr="00466358" w:rsidRDefault="00A05856" w:rsidP="00A05856">
      <w:pPr>
        <w:pStyle w:val="VENDOSI"/>
      </w:pPr>
      <w:r w:rsidRPr="00466358">
        <w:t>Vendosi:</w:t>
      </w:r>
    </w:p>
    <w:p w:rsidR="00A05856" w:rsidRDefault="00A05856" w:rsidP="00A05856">
      <w:pPr>
        <w:pStyle w:val="Paragrafi"/>
        <w:ind w:firstLine="0"/>
      </w:pPr>
    </w:p>
    <w:p w:rsidR="00A05856" w:rsidRDefault="00A05856" w:rsidP="00A05856">
      <w:pPr>
        <w:pStyle w:val="Paragrafi"/>
      </w:pPr>
      <w:r>
        <w:t xml:space="preserve">Miratimin e Kodit të Sistemit të Transmetimit (Kodit të Funksionimit të Rrjetit të Transmetimit).  (Kodi bashkëlidhur këtij vendimi). </w:t>
      </w:r>
    </w:p>
    <w:p w:rsidR="00A05856" w:rsidRPr="00466358" w:rsidRDefault="00A05856" w:rsidP="00A05856">
      <w:pPr>
        <w:pStyle w:val="Paragrafi"/>
      </w:pPr>
      <w:r w:rsidRPr="00466358">
        <w:t>Ky vendim hyn në fuqi pas botimit  në Fletoren Zyrtare.</w:t>
      </w:r>
    </w:p>
    <w:p w:rsidR="00A05856" w:rsidRPr="00466358" w:rsidRDefault="00A05856" w:rsidP="00A05856">
      <w:pPr>
        <w:pStyle w:val="Paragrafi"/>
        <w:ind w:firstLine="0"/>
      </w:pPr>
    </w:p>
    <w:p w:rsidR="00A05856" w:rsidRPr="00466358" w:rsidRDefault="00A05856" w:rsidP="00A05856">
      <w:pPr>
        <w:pStyle w:val="Autoriteti"/>
      </w:pPr>
      <w:r w:rsidRPr="00466358">
        <w:t>KRYETARI I ERE-S</w:t>
      </w:r>
    </w:p>
    <w:p w:rsidR="00A05856" w:rsidRPr="00466358" w:rsidRDefault="00A05856" w:rsidP="00A05856">
      <w:pPr>
        <w:pStyle w:val="AutoritetiEmer"/>
      </w:pPr>
      <w:r>
        <w:t>Pjetë</w:t>
      </w:r>
      <w:r w:rsidRPr="00466358">
        <w:t>r Dema</w:t>
      </w:r>
    </w:p>
    <w:p w:rsidR="00A05856" w:rsidRDefault="00A05856" w:rsidP="00A05856">
      <w:pPr>
        <w:pStyle w:val="Paragrafi"/>
      </w:pPr>
    </w:p>
    <w:p w:rsidR="00A05856" w:rsidRDefault="00A05856" w:rsidP="00A05856">
      <w:pPr>
        <w:pStyle w:val="Paragrafi"/>
      </w:pPr>
    </w:p>
    <w:p w:rsidR="00A05856" w:rsidRDefault="00A05856" w:rsidP="00A05856">
      <w:pPr>
        <w:pStyle w:val="Paragrafi"/>
      </w:pPr>
    </w:p>
    <w:p w:rsidR="00A05856" w:rsidRDefault="00A05856" w:rsidP="00A05856">
      <w:pPr>
        <w:pStyle w:val="Paragrafi"/>
      </w:pPr>
    </w:p>
    <w:p w:rsidR="00A05856" w:rsidRPr="00466358" w:rsidRDefault="00A05856" w:rsidP="00A05856">
      <w:pPr>
        <w:pStyle w:val="Paragrafi"/>
      </w:pPr>
    </w:p>
    <w:p w:rsidR="00A05856" w:rsidRDefault="00A05856" w:rsidP="00A05856">
      <w:pPr>
        <w:pStyle w:val="Paragrafi"/>
        <w:ind w:firstLine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3F5F80"/>
    <w:rsid w:val="004107B9"/>
    <w:rsid w:val="00411E6E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9468E"/>
    <w:rsid w:val="009C29DF"/>
    <w:rsid w:val="009F72BC"/>
    <w:rsid w:val="00A05856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0EDF64-C23C-4912-A8B8-81312B19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05856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2019-03-14T17:48:00Z</dcterms:created>
  <dcterms:modified xsi:type="dcterms:W3CDTF">2019-03-14T17:48:00Z</dcterms:modified>
</cp:coreProperties>
</file>