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27C3E" w14:textId="77777777" w:rsidR="00207C12" w:rsidRPr="00917173" w:rsidRDefault="00207C12" w:rsidP="00207C1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559527E5" w14:textId="75F65FCE" w:rsidR="00207C12" w:rsidRPr="00917173" w:rsidRDefault="00207C12" w:rsidP="00207C1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5</w:t>
      </w:r>
      <w:r w:rsidR="00917173"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</w:t>
      </w: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datë 22.2.2023</w:t>
      </w:r>
    </w:p>
    <w:p w14:paraId="56286012" w14:textId="77777777" w:rsidR="00207C12" w:rsidRPr="00917173" w:rsidRDefault="00207C12" w:rsidP="00207C1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5FA713F" w14:textId="7EB8224F" w:rsidR="00207C12" w:rsidRPr="00917173" w:rsidRDefault="00207C12" w:rsidP="00207C1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UJËSJELLËS</w:t>
      </w:r>
      <w:r w:rsid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TIRANË SHA</w:t>
      </w:r>
    </w:p>
    <w:p w14:paraId="53D76E81" w14:textId="2B715EB1" w:rsidR="00207C12" w:rsidRPr="006A0715" w:rsidRDefault="006A0715" w:rsidP="00207C1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  <w:r w:rsidRPr="006A0715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(Ndryshuar me vendimin nr. 53, datë 20.12.2024</w:t>
      </w:r>
      <w:r w:rsidR="0037303B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; nr. 13, datë 30.4.2025</w:t>
      </w:r>
      <w:r w:rsidRPr="006A0715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)</w:t>
      </w:r>
    </w:p>
    <w:p w14:paraId="748FEA00" w14:textId="27D314B1" w:rsidR="006A0715" w:rsidRDefault="006A0715" w:rsidP="006A0715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  <w:r w:rsidRPr="006A0715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(I përditësuar)</w:t>
      </w:r>
    </w:p>
    <w:p w14:paraId="67CDA0D7" w14:textId="77777777" w:rsidR="006A0715" w:rsidRPr="006A0715" w:rsidRDefault="006A0715" w:rsidP="006A0715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</w:p>
    <w:p w14:paraId="26D87FE0" w14:textId="3C4188C5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15, 16 dhe 17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”, i ndryshuar (</w:t>
      </w:r>
      <w:r w:rsidR="00917173"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igji nr. 8102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>VKM nr. 958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 datë 6.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”</w:t>
      </w:r>
      <w:r w:rsidR="00917173"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(VKM nr.</w:t>
      </w:r>
      <w:r w:rsidR="00917173"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958),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mbëtar Rregullator nr. 29, datë 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ndryshuar (</w:t>
      </w:r>
      <w:r w:rsidR="00917173"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regullore e licencimit),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5AAE83B9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767E85D" w14:textId="5F8E674F" w:rsidR="00207C12" w:rsidRPr="00B44096" w:rsidRDefault="00917173" w:rsidP="00207C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784A1E5C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E7BA2D0" w14:textId="6D4A8DD3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22.2.2023 pasi shqyrtoi dokumentacionin e paraqitur nga Drejtoria Tekniko-Ekonomike dhe Sektori Juridik mbi kërkesën e shoqërisë Ujësjellës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Kanalizime Tiranë sh.a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licencim</w:t>
      </w:r>
    </w:p>
    <w:p w14:paraId="7821D4E9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4F1D632" w14:textId="6E28BEEC" w:rsidR="00207C12" w:rsidRPr="00B44096" w:rsidRDefault="00917173" w:rsidP="00207C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0CB31735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4D8DF3F7" w14:textId="5245F75E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Shoqëria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(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UK Tiranë)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1002 prot.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23.1.2023, ka paraqitur pranë Entit Rregullator të Sektorit të Furnizimit me Ujë dhe Largimit e Përpunimit të Ujërave të Ndotura (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ERRU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) kërkesën për rinovim licence për shkak të mbarimit të afatit.</w:t>
      </w:r>
    </w:p>
    <w:p w14:paraId="627574DD" w14:textId="77E8ED93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) e gjeti paraqitjen e kërkesë për licencim për shkak të mbarimit të afatit të UK Tiranë në konformitet me kriteret dhe procedurën e parashikuar në VKM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 në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regulloren e licencimit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F623E6F" w14:textId="12E53D21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02E61943" w14:textId="30FD592D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hoqëria UK Tiranë ofron shërbimin e furnizimit me ujë dhe largimit të ujërave të ndotura për 862 009 banorë në Bashkinë Tiranë;</w:t>
      </w:r>
    </w:p>
    <w:p w14:paraId="202872C6" w14:textId="3E31EC59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rejtues ligjor i shoqërisë është z. Elton Kacidhja.</w:t>
      </w:r>
    </w:p>
    <w:p w14:paraId="4AC7EB59" w14:textId="10948A6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rejtues teknik i shoqërisë është z. Edgar Çani i diplomuar në Universitetin Politeknik të Tiranës, Fakulteti i Inxhinierisë Mekanike dhe Elektrike,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ega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Elektrikë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në vitin 1985 dhe ka mbi 5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vjet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përvojë në profesion, sipas kritereve të përcaktuara në VKM nr.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958;</w:t>
      </w:r>
    </w:p>
    <w:p w14:paraId="7B94D7FF" w14:textId="3C34F05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d)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rejtues teknik i shoqërisë për impiantin është z. Enton Osmani i diplomuar në Universitetin Politeknik të Tiranës, Fakulteti i Inxhinierisë së Ndërtimit,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ega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Mjedis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rofili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“Energjetikë”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2004 dhe ka mbi 5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vjet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përvojë në profesion, sipas kritereve të përcaktuara në VKM nr.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958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6B1B6E93" w14:textId="55F51E15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shkak të mbarimit të afatit, ka marrë në konsideratë përmbushjen nga ana e UK Tiranë, të:</w:t>
      </w:r>
    </w:p>
    <w:p w14:paraId="109943D2" w14:textId="2769CB3C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8102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efi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62CB87C8" w14:textId="3066CE7A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9121, datë 28.7.2003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onkurrencës”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 (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) për mos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lejimin e abuzimit me pozitën dominuese në treg të ndërmarrjes veçanërisht në lidhje me kufizimin e tregjeve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16D4E704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 Komisioni Kombëtar Rregullator, pasi arriti në përfundimin se kërkesa e UK Tiranë është e bazuar ligjërisht dhe plotëson kërkesat ligjore të parashikuara në kuadrin rregullator në fuqi,</w:t>
      </w:r>
    </w:p>
    <w:p w14:paraId="5FC77730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23457BD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2D16B0CC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5A89525C" w14:textId="2AEBE936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Licencimin e shoqërisë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sh.a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NUIS L72320033P në kategoritë: </w:t>
      </w:r>
    </w:p>
    <w:p w14:paraId="0E1AABF6" w14:textId="29CEE884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ategoria 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Për grumbullimin dhe shpërndarjen e ujit për konsum publik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”;</w:t>
      </w:r>
    </w:p>
    <w:p w14:paraId="3043C1D4" w14:textId="79E18B57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ategoria B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Për përpunimin e ujit për konsum publik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”;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bookmarkStart w:id="0" w:name="_GoBack"/>
      <w:bookmarkEnd w:id="0"/>
    </w:p>
    <w:p w14:paraId="326FA41B" w14:textId="3839DDA7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ategoria C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Për largimin e ujërave të ndotura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2120AE9A" w14:textId="1EF92623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 Shoqëria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sh.a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3FFAD969" w14:textId="256CEE76" w:rsidR="00207C12" w:rsidRPr="00834633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r w:rsidRPr="00834633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a) </w:t>
      </w:r>
      <w:r w:rsidR="00716CB2" w:rsidRPr="00834633">
        <w:rPr>
          <w:rFonts w:ascii="Garamond" w:hAnsi="Garamond"/>
          <w:i/>
          <w:color w:val="000000"/>
          <w:sz w:val="24"/>
          <w:szCs w:val="24"/>
          <w:lang w:val="sq-AL" w:eastAsia="sq-AL"/>
        </w:rPr>
        <w:t>drejtues ligjor:</w:t>
      </w:r>
      <w:r w:rsidR="00834633" w:rsidRPr="00834633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 z.</w:t>
      </w:r>
      <w:r w:rsidR="0037303B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 </w:t>
      </w:r>
      <w:r w:rsidR="0037303B" w:rsidRPr="0037303B">
        <w:rPr>
          <w:rFonts w:ascii="Garamond" w:hAnsi="Garamond"/>
          <w:i/>
          <w:color w:val="000000"/>
          <w:sz w:val="24"/>
          <w:szCs w:val="24"/>
          <w:lang w:val="sq-AL" w:eastAsia="sq-AL"/>
        </w:rPr>
        <w:t>Skerdi Drenova</w:t>
      </w:r>
      <w:r w:rsidR="00716CB2" w:rsidRPr="0037303B">
        <w:rPr>
          <w:rFonts w:ascii="Garamond" w:hAnsi="Garamond"/>
          <w:i/>
          <w:color w:val="000000"/>
          <w:sz w:val="24"/>
          <w:szCs w:val="24"/>
          <w:lang w:val="sq-AL" w:eastAsia="sq-AL"/>
        </w:rPr>
        <w:t>;</w:t>
      </w:r>
    </w:p>
    <w:p w14:paraId="062CEA9F" w14:textId="70F64255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drejtues teknik: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Edgar Çani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7C00341B" w14:textId="66D00754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drejtues teknik: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Enton Osmani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1CB838E" w14:textId="55B61548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Zona e shërbimit të shoqërisë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sh.a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Bashkia Tiranë.</w:t>
      </w:r>
    </w:p>
    <w:p w14:paraId="405F5770" w14:textId="591100B4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31777C2F" w14:textId="1E9DA17D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 Drejtuesi ligjor i shoqërisë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sh.a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kushtet e licencës brenda 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10 ditëve nga data e njoftimit. </w:t>
      </w:r>
    </w:p>
    <w:p w14:paraId="72EF3D19" w14:textId="19BB3059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Ekonomike të njoftojë shoqërinë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sh.a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48EEFDBD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13891294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0C9A8638" w14:textId="77777777" w:rsidR="00207C12" w:rsidRPr="00917173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104DBB8" w14:textId="3B21C37A" w:rsidR="00207C12" w:rsidRPr="00917173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Cs/>
          <w:color w:val="000000"/>
          <w:sz w:val="24"/>
          <w:szCs w:val="24"/>
          <w:lang w:val="sq-AL" w:eastAsia="sq-AL"/>
        </w:rPr>
        <w:t xml:space="preserve">KRYETAR </w:t>
      </w:r>
    </w:p>
    <w:p w14:paraId="24BE47D0" w14:textId="77777777" w:rsidR="00207C12" w:rsidRPr="00917173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207C12" w:rsidRPr="00917173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068BD" w14:textId="77777777" w:rsidR="006C3E97" w:rsidRDefault="006C3E97" w:rsidP="00265C1E">
      <w:pPr>
        <w:spacing w:after="0" w:line="240" w:lineRule="auto"/>
      </w:pPr>
      <w:r>
        <w:separator/>
      </w:r>
    </w:p>
  </w:endnote>
  <w:endnote w:type="continuationSeparator" w:id="0">
    <w:p w14:paraId="07137996" w14:textId="77777777" w:rsidR="006C3E97" w:rsidRDefault="006C3E97" w:rsidP="00265C1E">
      <w:pPr>
        <w:spacing w:after="0" w:line="240" w:lineRule="auto"/>
      </w:pPr>
      <w:r>
        <w:continuationSeparator/>
      </w:r>
    </w:p>
  </w:endnote>
  <w:endnote w:type="continuationNotice" w:id="1">
    <w:p w14:paraId="67517E3A" w14:textId="77777777" w:rsidR="006C3E97" w:rsidRDefault="006C3E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3B577" w14:textId="6E8721A8" w:rsidR="00917173" w:rsidRPr="00B721B2" w:rsidRDefault="00917173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B550B0" w14:textId="77777777" w:rsidR="006C3E97" w:rsidRDefault="006C3E97" w:rsidP="00265C1E">
      <w:pPr>
        <w:spacing w:after="0" w:line="240" w:lineRule="auto"/>
      </w:pPr>
      <w:r>
        <w:separator/>
      </w:r>
    </w:p>
  </w:footnote>
  <w:footnote w:type="continuationSeparator" w:id="0">
    <w:p w14:paraId="32D8ABC2" w14:textId="77777777" w:rsidR="006C3E97" w:rsidRDefault="006C3E97" w:rsidP="00265C1E">
      <w:pPr>
        <w:spacing w:after="0" w:line="240" w:lineRule="auto"/>
      </w:pPr>
      <w:r>
        <w:continuationSeparator/>
      </w:r>
    </w:p>
  </w:footnote>
  <w:footnote w:type="continuationNotice" w:id="1">
    <w:p w14:paraId="2988164C" w14:textId="77777777" w:rsidR="006C3E97" w:rsidRDefault="006C3E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 w15:restartNumberingAfterBreak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25"/>
  </w:num>
  <w:num w:numId="4">
    <w:abstractNumId w:val="16"/>
  </w:num>
  <w:num w:numId="5">
    <w:abstractNumId w:val="29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7"/>
  </w:num>
  <w:num w:numId="10">
    <w:abstractNumId w:val="0"/>
  </w:num>
  <w:num w:numId="11">
    <w:abstractNumId w:val="1"/>
  </w:num>
  <w:num w:numId="12">
    <w:abstractNumId w:val="27"/>
  </w:num>
  <w:num w:numId="13">
    <w:abstractNumId w:val="4"/>
  </w:num>
  <w:num w:numId="14">
    <w:abstractNumId w:val="8"/>
  </w:num>
  <w:num w:numId="15">
    <w:abstractNumId w:val="26"/>
  </w:num>
  <w:num w:numId="16">
    <w:abstractNumId w:val="20"/>
  </w:num>
  <w:num w:numId="17">
    <w:abstractNumId w:val="12"/>
  </w:num>
  <w:num w:numId="18">
    <w:abstractNumId w:val="18"/>
  </w:num>
  <w:num w:numId="19">
    <w:abstractNumId w:val="19"/>
  </w:num>
  <w:num w:numId="20">
    <w:abstractNumId w:val="3"/>
  </w:num>
  <w:num w:numId="21">
    <w:abstractNumId w:val="15"/>
  </w:num>
  <w:num w:numId="22">
    <w:abstractNumId w:val="28"/>
  </w:num>
  <w:num w:numId="23">
    <w:abstractNumId w:val="14"/>
  </w:num>
  <w:num w:numId="24">
    <w:abstractNumId w:val="24"/>
  </w:num>
  <w:num w:numId="25">
    <w:abstractNumId w:val="5"/>
  </w:num>
  <w:num w:numId="26">
    <w:abstractNumId w:val="11"/>
  </w:num>
  <w:num w:numId="27">
    <w:abstractNumId w:val="21"/>
  </w:num>
  <w:num w:numId="28">
    <w:abstractNumId w:val="9"/>
  </w:num>
  <w:num w:numId="29">
    <w:abstractNumId w:val="22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221F"/>
    <w:rsid w:val="00025785"/>
    <w:rsid w:val="000272D4"/>
    <w:rsid w:val="000320BA"/>
    <w:rsid w:val="0003534B"/>
    <w:rsid w:val="00035ADF"/>
    <w:rsid w:val="0003634D"/>
    <w:rsid w:val="0004344B"/>
    <w:rsid w:val="00046756"/>
    <w:rsid w:val="00046DB6"/>
    <w:rsid w:val="000509BE"/>
    <w:rsid w:val="00050B48"/>
    <w:rsid w:val="00050BD6"/>
    <w:rsid w:val="0005140F"/>
    <w:rsid w:val="000516F1"/>
    <w:rsid w:val="00055712"/>
    <w:rsid w:val="00056836"/>
    <w:rsid w:val="00057628"/>
    <w:rsid w:val="00062150"/>
    <w:rsid w:val="00067E29"/>
    <w:rsid w:val="000723DB"/>
    <w:rsid w:val="0007736A"/>
    <w:rsid w:val="0007759E"/>
    <w:rsid w:val="000777D3"/>
    <w:rsid w:val="0008090C"/>
    <w:rsid w:val="000824CB"/>
    <w:rsid w:val="00083466"/>
    <w:rsid w:val="00084295"/>
    <w:rsid w:val="00086F72"/>
    <w:rsid w:val="00097905"/>
    <w:rsid w:val="000A31B4"/>
    <w:rsid w:val="000A4967"/>
    <w:rsid w:val="000A51E4"/>
    <w:rsid w:val="000A5ACC"/>
    <w:rsid w:val="000A7D8A"/>
    <w:rsid w:val="000B191C"/>
    <w:rsid w:val="000B1965"/>
    <w:rsid w:val="000B4842"/>
    <w:rsid w:val="000B6418"/>
    <w:rsid w:val="000C327A"/>
    <w:rsid w:val="000C3E83"/>
    <w:rsid w:val="000C5FCB"/>
    <w:rsid w:val="000D7719"/>
    <w:rsid w:val="000E3598"/>
    <w:rsid w:val="000E6B9E"/>
    <w:rsid w:val="000E763D"/>
    <w:rsid w:val="000F1D00"/>
    <w:rsid w:val="000F2D26"/>
    <w:rsid w:val="000F4072"/>
    <w:rsid w:val="000F6D1E"/>
    <w:rsid w:val="00100CAD"/>
    <w:rsid w:val="00101EE4"/>
    <w:rsid w:val="0010317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2565D"/>
    <w:rsid w:val="00130A1C"/>
    <w:rsid w:val="001314B0"/>
    <w:rsid w:val="00131D91"/>
    <w:rsid w:val="001324C7"/>
    <w:rsid w:val="00133591"/>
    <w:rsid w:val="001353F7"/>
    <w:rsid w:val="001366F4"/>
    <w:rsid w:val="00146DA3"/>
    <w:rsid w:val="001512D2"/>
    <w:rsid w:val="00153705"/>
    <w:rsid w:val="001579D0"/>
    <w:rsid w:val="00162749"/>
    <w:rsid w:val="00162999"/>
    <w:rsid w:val="00163EC2"/>
    <w:rsid w:val="00165644"/>
    <w:rsid w:val="00167353"/>
    <w:rsid w:val="00167963"/>
    <w:rsid w:val="00171C5B"/>
    <w:rsid w:val="00174994"/>
    <w:rsid w:val="00181FFF"/>
    <w:rsid w:val="001918BB"/>
    <w:rsid w:val="00195161"/>
    <w:rsid w:val="001A760C"/>
    <w:rsid w:val="001B0796"/>
    <w:rsid w:val="001B1C99"/>
    <w:rsid w:val="001C6AA4"/>
    <w:rsid w:val="001D078A"/>
    <w:rsid w:val="001D1C50"/>
    <w:rsid w:val="001D410B"/>
    <w:rsid w:val="001D742F"/>
    <w:rsid w:val="001E64EE"/>
    <w:rsid w:val="001F2D2F"/>
    <w:rsid w:val="001F667A"/>
    <w:rsid w:val="00202B37"/>
    <w:rsid w:val="002058D5"/>
    <w:rsid w:val="00205DDF"/>
    <w:rsid w:val="0020766D"/>
    <w:rsid w:val="00207C12"/>
    <w:rsid w:val="00207E0A"/>
    <w:rsid w:val="00217006"/>
    <w:rsid w:val="0022177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81C4E"/>
    <w:rsid w:val="0028478D"/>
    <w:rsid w:val="00285ED2"/>
    <w:rsid w:val="00286ABB"/>
    <w:rsid w:val="00296C81"/>
    <w:rsid w:val="002A7151"/>
    <w:rsid w:val="002B6696"/>
    <w:rsid w:val="002B7803"/>
    <w:rsid w:val="002B7ADB"/>
    <w:rsid w:val="002C46B6"/>
    <w:rsid w:val="002D0D6B"/>
    <w:rsid w:val="002D3264"/>
    <w:rsid w:val="002D5067"/>
    <w:rsid w:val="002E26FA"/>
    <w:rsid w:val="002E64A2"/>
    <w:rsid w:val="002F03A4"/>
    <w:rsid w:val="002F102B"/>
    <w:rsid w:val="002F2579"/>
    <w:rsid w:val="002F7D7F"/>
    <w:rsid w:val="003010E4"/>
    <w:rsid w:val="003060E1"/>
    <w:rsid w:val="003136EC"/>
    <w:rsid w:val="00314289"/>
    <w:rsid w:val="00317E94"/>
    <w:rsid w:val="0032178E"/>
    <w:rsid w:val="00321F64"/>
    <w:rsid w:val="00323A29"/>
    <w:rsid w:val="00330741"/>
    <w:rsid w:val="003351E4"/>
    <w:rsid w:val="003360A2"/>
    <w:rsid w:val="00336EC0"/>
    <w:rsid w:val="00341F64"/>
    <w:rsid w:val="0034234D"/>
    <w:rsid w:val="00343ABF"/>
    <w:rsid w:val="003452E7"/>
    <w:rsid w:val="0035269C"/>
    <w:rsid w:val="0035602B"/>
    <w:rsid w:val="003614A1"/>
    <w:rsid w:val="0037303B"/>
    <w:rsid w:val="00377150"/>
    <w:rsid w:val="00380C0E"/>
    <w:rsid w:val="003838C5"/>
    <w:rsid w:val="00385673"/>
    <w:rsid w:val="00390208"/>
    <w:rsid w:val="00393857"/>
    <w:rsid w:val="00395DA4"/>
    <w:rsid w:val="003A033E"/>
    <w:rsid w:val="003A1014"/>
    <w:rsid w:val="003A1AF9"/>
    <w:rsid w:val="003A3F7E"/>
    <w:rsid w:val="003A62FB"/>
    <w:rsid w:val="003B1FC6"/>
    <w:rsid w:val="003B3543"/>
    <w:rsid w:val="003B6F84"/>
    <w:rsid w:val="003B754C"/>
    <w:rsid w:val="003C0290"/>
    <w:rsid w:val="003C0610"/>
    <w:rsid w:val="003C37A9"/>
    <w:rsid w:val="003C64D1"/>
    <w:rsid w:val="003C6D0A"/>
    <w:rsid w:val="003C77D7"/>
    <w:rsid w:val="003D2639"/>
    <w:rsid w:val="003D2C04"/>
    <w:rsid w:val="003D4F20"/>
    <w:rsid w:val="003E1AD1"/>
    <w:rsid w:val="003E1BB5"/>
    <w:rsid w:val="003F0BEE"/>
    <w:rsid w:val="003F61E6"/>
    <w:rsid w:val="003F7CB8"/>
    <w:rsid w:val="00401ABA"/>
    <w:rsid w:val="00401ED3"/>
    <w:rsid w:val="00402D01"/>
    <w:rsid w:val="00407522"/>
    <w:rsid w:val="00421890"/>
    <w:rsid w:val="00424D7A"/>
    <w:rsid w:val="00424EEC"/>
    <w:rsid w:val="00432340"/>
    <w:rsid w:val="00433AFB"/>
    <w:rsid w:val="00436CF1"/>
    <w:rsid w:val="0044140D"/>
    <w:rsid w:val="00442815"/>
    <w:rsid w:val="004436B4"/>
    <w:rsid w:val="00450CE8"/>
    <w:rsid w:val="004532BD"/>
    <w:rsid w:val="004562F7"/>
    <w:rsid w:val="00456361"/>
    <w:rsid w:val="00465B10"/>
    <w:rsid w:val="0047013B"/>
    <w:rsid w:val="00471651"/>
    <w:rsid w:val="00472323"/>
    <w:rsid w:val="004737E9"/>
    <w:rsid w:val="00475637"/>
    <w:rsid w:val="00475796"/>
    <w:rsid w:val="004809B5"/>
    <w:rsid w:val="00482FF3"/>
    <w:rsid w:val="00487B6E"/>
    <w:rsid w:val="00487BFE"/>
    <w:rsid w:val="00491936"/>
    <w:rsid w:val="004920BC"/>
    <w:rsid w:val="004A1964"/>
    <w:rsid w:val="004A459A"/>
    <w:rsid w:val="004A622E"/>
    <w:rsid w:val="004A7EE4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E117E"/>
    <w:rsid w:val="004E3161"/>
    <w:rsid w:val="004E7823"/>
    <w:rsid w:val="004F144E"/>
    <w:rsid w:val="004F3C96"/>
    <w:rsid w:val="004F3ECF"/>
    <w:rsid w:val="004F6B79"/>
    <w:rsid w:val="004F6BB9"/>
    <w:rsid w:val="004F72D8"/>
    <w:rsid w:val="00502C2E"/>
    <w:rsid w:val="00505C3C"/>
    <w:rsid w:val="00507859"/>
    <w:rsid w:val="005137F7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1631"/>
    <w:rsid w:val="00551B23"/>
    <w:rsid w:val="005562AA"/>
    <w:rsid w:val="005567C9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C1C95"/>
    <w:rsid w:val="005C3B7C"/>
    <w:rsid w:val="005C5375"/>
    <w:rsid w:val="005C5C10"/>
    <w:rsid w:val="005C7448"/>
    <w:rsid w:val="005C7D00"/>
    <w:rsid w:val="005D43D9"/>
    <w:rsid w:val="005E2D72"/>
    <w:rsid w:val="005E4DAD"/>
    <w:rsid w:val="005E631E"/>
    <w:rsid w:val="005E74FA"/>
    <w:rsid w:val="005F6C3C"/>
    <w:rsid w:val="005F73B1"/>
    <w:rsid w:val="00604554"/>
    <w:rsid w:val="00604C27"/>
    <w:rsid w:val="00606E12"/>
    <w:rsid w:val="00607059"/>
    <w:rsid w:val="00610186"/>
    <w:rsid w:val="00615D23"/>
    <w:rsid w:val="006207BB"/>
    <w:rsid w:val="00622104"/>
    <w:rsid w:val="006227CF"/>
    <w:rsid w:val="006241BB"/>
    <w:rsid w:val="00625098"/>
    <w:rsid w:val="00634721"/>
    <w:rsid w:val="00641A73"/>
    <w:rsid w:val="00641B69"/>
    <w:rsid w:val="00643367"/>
    <w:rsid w:val="006434B2"/>
    <w:rsid w:val="006478F1"/>
    <w:rsid w:val="00654413"/>
    <w:rsid w:val="00655206"/>
    <w:rsid w:val="00663A0C"/>
    <w:rsid w:val="00666DC1"/>
    <w:rsid w:val="006671BB"/>
    <w:rsid w:val="00674CD9"/>
    <w:rsid w:val="00675ADE"/>
    <w:rsid w:val="0067745A"/>
    <w:rsid w:val="0068156A"/>
    <w:rsid w:val="006816A0"/>
    <w:rsid w:val="00687DB9"/>
    <w:rsid w:val="00687EEB"/>
    <w:rsid w:val="0069096B"/>
    <w:rsid w:val="00692EAA"/>
    <w:rsid w:val="006932B4"/>
    <w:rsid w:val="00694EDC"/>
    <w:rsid w:val="00695FCA"/>
    <w:rsid w:val="00696E12"/>
    <w:rsid w:val="006A0715"/>
    <w:rsid w:val="006A20DE"/>
    <w:rsid w:val="006A367A"/>
    <w:rsid w:val="006A7E98"/>
    <w:rsid w:val="006B0979"/>
    <w:rsid w:val="006C29B4"/>
    <w:rsid w:val="006C3E97"/>
    <w:rsid w:val="006D3048"/>
    <w:rsid w:val="006D423D"/>
    <w:rsid w:val="006D635E"/>
    <w:rsid w:val="006E2165"/>
    <w:rsid w:val="006E276B"/>
    <w:rsid w:val="006E281C"/>
    <w:rsid w:val="006E3D4C"/>
    <w:rsid w:val="006F4688"/>
    <w:rsid w:val="006F52DE"/>
    <w:rsid w:val="0070198B"/>
    <w:rsid w:val="007028EB"/>
    <w:rsid w:val="00705211"/>
    <w:rsid w:val="007059A0"/>
    <w:rsid w:val="007107D4"/>
    <w:rsid w:val="00713DB1"/>
    <w:rsid w:val="00714B6D"/>
    <w:rsid w:val="00716CB2"/>
    <w:rsid w:val="00717B98"/>
    <w:rsid w:val="0072065F"/>
    <w:rsid w:val="00721C41"/>
    <w:rsid w:val="00724478"/>
    <w:rsid w:val="00727F48"/>
    <w:rsid w:val="00734498"/>
    <w:rsid w:val="0073623F"/>
    <w:rsid w:val="00742BDE"/>
    <w:rsid w:val="00742DDA"/>
    <w:rsid w:val="00744377"/>
    <w:rsid w:val="00751048"/>
    <w:rsid w:val="00751671"/>
    <w:rsid w:val="0075331F"/>
    <w:rsid w:val="00753F9B"/>
    <w:rsid w:val="00760279"/>
    <w:rsid w:val="007616C8"/>
    <w:rsid w:val="0076372B"/>
    <w:rsid w:val="00770596"/>
    <w:rsid w:val="00770A23"/>
    <w:rsid w:val="0077239B"/>
    <w:rsid w:val="0078139E"/>
    <w:rsid w:val="00781820"/>
    <w:rsid w:val="00782690"/>
    <w:rsid w:val="007828E1"/>
    <w:rsid w:val="00783ABA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5B62"/>
    <w:rsid w:val="007A6DF7"/>
    <w:rsid w:val="007B1C1C"/>
    <w:rsid w:val="007B48FB"/>
    <w:rsid w:val="007B6959"/>
    <w:rsid w:val="007C1E87"/>
    <w:rsid w:val="007C2F4F"/>
    <w:rsid w:val="007C51C5"/>
    <w:rsid w:val="007C5AC2"/>
    <w:rsid w:val="007D6CA8"/>
    <w:rsid w:val="007D77A3"/>
    <w:rsid w:val="007E0441"/>
    <w:rsid w:val="007E0AAB"/>
    <w:rsid w:val="007E1FBB"/>
    <w:rsid w:val="007E308A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0D2D"/>
    <w:rsid w:val="0081227F"/>
    <w:rsid w:val="008123BE"/>
    <w:rsid w:val="00820646"/>
    <w:rsid w:val="00821058"/>
    <w:rsid w:val="008251AA"/>
    <w:rsid w:val="00831384"/>
    <w:rsid w:val="00834633"/>
    <w:rsid w:val="008365F5"/>
    <w:rsid w:val="008630C0"/>
    <w:rsid w:val="00870DED"/>
    <w:rsid w:val="00871E28"/>
    <w:rsid w:val="0087583B"/>
    <w:rsid w:val="00875D4D"/>
    <w:rsid w:val="008808AB"/>
    <w:rsid w:val="00890113"/>
    <w:rsid w:val="00890C62"/>
    <w:rsid w:val="008914EA"/>
    <w:rsid w:val="0089298A"/>
    <w:rsid w:val="00896EB9"/>
    <w:rsid w:val="00897949"/>
    <w:rsid w:val="008A02E5"/>
    <w:rsid w:val="008A0C06"/>
    <w:rsid w:val="008A4E44"/>
    <w:rsid w:val="008B00A1"/>
    <w:rsid w:val="008B0F5B"/>
    <w:rsid w:val="008B76A3"/>
    <w:rsid w:val="008C206D"/>
    <w:rsid w:val="008D07ED"/>
    <w:rsid w:val="008D1A45"/>
    <w:rsid w:val="008E2B52"/>
    <w:rsid w:val="008E2DA4"/>
    <w:rsid w:val="008E54A9"/>
    <w:rsid w:val="008F5C3D"/>
    <w:rsid w:val="008F7CAA"/>
    <w:rsid w:val="00903A8A"/>
    <w:rsid w:val="0090568E"/>
    <w:rsid w:val="009061A6"/>
    <w:rsid w:val="009137EC"/>
    <w:rsid w:val="00914200"/>
    <w:rsid w:val="00917173"/>
    <w:rsid w:val="009209F0"/>
    <w:rsid w:val="009249EA"/>
    <w:rsid w:val="00924F58"/>
    <w:rsid w:val="0092615D"/>
    <w:rsid w:val="00930421"/>
    <w:rsid w:val="00940CF2"/>
    <w:rsid w:val="00941212"/>
    <w:rsid w:val="00941222"/>
    <w:rsid w:val="00943AFC"/>
    <w:rsid w:val="00954EBE"/>
    <w:rsid w:val="00957B5C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95E"/>
    <w:rsid w:val="009867DC"/>
    <w:rsid w:val="00994A4D"/>
    <w:rsid w:val="009957B5"/>
    <w:rsid w:val="00996509"/>
    <w:rsid w:val="009A20CE"/>
    <w:rsid w:val="009A3958"/>
    <w:rsid w:val="009B0738"/>
    <w:rsid w:val="009B487F"/>
    <w:rsid w:val="009C1AF5"/>
    <w:rsid w:val="009C595D"/>
    <w:rsid w:val="009C70D0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00EA9"/>
    <w:rsid w:val="00A102BF"/>
    <w:rsid w:val="00A13003"/>
    <w:rsid w:val="00A13E6E"/>
    <w:rsid w:val="00A144A2"/>
    <w:rsid w:val="00A14E70"/>
    <w:rsid w:val="00A15C2B"/>
    <w:rsid w:val="00A23F3B"/>
    <w:rsid w:val="00A41F0C"/>
    <w:rsid w:val="00A44084"/>
    <w:rsid w:val="00A46370"/>
    <w:rsid w:val="00A53560"/>
    <w:rsid w:val="00A53BDF"/>
    <w:rsid w:val="00A54459"/>
    <w:rsid w:val="00A626A7"/>
    <w:rsid w:val="00A64FAB"/>
    <w:rsid w:val="00A73BC4"/>
    <w:rsid w:val="00A74B04"/>
    <w:rsid w:val="00A770F3"/>
    <w:rsid w:val="00A82800"/>
    <w:rsid w:val="00A83FF7"/>
    <w:rsid w:val="00A9169F"/>
    <w:rsid w:val="00A9491D"/>
    <w:rsid w:val="00A95346"/>
    <w:rsid w:val="00A95879"/>
    <w:rsid w:val="00AA363E"/>
    <w:rsid w:val="00AB0770"/>
    <w:rsid w:val="00AB2049"/>
    <w:rsid w:val="00AB41C9"/>
    <w:rsid w:val="00AB5974"/>
    <w:rsid w:val="00AB7320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461E"/>
    <w:rsid w:val="00AF5F60"/>
    <w:rsid w:val="00B01030"/>
    <w:rsid w:val="00B04738"/>
    <w:rsid w:val="00B10649"/>
    <w:rsid w:val="00B11272"/>
    <w:rsid w:val="00B13644"/>
    <w:rsid w:val="00B13744"/>
    <w:rsid w:val="00B13A3E"/>
    <w:rsid w:val="00B20F46"/>
    <w:rsid w:val="00B24662"/>
    <w:rsid w:val="00B2573F"/>
    <w:rsid w:val="00B264A5"/>
    <w:rsid w:val="00B37F06"/>
    <w:rsid w:val="00B417DC"/>
    <w:rsid w:val="00B432E7"/>
    <w:rsid w:val="00B436ED"/>
    <w:rsid w:val="00B44096"/>
    <w:rsid w:val="00B462D2"/>
    <w:rsid w:val="00B46B22"/>
    <w:rsid w:val="00B50019"/>
    <w:rsid w:val="00B52C1F"/>
    <w:rsid w:val="00B57700"/>
    <w:rsid w:val="00B6021F"/>
    <w:rsid w:val="00B61DA7"/>
    <w:rsid w:val="00B620F5"/>
    <w:rsid w:val="00B6414E"/>
    <w:rsid w:val="00B671E4"/>
    <w:rsid w:val="00B6789B"/>
    <w:rsid w:val="00B721B2"/>
    <w:rsid w:val="00B73A74"/>
    <w:rsid w:val="00B83875"/>
    <w:rsid w:val="00B83CC2"/>
    <w:rsid w:val="00B910B7"/>
    <w:rsid w:val="00B913D9"/>
    <w:rsid w:val="00B91DBB"/>
    <w:rsid w:val="00B928D2"/>
    <w:rsid w:val="00B9373B"/>
    <w:rsid w:val="00B9562C"/>
    <w:rsid w:val="00B97BF6"/>
    <w:rsid w:val="00BA0399"/>
    <w:rsid w:val="00BA29D8"/>
    <w:rsid w:val="00BA2F2D"/>
    <w:rsid w:val="00BA361C"/>
    <w:rsid w:val="00BA5BEB"/>
    <w:rsid w:val="00BA75E1"/>
    <w:rsid w:val="00BB2E55"/>
    <w:rsid w:val="00BB4A27"/>
    <w:rsid w:val="00BC379C"/>
    <w:rsid w:val="00BC3F9B"/>
    <w:rsid w:val="00BC51B2"/>
    <w:rsid w:val="00BC6517"/>
    <w:rsid w:val="00BD0EC3"/>
    <w:rsid w:val="00BD2AB9"/>
    <w:rsid w:val="00BD3A1F"/>
    <w:rsid w:val="00BD412C"/>
    <w:rsid w:val="00BE4085"/>
    <w:rsid w:val="00BF3853"/>
    <w:rsid w:val="00BF4634"/>
    <w:rsid w:val="00C038DB"/>
    <w:rsid w:val="00C068CA"/>
    <w:rsid w:val="00C1178E"/>
    <w:rsid w:val="00C12E0D"/>
    <w:rsid w:val="00C2345C"/>
    <w:rsid w:val="00C24A7C"/>
    <w:rsid w:val="00C27BB1"/>
    <w:rsid w:val="00C31695"/>
    <w:rsid w:val="00C32AEA"/>
    <w:rsid w:val="00C339B4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67827"/>
    <w:rsid w:val="00C70104"/>
    <w:rsid w:val="00C77B92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6E6F"/>
    <w:rsid w:val="00CB6F7B"/>
    <w:rsid w:val="00CB7882"/>
    <w:rsid w:val="00CB7990"/>
    <w:rsid w:val="00CC3AD8"/>
    <w:rsid w:val="00CC79B7"/>
    <w:rsid w:val="00CD2986"/>
    <w:rsid w:val="00CD41EF"/>
    <w:rsid w:val="00CD4906"/>
    <w:rsid w:val="00CD5F9A"/>
    <w:rsid w:val="00CD78CD"/>
    <w:rsid w:val="00CE19E8"/>
    <w:rsid w:val="00CE2483"/>
    <w:rsid w:val="00CE2B42"/>
    <w:rsid w:val="00CE31AF"/>
    <w:rsid w:val="00CE4A9A"/>
    <w:rsid w:val="00CF04A4"/>
    <w:rsid w:val="00CF3CE0"/>
    <w:rsid w:val="00D00AC1"/>
    <w:rsid w:val="00D0383D"/>
    <w:rsid w:val="00D049F5"/>
    <w:rsid w:val="00D04C3A"/>
    <w:rsid w:val="00D051CD"/>
    <w:rsid w:val="00D074A8"/>
    <w:rsid w:val="00D15C59"/>
    <w:rsid w:val="00D161F1"/>
    <w:rsid w:val="00D204A3"/>
    <w:rsid w:val="00D21C8F"/>
    <w:rsid w:val="00D22434"/>
    <w:rsid w:val="00D22CD9"/>
    <w:rsid w:val="00D23617"/>
    <w:rsid w:val="00D321E9"/>
    <w:rsid w:val="00D32D38"/>
    <w:rsid w:val="00D337E1"/>
    <w:rsid w:val="00D342A8"/>
    <w:rsid w:val="00D430EB"/>
    <w:rsid w:val="00D47B3C"/>
    <w:rsid w:val="00D50ECB"/>
    <w:rsid w:val="00D53B13"/>
    <w:rsid w:val="00D5566F"/>
    <w:rsid w:val="00D57795"/>
    <w:rsid w:val="00D609FC"/>
    <w:rsid w:val="00D60E0A"/>
    <w:rsid w:val="00D6247B"/>
    <w:rsid w:val="00D63CA0"/>
    <w:rsid w:val="00D651AA"/>
    <w:rsid w:val="00D65EB7"/>
    <w:rsid w:val="00D66EC5"/>
    <w:rsid w:val="00D67D48"/>
    <w:rsid w:val="00D73EED"/>
    <w:rsid w:val="00D8027A"/>
    <w:rsid w:val="00D821F2"/>
    <w:rsid w:val="00D83038"/>
    <w:rsid w:val="00D84441"/>
    <w:rsid w:val="00D84572"/>
    <w:rsid w:val="00D869A9"/>
    <w:rsid w:val="00D97898"/>
    <w:rsid w:val="00DA078E"/>
    <w:rsid w:val="00DA172F"/>
    <w:rsid w:val="00DA1DEB"/>
    <w:rsid w:val="00DA4792"/>
    <w:rsid w:val="00DA4FA9"/>
    <w:rsid w:val="00DB4A56"/>
    <w:rsid w:val="00DC1320"/>
    <w:rsid w:val="00DC2C92"/>
    <w:rsid w:val="00DC54A7"/>
    <w:rsid w:val="00DD44F7"/>
    <w:rsid w:val="00DD7580"/>
    <w:rsid w:val="00DD7FD4"/>
    <w:rsid w:val="00DE3060"/>
    <w:rsid w:val="00DE6B2D"/>
    <w:rsid w:val="00DF047E"/>
    <w:rsid w:val="00DF3836"/>
    <w:rsid w:val="00DF58B9"/>
    <w:rsid w:val="00E006C8"/>
    <w:rsid w:val="00E00752"/>
    <w:rsid w:val="00E014E1"/>
    <w:rsid w:val="00E06E84"/>
    <w:rsid w:val="00E153C6"/>
    <w:rsid w:val="00E22020"/>
    <w:rsid w:val="00E23C30"/>
    <w:rsid w:val="00E27DB6"/>
    <w:rsid w:val="00E32799"/>
    <w:rsid w:val="00E426A4"/>
    <w:rsid w:val="00E42CB1"/>
    <w:rsid w:val="00E444AA"/>
    <w:rsid w:val="00E4459F"/>
    <w:rsid w:val="00E44718"/>
    <w:rsid w:val="00E474A0"/>
    <w:rsid w:val="00E4762E"/>
    <w:rsid w:val="00E65211"/>
    <w:rsid w:val="00E723E1"/>
    <w:rsid w:val="00E8313F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2658"/>
    <w:rsid w:val="00EB3D97"/>
    <w:rsid w:val="00EB40DD"/>
    <w:rsid w:val="00EB6E67"/>
    <w:rsid w:val="00EB7CF9"/>
    <w:rsid w:val="00EC15AB"/>
    <w:rsid w:val="00EC18FA"/>
    <w:rsid w:val="00EC1BF3"/>
    <w:rsid w:val="00EC3522"/>
    <w:rsid w:val="00EC79B3"/>
    <w:rsid w:val="00ED0A11"/>
    <w:rsid w:val="00EE0B7A"/>
    <w:rsid w:val="00EE1CCF"/>
    <w:rsid w:val="00EF3BA1"/>
    <w:rsid w:val="00F004BD"/>
    <w:rsid w:val="00F122E3"/>
    <w:rsid w:val="00F16A53"/>
    <w:rsid w:val="00F20B99"/>
    <w:rsid w:val="00F2168D"/>
    <w:rsid w:val="00F22B36"/>
    <w:rsid w:val="00F262C8"/>
    <w:rsid w:val="00F3299E"/>
    <w:rsid w:val="00F334CF"/>
    <w:rsid w:val="00F34DCC"/>
    <w:rsid w:val="00F360CA"/>
    <w:rsid w:val="00F432D8"/>
    <w:rsid w:val="00F44E21"/>
    <w:rsid w:val="00F51214"/>
    <w:rsid w:val="00F53C33"/>
    <w:rsid w:val="00F6204D"/>
    <w:rsid w:val="00F728BC"/>
    <w:rsid w:val="00F749EC"/>
    <w:rsid w:val="00F81342"/>
    <w:rsid w:val="00F81EB0"/>
    <w:rsid w:val="00F8544F"/>
    <w:rsid w:val="00F862BA"/>
    <w:rsid w:val="00F87F17"/>
    <w:rsid w:val="00F904A1"/>
    <w:rsid w:val="00F93F87"/>
    <w:rsid w:val="00FA011E"/>
    <w:rsid w:val="00FA4AEE"/>
    <w:rsid w:val="00FA5659"/>
    <w:rsid w:val="00FA5F48"/>
    <w:rsid w:val="00FA69A6"/>
    <w:rsid w:val="00FA7F81"/>
    <w:rsid w:val="00FB0F43"/>
    <w:rsid w:val="00FB1E44"/>
    <w:rsid w:val="00FC1E90"/>
    <w:rsid w:val="00FC4D80"/>
    <w:rsid w:val="00FD49F9"/>
    <w:rsid w:val="00FE6303"/>
    <w:rsid w:val="00FF2EC6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FC2CC0"/>
  <w15:docId w15:val="{72D6A62A-8466-403B-AB1C-194DA45CD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2023-03-07T11:13:35Z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2023-03-05T23:00:00Z</Date_x0020_protokolli>
    <Titulli xmlns="0e656187-b300-4fb0-8bf4-3a50f872073c">Për licencimin e shoqërisë Ujësjellës-Kanalizime Tiranë sh.a</Titulli>
    <Modifikuesi xmlns="0e656187-b300-4fb0-8bf4-3a50f872073c">Suada.Daci</Modifikuesi>
    <Nr_x002e__x0020_prot_x0020_QBZ xmlns="0e656187-b300-4fb0-8bf4-3a50f872073c">361/1</Nr_x002e__x0020_prot_x0020_QBZ>
    <Data_x0020_e_x0020_Modifikimit xmlns="0e656187-b300-4fb0-8bf4-3a50f872073c">2023-03-07T11:31:08Z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112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87FD2CD8DC404580F738EF15B490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87FD2CD8DC404580F738EF15B490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DC81A-1CF4-4A21-8A51-29E5EBFFA2D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BBF24AD-4A16-4506-9DD7-41C3D04704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CAA6CE-97B7-40ED-9F80-577394BBC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8C1E3F-7BCF-499B-A403-2C128DDE8D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DC8CAF-4AE4-4C7E-8DDC-4962EB3BF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2EB3E33-4EBA-481B-9A2E-F330546B5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4514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Endrit Musaj</dc:creator>
  <cp:lastModifiedBy>Rovena Lipe</cp:lastModifiedBy>
  <cp:revision>2</cp:revision>
  <cp:lastPrinted>2023-03-01T12:56:00Z</cp:lastPrinted>
  <dcterms:created xsi:type="dcterms:W3CDTF">2025-05-14T09:51:00Z</dcterms:created>
  <dcterms:modified xsi:type="dcterms:W3CDTF">2025-05-14T09:51:00Z</dcterms:modified>
</cp:coreProperties>
</file>