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3CEFB" w14:textId="77777777" w:rsidR="00E32C58" w:rsidRPr="00806E7B" w:rsidRDefault="00042AEC" w:rsidP="00186D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6E7B">
        <w:rPr>
          <w:rFonts w:ascii="Garamond" w:hAnsi="Garamond"/>
          <w:b/>
          <w:sz w:val="24"/>
          <w:szCs w:val="24"/>
          <w:lang w:val="sq-AL"/>
        </w:rPr>
        <w:t xml:space="preserve">VENDIM </w:t>
      </w:r>
    </w:p>
    <w:p w14:paraId="57575DFC" w14:textId="4DB8BD29" w:rsidR="00042AEC" w:rsidRPr="00E32C58" w:rsidRDefault="00E32C58" w:rsidP="00186D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E32C58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4DBD737F" w14:textId="77777777" w:rsidR="00042AEC" w:rsidRPr="00E32C58" w:rsidRDefault="00042AEC" w:rsidP="00042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C61DF" w14:textId="22EBF89B" w:rsidR="00B60377" w:rsidRPr="00E32C58" w:rsidRDefault="00B60377" w:rsidP="00042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E32C58">
        <w:rPr>
          <w:rFonts w:ascii="Garamond" w:hAnsi="Garamond"/>
          <w:sz w:val="24"/>
          <w:szCs w:val="24"/>
          <w:lang w:val="sq-AL"/>
        </w:rPr>
        <w:t>Gjykata e Rrethit Gjyqësor Lushnj</w:t>
      </w:r>
      <w:r w:rsidR="00042AEC" w:rsidRPr="00E32C58">
        <w:rPr>
          <w:rFonts w:ascii="Garamond" w:hAnsi="Garamond"/>
          <w:sz w:val="24"/>
          <w:szCs w:val="24"/>
          <w:lang w:val="sq-AL"/>
        </w:rPr>
        <w:t>ë</w:t>
      </w:r>
      <w:r w:rsidR="003D6722" w:rsidRPr="00E32C58">
        <w:rPr>
          <w:rFonts w:ascii="Garamond" w:hAnsi="Garamond"/>
          <w:sz w:val="24"/>
          <w:szCs w:val="24"/>
          <w:lang w:val="sq-AL"/>
        </w:rPr>
        <w:t>,</w:t>
      </w:r>
      <w:r w:rsidR="006322C3">
        <w:rPr>
          <w:rFonts w:ascii="Garamond" w:hAnsi="Garamond"/>
          <w:sz w:val="24"/>
          <w:szCs w:val="24"/>
          <w:lang w:val="sq-AL"/>
        </w:rPr>
        <w:t xml:space="preserve"> me</w:t>
      </w:r>
      <w:r w:rsidRPr="00E32C58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E32C58">
        <w:rPr>
          <w:rFonts w:ascii="Garamond" w:hAnsi="Garamond"/>
          <w:sz w:val="24"/>
          <w:szCs w:val="24"/>
          <w:lang w:val="sq-AL"/>
        </w:rPr>
        <w:t xml:space="preserve">7 </w:t>
      </w:r>
      <w:r w:rsidRPr="00E32C58">
        <w:rPr>
          <w:rFonts w:ascii="Garamond" w:hAnsi="Garamond"/>
          <w:sz w:val="24"/>
          <w:szCs w:val="24"/>
          <w:lang w:val="sq-AL"/>
        </w:rPr>
        <w:t>(</w:t>
      </w:r>
      <w:r w:rsidR="00E32C58">
        <w:rPr>
          <w:rFonts w:ascii="Garamond" w:hAnsi="Garamond"/>
          <w:sz w:val="24"/>
          <w:szCs w:val="24"/>
          <w:lang w:val="sq-AL"/>
        </w:rPr>
        <w:t>476</w:t>
      </w:r>
      <w:r w:rsidRPr="00E32C58">
        <w:rPr>
          <w:rFonts w:ascii="Garamond" w:hAnsi="Garamond"/>
          <w:sz w:val="24"/>
          <w:szCs w:val="24"/>
          <w:lang w:val="sq-AL"/>
        </w:rPr>
        <w:t>), dat</w:t>
      </w:r>
      <w:r w:rsidR="00042AEC" w:rsidRPr="00E32C58">
        <w:rPr>
          <w:rFonts w:ascii="Garamond" w:hAnsi="Garamond"/>
          <w:sz w:val="24"/>
          <w:szCs w:val="24"/>
          <w:lang w:val="sq-AL"/>
        </w:rPr>
        <w:t>ë</w:t>
      </w:r>
      <w:r w:rsidRPr="00E32C58">
        <w:rPr>
          <w:rFonts w:ascii="Garamond" w:hAnsi="Garamond"/>
          <w:sz w:val="24"/>
          <w:szCs w:val="24"/>
          <w:lang w:val="sq-AL"/>
        </w:rPr>
        <w:t xml:space="preserve"> </w:t>
      </w:r>
      <w:r w:rsidR="00E32C58">
        <w:rPr>
          <w:rFonts w:ascii="Garamond" w:hAnsi="Garamond"/>
          <w:sz w:val="24"/>
          <w:szCs w:val="24"/>
          <w:lang w:val="sq-AL"/>
        </w:rPr>
        <w:t>4</w:t>
      </w:r>
      <w:r w:rsidR="009F699D" w:rsidRPr="00E32C58">
        <w:rPr>
          <w:rFonts w:ascii="Garamond" w:hAnsi="Garamond"/>
          <w:sz w:val="24"/>
          <w:szCs w:val="24"/>
          <w:lang w:val="sq-AL"/>
        </w:rPr>
        <w:t>.</w:t>
      </w:r>
      <w:r w:rsidR="00E32C58">
        <w:rPr>
          <w:rFonts w:ascii="Garamond" w:hAnsi="Garamond"/>
          <w:sz w:val="24"/>
          <w:szCs w:val="24"/>
          <w:lang w:val="sq-AL"/>
        </w:rPr>
        <w:t>4</w:t>
      </w:r>
      <w:r w:rsidRPr="00E32C58">
        <w:rPr>
          <w:rFonts w:ascii="Garamond" w:hAnsi="Garamond"/>
          <w:sz w:val="24"/>
          <w:szCs w:val="24"/>
          <w:lang w:val="sq-AL"/>
        </w:rPr>
        <w:t>.2023, vendos</w:t>
      </w:r>
      <w:r w:rsidR="00631259" w:rsidRPr="00E32C58">
        <w:rPr>
          <w:rFonts w:ascii="Garamond" w:hAnsi="Garamond"/>
          <w:sz w:val="24"/>
          <w:szCs w:val="24"/>
          <w:lang w:val="sq-AL"/>
        </w:rPr>
        <w:t xml:space="preserve">i </w:t>
      </w:r>
      <w:r w:rsidR="00E32C58" w:rsidRPr="00E32C58">
        <w:rPr>
          <w:rFonts w:ascii="Garamond" w:hAnsi="Garamond"/>
          <w:sz w:val="24"/>
          <w:szCs w:val="24"/>
          <w:lang w:val="sq-AL"/>
        </w:rPr>
        <w:t xml:space="preserve">kufizimin </w:t>
      </w:r>
      <w:r w:rsidR="006322C3">
        <w:rPr>
          <w:rFonts w:ascii="Garamond" w:hAnsi="Garamond"/>
          <w:sz w:val="24"/>
          <w:szCs w:val="24"/>
          <w:lang w:val="sq-AL"/>
        </w:rPr>
        <w:t xml:space="preserve">e </w:t>
      </w:r>
      <w:r w:rsidR="00631259" w:rsidRPr="00E32C58">
        <w:rPr>
          <w:rFonts w:ascii="Garamond" w:hAnsi="Garamond"/>
          <w:sz w:val="24"/>
          <w:szCs w:val="24"/>
          <w:lang w:val="sq-AL"/>
        </w:rPr>
        <w:t xml:space="preserve">zotësisë </w:t>
      </w:r>
      <w:r w:rsidR="00253A07" w:rsidRPr="00E32C58">
        <w:rPr>
          <w:rFonts w:ascii="Garamond" w:hAnsi="Garamond"/>
          <w:sz w:val="24"/>
          <w:szCs w:val="24"/>
          <w:lang w:val="sq-AL"/>
        </w:rPr>
        <w:t xml:space="preserve">juridike </w:t>
      </w:r>
      <w:r w:rsidR="00E32C58" w:rsidRPr="00E32C58">
        <w:rPr>
          <w:rFonts w:ascii="Garamond" w:hAnsi="Garamond"/>
          <w:sz w:val="24"/>
          <w:szCs w:val="24"/>
          <w:lang w:val="sq-AL"/>
        </w:rPr>
        <w:t>për të</w:t>
      </w:r>
      <w:r w:rsidR="00E32C58">
        <w:rPr>
          <w:rFonts w:ascii="Garamond" w:hAnsi="Garamond"/>
          <w:sz w:val="24"/>
          <w:szCs w:val="24"/>
          <w:lang w:val="sq-AL"/>
        </w:rPr>
        <w:t xml:space="preserve"> vepr</w:t>
      </w:r>
      <w:r w:rsidR="00253A07">
        <w:rPr>
          <w:rFonts w:ascii="Garamond" w:hAnsi="Garamond"/>
          <w:sz w:val="24"/>
          <w:szCs w:val="24"/>
          <w:lang w:val="sq-AL"/>
        </w:rPr>
        <w:t>uar</w:t>
      </w:r>
      <w:r w:rsidR="00E32C58">
        <w:rPr>
          <w:rFonts w:ascii="Garamond" w:hAnsi="Garamond"/>
          <w:sz w:val="24"/>
          <w:szCs w:val="24"/>
          <w:lang w:val="sq-AL"/>
        </w:rPr>
        <w:t xml:space="preserve"> për</w:t>
      </w:r>
      <w:r w:rsidRPr="00E32C58">
        <w:rPr>
          <w:rFonts w:ascii="Garamond" w:hAnsi="Garamond"/>
          <w:sz w:val="24"/>
          <w:szCs w:val="24"/>
          <w:lang w:val="sq-AL"/>
        </w:rPr>
        <w:t xml:space="preserve"> shtetasi</w:t>
      </w:r>
      <w:r w:rsidR="00E32C58">
        <w:rPr>
          <w:rFonts w:ascii="Garamond" w:hAnsi="Garamond"/>
          <w:sz w:val="24"/>
          <w:szCs w:val="24"/>
          <w:lang w:val="sq-AL"/>
        </w:rPr>
        <w:t>n Gentian Çili,</w:t>
      </w:r>
      <w:r w:rsidRPr="00E32C58">
        <w:rPr>
          <w:rFonts w:ascii="Garamond" w:hAnsi="Garamond"/>
          <w:sz w:val="24"/>
          <w:szCs w:val="24"/>
          <w:lang w:val="sq-AL"/>
        </w:rPr>
        <w:t xml:space="preserve"> </w:t>
      </w:r>
      <w:r w:rsidR="006C7C55">
        <w:rPr>
          <w:rFonts w:ascii="Garamond" w:hAnsi="Garamond"/>
          <w:sz w:val="24"/>
          <w:szCs w:val="24"/>
          <w:lang w:val="sq-AL"/>
        </w:rPr>
        <w:t>me atësi</w:t>
      </w:r>
      <w:bookmarkStart w:id="0" w:name="_GoBack"/>
      <w:bookmarkEnd w:id="0"/>
      <w:r w:rsidR="006322C3">
        <w:rPr>
          <w:rFonts w:ascii="Garamond" w:hAnsi="Garamond"/>
          <w:sz w:val="24"/>
          <w:szCs w:val="24"/>
          <w:lang w:val="sq-AL"/>
        </w:rPr>
        <w:t xml:space="preserve"> Spiro dhe amësi</w:t>
      </w:r>
      <w:r w:rsidR="00253A07">
        <w:rPr>
          <w:rFonts w:ascii="Garamond" w:hAnsi="Garamond"/>
          <w:sz w:val="24"/>
          <w:szCs w:val="24"/>
          <w:lang w:val="sq-AL"/>
        </w:rPr>
        <w:t xml:space="preserve"> Sotira,</w:t>
      </w:r>
      <w:r w:rsidRPr="00E32C58">
        <w:rPr>
          <w:rFonts w:ascii="Garamond" w:hAnsi="Garamond"/>
          <w:sz w:val="24"/>
          <w:szCs w:val="24"/>
          <w:lang w:val="sq-AL"/>
        </w:rPr>
        <w:t xml:space="preserve"> </w:t>
      </w:r>
      <w:r w:rsidR="006322C3">
        <w:rPr>
          <w:rFonts w:ascii="Garamond" w:hAnsi="Garamond"/>
          <w:sz w:val="24"/>
          <w:szCs w:val="24"/>
          <w:lang w:val="sq-AL"/>
        </w:rPr>
        <w:t xml:space="preserve">i </w:t>
      </w:r>
      <w:r w:rsidRPr="00E32C58">
        <w:rPr>
          <w:rFonts w:ascii="Garamond" w:hAnsi="Garamond"/>
          <w:sz w:val="24"/>
          <w:szCs w:val="24"/>
          <w:lang w:val="sq-AL"/>
        </w:rPr>
        <w:t xml:space="preserve">datëlindjes </w:t>
      </w:r>
      <w:r w:rsidR="00253A07">
        <w:rPr>
          <w:rFonts w:ascii="Garamond" w:hAnsi="Garamond"/>
          <w:sz w:val="24"/>
          <w:szCs w:val="24"/>
          <w:lang w:val="sq-AL"/>
        </w:rPr>
        <w:t>2</w:t>
      </w:r>
      <w:r w:rsidR="00427481" w:rsidRPr="00E32C58">
        <w:rPr>
          <w:rFonts w:ascii="Garamond" w:hAnsi="Garamond"/>
          <w:sz w:val="24"/>
          <w:szCs w:val="24"/>
          <w:lang w:val="sq-AL"/>
        </w:rPr>
        <w:t>.</w:t>
      </w:r>
      <w:r w:rsidR="00253A07">
        <w:rPr>
          <w:rFonts w:ascii="Garamond" w:hAnsi="Garamond"/>
          <w:sz w:val="24"/>
          <w:szCs w:val="24"/>
          <w:lang w:val="sq-AL"/>
        </w:rPr>
        <w:t>7</w:t>
      </w:r>
      <w:r w:rsidR="00427481" w:rsidRPr="00E32C58">
        <w:rPr>
          <w:rFonts w:ascii="Garamond" w:hAnsi="Garamond"/>
          <w:sz w:val="24"/>
          <w:szCs w:val="24"/>
          <w:lang w:val="sq-AL"/>
        </w:rPr>
        <w:t>.19</w:t>
      </w:r>
      <w:r w:rsidR="00253A07">
        <w:rPr>
          <w:rFonts w:ascii="Garamond" w:hAnsi="Garamond"/>
          <w:sz w:val="24"/>
          <w:szCs w:val="24"/>
          <w:lang w:val="sq-AL"/>
        </w:rPr>
        <w:t xml:space="preserve">77, </w:t>
      </w:r>
      <w:r w:rsidRPr="00E32C58">
        <w:rPr>
          <w:rFonts w:ascii="Garamond" w:hAnsi="Garamond"/>
          <w:sz w:val="24"/>
          <w:szCs w:val="24"/>
          <w:lang w:val="sq-AL"/>
        </w:rPr>
        <w:t>lindur n</w:t>
      </w:r>
      <w:r w:rsidR="00253A07">
        <w:rPr>
          <w:rFonts w:ascii="Garamond" w:hAnsi="Garamond"/>
          <w:sz w:val="24"/>
          <w:szCs w:val="24"/>
          <w:lang w:val="sq-AL"/>
        </w:rPr>
        <w:t>ë</w:t>
      </w:r>
      <w:r w:rsidRPr="00E32C58">
        <w:rPr>
          <w:rFonts w:ascii="Garamond" w:hAnsi="Garamond"/>
          <w:sz w:val="24"/>
          <w:szCs w:val="24"/>
          <w:lang w:val="sq-AL"/>
        </w:rPr>
        <w:t xml:space="preserve"> </w:t>
      </w:r>
      <w:r w:rsidR="00253A07">
        <w:rPr>
          <w:rFonts w:ascii="Garamond" w:hAnsi="Garamond"/>
          <w:sz w:val="24"/>
          <w:szCs w:val="24"/>
          <w:lang w:val="sq-AL"/>
        </w:rPr>
        <w:t>Gorre,</w:t>
      </w:r>
      <w:r w:rsidRPr="00E32C58">
        <w:rPr>
          <w:rFonts w:ascii="Garamond" w:hAnsi="Garamond"/>
          <w:sz w:val="24"/>
          <w:szCs w:val="24"/>
          <w:lang w:val="sq-AL"/>
        </w:rPr>
        <w:t xml:space="preserve"> Lushnj</w:t>
      </w:r>
      <w:r w:rsidR="00253A07">
        <w:rPr>
          <w:rFonts w:ascii="Garamond" w:hAnsi="Garamond"/>
          <w:sz w:val="24"/>
          <w:szCs w:val="24"/>
          <w:lang w:val="sq-AL"/>
        </w:rPr>
        <w:t>ë</w:t>
      </w:r>
      <w:r w:rsidRPr="00E32C58">
        <w:rPr>
          <w:rFonts w:ascii="Garamond" w:hAnsi="Garamond"/>
          <w:sz w:val="24"/>
          <w:szCs w:val="24"/>
          <w:lang w:val="sq-AL"/>
        </w:rPr>
        <w:t>, si dhe vendosjen e tij nën kujdestar</w:t>
      </w:r>
      <w:r w:rsidR="006322C3">
        <w:rPr>
          <w:rFonts w:ascii="Garamond" w:hAnsi="Garamond"/>
          <w:sz w:val="24"/>
          <w:szCs w:val="24"/>
          <w:lang w:val="sq-AL"/>
        </w:rPr>
        <w:t>inë</w:t>
      </w:r>
      <w:r w:rsidRPr="00E32C58">
        <w:rPr>
          <w:rFonts w:ascii="Garamond" w:hAnsi="Garamond"/>
          <w:sz w:val="24"/>
          <w:szCs w:val="24"/>
          <w:lang w:val="sq-AL"/>
        </w:rPr>
        <w:t xml:space="preserve"> ligjore të </w:t>
      </w:r>
      <w:r w:rsidR="006322C3">
        <w:rPr>
          <w:rFonts w:ascii="Garamond" w:hAnsi="Garamond"/>
          <w:sz w:val="24"/>
          <w:szCs w:val="24"/>
          <w:lang w:val="sq-AL"/>
        </w:rPr>
        <w:t>kërkueses</w:t>
      </w:r>
      <w:r w:rsidR="00427481" w:rsidRPr="00E32C58">
        <w:rPr>
          <w:rFonts w:ascii="Garamond" w:hAnsi="Garamond"/>
          <w:sz w:val="24"/>
          <w:szCs w:val="24"/>
          <w:lang w:val="sq-AL"/>
        </w:rPr>
        <w:t xml:space="preserve"> </w:t>
      </w:r>
      <w:r w:rsidR="00253A07">
        <w:rPr>
          <w:rFonts w:ascii="Garamond" w:hAnsi="Garamond"/>
          <w:sz w:val="24"/>
          <w:szCs w:val="24"/>
          <w:lang w:val="sq-AL"/>
        </w:rPr>
        <w:t>Laureta Prifti</w:t>
      </w:r>
      <w:r w:rsidRPr="00E32C58">
        <w:rPr>
          <w:rFonts w:ascii="Garamond" w:hAnsi="Garamond"/>
          <w:sz w:val="24"/>
          <w:szCs w:val="24"/>
          <w:lang w:val="sq-AL"/>
        </w:rPr>
        <w:t>.</w:t>
      </w:r>
    </w:p>
    <w:p w14:paraId="446C61E0" w14:textId="77777777" w:rsidR="00B56218" w:rsidRPr="00E32C58" w:rsidRDefault="00B56218" w:rsidP="00042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E32C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17D0"/>
    <w:rsid w:val="000427A6"/>
    <w:rsid w:val="00042AEC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86DA0"/>
    <w:rsid w:val="00190C3D"/>
    <w:rsid w:val="001944EB"/>
    <w:rsid w:val="0019635C"/>
    <w:rsid w:val="001C0519"/>
    <w:rsid w:val="001D2ABC"/>
    <w:rsid w:val="001D2F1F"/>
    <w:rsid w:val="001D3A2F"/>
    <w:rsid w:val="00200949"/>
    <w:rsid w:val="00204F93"/>
    <w:rsid w:val="00212880"/>
    <w:rsid w:val="00213728"/>
    <w:rsid w:val="002154C5"/>
    <w:rsid w:val="00234715"/>
    <w:rsid w:val="00252C2A"/>
    <w:rsid w:val="00253A07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722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1259"/>
    <w:rsid w:val="006322C3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C7C55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06E7B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32C58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E6425"/>
    <w:rsid w:val="00EF1574"/>
    <w:rsid w:val="00EF5D20"/>
    <w:rsid w:val="00F51CB4"/>
    <w:rsid w:val="00F5398E"/>
    <w:rsid w:val="00F56065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C61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2023-06-08T07:37:53Z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2023-06-05T22:00:00Z</Date_x0020_protokolli>
    <Titulli xmlns="0e656187-b300-4fb0-8bf4-3a50f872073c">Kufizim ose heqje zotësie për të kryer veprime juridike për shtetasin Gentian Çili</Titulli>
    <Modifikuesi xmlns="0e656187-b300-4fb0-8bf4-3a50f872073c">valjeta.kaftalli</Modifikuesi>
    <Nr_x002e__x0020_prot_x0020_QBZ xmlns="0e656187-b300-4fb0-8bf4-3a50f872073c">824/1</Nr_x002e__x0020_prot_x0020_QBZ>
    <Data_x0020_e_x0020_Modifikimit xmlns="0e656187-b300-4fb0-8bf4-3a50f872073c">2023-06-08T10:33:04Z</Data_x0020_e_x0020_Modifikimit>
    <Dekretuar xmlns="0e656187-b300-4fb0-8bf4-3a50f872073c">false</Dekretuar>
    <Data xmlns="0e656187-b300-4fb0-8bf4-3a50f872073c">2023-04-03T22:00:00Z</Data>
    <Nr_x002e__x0020_protokolli_x0020_i_x0020_aktit xmlns="0e656187-b300-4fb0-8bf4-3a50f872073c">6/16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E7C43114144F2BA5B04EAFB785F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AB2C2-6EF4-4719-A7A5-8D72A644C09B}">
  <ds:schemaRefs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5E8EBAB-1A79-4005-83E8-63F6DD00D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ABB3FE-9844-4980-9595-44B1DE22E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991965-CAC9-46E9-851D-16620941A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Kufizim ose heqje zotësie për të kryer veprime juridike për shtetasin Gentian Çili</vt:lpstr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Kufizim ose heqje zotësie për të kryer veprime juridike për shtetasin Gentian Çili</dc:title>
  <dc:creator>Entela Suli</dc:creator>
  <cp:lastModifiedBy>Valjeta Kaftalli</cp:lastModifiedBy>
  <cp:revision>12</cp:revision>
  <dcterms:created xsi:type="dcterms:W3CDTF">2023-06-08T07:35:00Z</dcterms:created>
  <dcterms:modified xsi:type="dcterms:W3CDTF">2023-06-08T10:42:00Z</dcterms:modified>
</cp:coreProperties>
</file>