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AFE" w:rsidRPr="00B43B31" w:rsidRDefault="00382AFE" w:rsidP="00382AFE">
      <w:pPr>
        <w:pStyle w:val="Akti"/>
      </w:pPr>
      <w:bookmarkStart w:id="0" w:name="_GoBack"/>
      <w:bookmarkEnd w:id="0"/>
      <w:r w:rsidRPr="00B43B31">
        <w:t>VENDIM</w:t>
      </w:r>
    </w:p>
    <w:p w:rsidR="00382AFE" w:rsidRPr="00B43B31" w:rsidRDefault="00382AFE" w:rsidP="00382AFE">
      <w:pPr>
        <w:pStyle w:val="NumriData"/>
      </w:pPr>
      <w:r w:rsidRPr="00B43B31">
        <w:t>Nr.511, datë 2.12.1992</w:t>
      </w:r>
    </w:p>
    <w:p w:rsidR="00382AFE" w:rsidRPr="00B43B31" w:rsidRDefault="00382AFE" w:rsidP="00382AFE">
      <w:pPr>
        <w:pStyle w:val="Paragrafi"/>
      </w:pPr>
    </w:p>
    <w:p w:rsidR="00382AFE" w:rsidRPr="00B43B31" w:rsidRDefault="00382AFE" w:rsidP="00382AFE">
      <w:pPr>
        <w:pStyle w:val="Titulli"/>
      </w:pPr>
      <w:r w:rsidRPr="00B43B31">
        <w:t>PËR MIRATIMIN E MARRËVESHJES NDËRMJET MINISTRISË SË</w:t>
      </w:r>
      <w:r>
        <w:t xml:space="preserve"> </w:t>
      </w:r>
      <w:r w:rsidRPr="00B43B31">
        <w:t>NDËRTIMIT, TË STREHIMIT DHE RREGULLIMIT TË TERRITORIT TË</w:t>
      </w:r>
      <w:r>
        <w:t xml:space="preserve"> </w:t>
      </w:r>
      <w:r w:rsidRPr="00B43B31">
        <w:t>REPUBLIKËS SË SHQIPËRISË DHE MINISTRISË SË NDËRTIMEVE</w:t>
      </w:r>
      <w:r>
        <w:t xml:space="preserve"> </w:t>
      </w:r>
      <w:r w:rsidRPr="00B43B31">
        <w:t>PUBLIKE DHE RREGULLIMIT TË TERRITORIT TË REPUBLIKËS SË</w:t>
      </w:r>
      <w:r>
        <w:t xml:space="preserve"> </w:t>
      </w:r>
      <w:r w:rsidRPr="00B43B31">
        <w:t>RUMANISË</w:t>
      </w:r>
    </w:p>
    <w:p w:rsidR="00382AFE" w:rsidRPr="00B43B31" w:rsidRDefault="00382AFE" w:rsidP="00382AFE">
      <w:pPr>
        <w:pStyle w:val="Paragrafi"/>
      </w:pPr>
    </w:p>
    <w:p w:rsidR="00382AFE" w:rsidRPr="00B43B31" w:rsidRDefault="00382AFE" w:rsidP="00382AFE">
      <w:pPr>
        <w:pStyle w:val="BazLigjPropozues"/>
      </w:pPr>
      <w:r w:rsidRPr="00B43B31">
        <w:t xml:space="preserve"> Në mbështetje të nenit 36, pika 6 të ligjit nr.7491, datë 29.4.1991 "Për dispozitat kryesore kushtetuese", me propozimin e Ministrisë së Ndërtimit, Strehimit dhe Rregullimit të Territorit, Këshilli i Ministrave</w:t>
      </w:r>
    </w:p>
    <w:p w:rsidR="00382AFE" w:rsidRPr="00B43B31" w:rsidRDefault="00382AFE" w:rsidP="00382AFE">
      <w:pPr>
        <w:pStyle w:val="Paragrafi"/>
      </w:pPr>
    </w:p>
    <w:p w:rsidR="00382AFE" w:rsidRPr="00B43B31" w:rsidRDefault="00382AFE" w:rsidP="00382AFE">
      <w:pPr>
        <w:pStyle w:val="VENDOSI"/>
      </w:pPr>
      <w:r>
        <w:t>VENDOS</w:t>
      </w:r>
      <w:r w:rsidRPr="00B43B31">
        <w:t>I:</w:t>
      </w:r>
    </w:p>
    <w:p w:rsidR="00382AFE" w:rsidRPr="00B43B31" w:rsidRDefault="00382AFE" w:rsidP="00382AFE">
      <w:pPr>
        <w:pStyle w:val="Paragrafi"/>
      </w:pPr>
    </w:p>
    <w:p w:rsidR="00382AFE" w:rsidRPr="00B43B31" w:rsidRDefault="00382AFE" w:rsidP="00382AFE">
      <w:pPr>
        <w:pStyle w:val="Paragrafi"/>
      </w:pPr>
      <w:r w:rsidRPr="00B43B31">
        <w:t xml:space="preserve"> Miratimin e "Marrëveshjes ndërmjet Ministrisë së Ndërtimit, të Strehimit dhe Rregullimit të Territorit te Republikës së Shqipërisë dhe Ministrisë së Ndërtimeve Publike dhe Rregullimit të Territorit të Republikës së Rumanisë".</w:t>
      </w:r>
    </w:p>
    <w:p w:rsidR="00382AFE" w:rsidRPr="00B43B31" w:rsidRDefault="00382AFE" w:rsidP="00382AFE">
      <w:pPr>
        <w:pStyle w:val="Paragrafi"/>
      </w:pPr>
    </w:p>
    <w:p w:rsidR="00382AFE" w:rsidRPr="00B43B31" w:rsidRDefault="00382AFE" w:rsidP="00382AFE">
      <w:pPr>
        <w:pStyle w:val="Paragrafi"/>
      </w:pPr>
      <w:r w:rsidRPr="00B43B31">
        <w:t>Ky vendim hyn në fuqi menjëherë.</w:t>
      </w:r>
    </w:p>
    <w:p w:rsidR="00382AFE" w:rsidRPr="00B43B31" w:rsidRDefault="00382AFE" w:rsidP="00382AFE">
      <w:pPr>
        <w:pStyle w:val="Paragrafi"/>
      </w:pPr>
    </w:p>
    <w:p w:rsidR="00382AFE" w:rsidRPr="00B43B31" w:rsidRDefault="00382AFE" w:rsidP="00382AFE">
      <w:pPr>
        <w:pStyle w:val="Autoriteti"/>
      </w:pPr>
      <w:r w:rsidRPr="00B43B31">
        <w:t>KRYETARI I KËSHILLIT TË MINISTRAVE</w:t>
      </w:r>
    </w:p>
    <w:p w:rsidR="00382AFE" w:rsidRPr="00B43B31" w:rsidRDefault="00382AFE" w:rsidP="00382AFE">
      <w:pPr>
        <w:pStyle w:val="AutoritetiEmer"/>
      </w:pPr>
      <w:r w:rsidRPr="00B43B31">
        <w:t xml:space="preserve">Aleksandër Meksi </w:t>
      </w:r>
    </w:p>
    <w:p w:rsidR="00382AFE" w:rsidRPr="00B43B31" w:rsidRDefault="00382AFE" w:rsidP="00382AF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2AFE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5F3B41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DA4C69-EDB2-48CB-A177-4BC71DF47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