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2AE" w:rsidRDefault="00AC22AE" w:rsidP="00AC22AE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</w:p>
    <w:p w:rsidR="00AC22AE" w:rsidRDefault="00AC22AE" w:rsidP="00AC22AE">
      <w:pPr>
        <w:pStyle w:val="Akti"/>
        <w:keepNext w:val="0"/>
        <w:rPr>
          <w:spacing w:val="-4"/>
          <w:lang w:val="sq-AL"/>
        </w:rPr>
        <w:sectPr w:rsidR="00AC22AE" w:rsidSect="00613AE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Fmt w:val="chicago"/>
          </w:footnotePr>
          <w:pgSz w:w="11907" w:h="16840" w:code="9"/>
          <w:pgMar w:top="720" w:right="1134" w:bottom="720" w:left="1134" w:header="851" w:footer="851" w:gutter="0"/>
          <w:pgNumType w:start="26547"/>
          <w:cols w:num="2" w:space="454"/>
          <w:docGrid w:linePitch="360"/>
        </w:sectPr>
      </w:pPr>
    </w:p>
    <w:p w:rsidR="00AC22AE" w:rsidRDefault="00AC22AE" w:rsidP="00AC22AE">
      <w:pPr>
        <w:pStyle w:val="Akti"/>
        <w:keepNext w:val="0"/>
        <w:rPr>
          <w:spacing w:val="-4"/>
          <w:lang w:val="sq-AL"/>
        </w:rPr>
      </w:pPr>
    </w:p>
    <w:p w:rsidR="00AC22AE" w:rsidRPr="00A514D5" w:rsidRDefault="00AC22AE" w:rsidP="00AC22AE">
      <w:pPr>
        <w:pStyle w:val="Akti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VENDIM</w:t>
      </w:r>
    </w:p>
    <w:p w:rsidR="00AC22AE" w:rsidRPr="00A514D5" w:rsidRDefault="00AC22AE" w:rsidP="00AC22AE">
      <w:pPr>
        <w:pStyle w:val="NumriData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Nr. 930, datë 28.12.2016</w:t>
      </w:r>
    </w:p>
    <w:p w:rsidR="00AC22AE" w:rsidRPr="00A514D5" w:rsidRDefault="00AC22AE" w:rsidP="00AC22AE">
      <w:pPr>
        <w:pStyle w:val="Hapesira7"/>
        <w:rPr>
          <w:lang w:val="sq-AL"/>
        </w:rPr>
      </w:pPr>
    </w:p>
    <w:p w:rsidR="00AC22AE" w:rsidRPr="00A514D5" w:rsidRDefault="00AC22AE" w:rsidP="00AC22AE">
      <w:pPr>
        <w:pStyle w:val="Titull-Titull"/>
        <w:rPr>
          <w:b/>
          <w:spacing w:val="-4"/>
          <w:lang w:val="sq-AL"/>
        </w:rPr>
      </w:pPr>
      <w:r w:rsidRPr="00A514D5">
        <w:rPr>
          <w:b/>
          <w:spacing w:val="-4"/>
          <w:lang w:val="sq-AL"/>
        </w:rPr>
        <w:t>PËR MIRATIMIN E STRUKTURËS DHE TË ORGANIKËS SË AGJENCISË SË AUDITIMIT TË PROGRAMEVE TË ASISTENCËS, AKREDITUAR NGA BASHKIMI EVROPIAN NË REPUBLIKËN E SHQIPËRISË</w:t>
      </w:r>
    </w:p>
    <w:p w:rsidR="00AC22AE" w:rsidRPr="00A514D5" w:rsidRDefault="00AC22AE" w:rsidP="00AC22AE">
      <w:pPr>
        <w:pStyle w:val="Hapesira7"/>
        <w:rPr>
          <w:lang w:val="sq-AL"/>
        </w:rPr>
      </w:pPr>
    </w:p>
    <w:p w:rsidR="00AC22AE" w:rsidRPr="00A514D5" w:rsidRDefault="00AC22AE" w:rsidP="00AC22AE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Në mbështetje të nenit 100 të Kushtetutës, të pikës 4, të nenit 21, të ligjit nr.90/2012, “Për organizimin dhe funksionimin e administratës shtetërore” dhe të pikës 4, të nenit 6, të ligjit nr.90/2016, “Për organizimin dhe funksionimin e Agjencisë së Auditimit të Programeve të Asistencës, akredituar nga Bashkimi Evropian në Republikën e Shqipërisë”, me propozimin e Kryeministrit, Këshilli i Ministrave</w:t>
      </w:r>
    </w:p>
    <w:p w:rsidR="00AC22AE" w:rsidRPr="00A514D5" w:rsidRDefault="00AC22AE" w:rsidP="00AC22AE">
      <w:pPr>
        <w:pStyle w:val="Hapesira7"/>
        <w:rPr>
          <w:lang w:val="sq-AL"/>
        </w:rPr>
      </w:pPr>
    </w:p>
    <w:p w:rsidR="00AC22AE" w:rsidRPr="00A514D5" w:rsidRDefault="00AC22AE" w:rsidP="00AC22AE">
      <w:pPr>
        <w:pStyle w:val="Titull-Titull"/>
        <w:rPr>
          <w:spacing w:val="-4"/>
          <w:lang w:val="sq-AL"/>
        </w:rPr>
      </w:pPr>
      <w:r w:rsidRPr="00A514D5">
        <w:rPr>
          <w:spacing w:val="-4"/>
          <w:lang w:val="sq-AL"/>
        </w:rPr>
        <w:t>VENDOSI:</w:t>
      </w:r>
    </w:p>
    <w:p w:rsidR="00AC22AE" w:rsidRPr="00A514D5" w:rsidRDefault="00AC22AE" w:rsidP="00AC22AE">
      <w:pPr>
        <w:pStyle w:val="Hapesira7"/>
        <w:rPr>
          <w:lang w:val="sq-AL"/>
        </w:rPr>
      </w:pPr>
    </w:p>
    <w:p w:rsidR="00AC22AE" w:rsidRPr="00A514D5" w:rsidRDefault="00AC22AE" w:rsidP="00AC22AE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1. Struktura e Agjencisë së Auditimit të Programeve të Asistencës, akredituar nga BE-ja, të jetë sipas skemës 1, që i bashkëlidhet këtij vendimi dhe është pjesë përbërëse e tij.</w:t>
      </w:r>
    </w:p>
    <w:p w:rsidR="00AC22AE" w:rsidRPr="00A514D5" w:rsidRDefault="00AC22AE" w:rsidP="00AC22AE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2. Organika e Agjencisë së Auditimit të Programeve të Asistencës, akredituar nga BE-ja, të jetë sipas skemës 2, që i bashkëlidhet këtij vendimi dhe është pjesë përbërëse e tij.</w:t>
      </w:r>
    </w:p>
    <w:p w:rsidR="00AC22AE" w:rsidRPr="00A514D5" w:rsidRDefault="00AC22AE" w:rsidP="00AC22AE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>3. Numri i punonjësve të Agjencisë së Auditimit të Programeve të Asistencës, akredituar nga BE-ja, të jetë, gjithsej, 16 veta.</w:t>
      </w:r>
    </w:p>
    <w:p w:rsidR="00AC22AE" w:rsidRPr="00A514D5" w:rsidRDefault="00AC22AE" w:rsidP="00AC22AE">
      <w:pPr>
        <w:pStyle w:val="Paragrafi"/>
        <w:rPr>
          <w:spacing w:val="-4"/>
          <w:lang w:val="sq-AL"/>
        </w:rPr>
      </w:pPr>
      <w:r w:rsidRPr="00A514D5">
        <w:rPr>
          <w:spacing w:val="-4"/>
          <w:lang w:val="sq-AL"/>
        </w:rPr>
        <w:tab/>
        <w:t>Ky vendim hyn në fuqi menjëherë dhe botohet në Fletoren Zyrtare.</w:t>
      </w:r>
    </w:p>
    <w:p w:rsidR="00AC22AE" w:rsidRPr="00A514D5" w:rsidRDefault="00AC22AE" w:rsidP="00AC22AE">
      <w:pPr>
        <w:pStyle w:val="Hapesira7"/>
        <w:rPr>
          <w:lang w:val="sq-AL"/>
        </w:rPr>
      </w:pPr>
    </w:p>
    <w:p w:rsidR="00AC22AE" w:rsidRPr="00A514D5" w:rsidRDefault="00AC22AE" w:rsidP="00AC22AE">
      <w:pPr>
        <w:pStyle w:val="Autoriteti"/>
        <w:keepNext w:val="0"/>
        <w:rPr>
          <w:spacing w:val="-4"/>
          <w:lang w:val="sq-AL"/>
        </w:rPr>
      </w:pPr>
      <w:r w:rsidRPr="00A514D5">
        <w:rPr>
          <w:spacing w:val="-4"/>
          <w:lang w:val="sq-AL"/>
        </w:rPr>
        <w:t>KRYEMINISTRI</w:t>
      </w:r>
    </w:p>
    <w:p w:rsidR="00AC22AE" w:rsidRPr="00A514D5" w:rsidRDefault="00AC22AE" w:rsidP="00AC22AE">
      <w:pPr>
        <w:pStyle w:val="AutoritetiEmer"/>
        <w:rPr>
          <w:spacing w:val="-4"/>
          <w:lang w:val="sq-AL"/>
        </w:rPr>
      </w:pPr>
      <w:r w:rsidRPr="00A514D5">
        <w:rPr>
          <w:spacing w:val="-4"/>
          <w:lang w:val="sq-AL"/>
        </w:rPr>
        <w:t>Edi Rama</w:t>
      </w:r>
    </w:p>
    <w:p w:rsidR="00AC22AE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AC22AE" w:rsidSect="00BF7768">
          <w:footnotePr>
            <w:numFmt w:val="chicago"/>
          </w:footnotePr>
          <w:type w:val="continuous"/>
          <w:pgSz w:w="11907" w:h="16840" w:code="9"/>
          <w:pgMar w:top="720" w:right="1134" w:bottom="720" w:left="1134" w:header="851" w:footer="851" w:gutter="0"/>
          <w:pgNumType w:start="26547"/>
          <w:cols w:space="454"/>
          <w:docGrid w:linePitch="360"/>
        </w:sectPr>
      </w:pPr>
    </w:p>
    <w:p w:rsidR="00AC22AE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AC22A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39D61F86" wp14:editId="6684320B">
            <wp:extent cx="6118089" cy="4241021"/>
            <wp:effectExtent l="19050" t="0" r="0" b="0"/>
            <wp:docPr id="1" name="Picture 0" descr="Skem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ma 1.jpg"/>
                    <pic:cNvPicPr/>
                  </pic:nvPicPr>
                  <pic:blipFill>
                    <a:blip r:embed="rId13" cstate="print"/>
                    <a:srcRect t="10320"/>
                    <a:stretch>
                      <a:fillRect/>
                    </a:stretch>
                  </pic:blipFill>
                  <pic:spPr>
                    <a:xfrm>
                      <a:off x="0" y="0"/>
                      <a:ext cx="6118089" cy="424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AC22AE" w:rsidRPr="00783D21" w:rsidRDefault="00AC22AE" w:rsidP="00AC22AE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80AC14" wp14:editId="7B568488">
                <wp:simplePos x="0" y="0"/>
                <wp:positionH relativeFrom="column">
                  <wp:posOffset>139700</wp:posOffset>
                </wp:positionH>
                <wp:positionV relativeFrom="paragraph">
                  <wp:posOffset>3238500</wp:posOffset>
                </wp:positionV>
                <wp:extent cx="149860" cy="136525"/>
                <wp:effectExtent l="6350" t="9525" r="5715" b="63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860" cy="136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1pt;margin-top:255pt;width:11.8pt;height:1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" strokecolor="white [3212]"/>
            </w:pict>
          </mc:Fallback>
        </mc:AlternateContent>
      </w:r>
      <w:r>
        <w:rPr>
          <w:rFonts w:ascii="Garamond" w:eastAsia="Times New Roman" w:hAnsi="Garamond"/>
          <w:noProof/>
          <w:spacing w:val="-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74C9E" wp14:editId="1BB322F1">
                <wp:simplePos x="0" y="0"/>
                <wp:positionH relativeFrom="column">
                  <wp:posOffset>2760345</wp:posOffset>
                </wp:positionH>
                <wp:positionV relativeFrom="paragraph">
                  <wp:posOffset>767715</wp:posOffset>
                </wp:positionV>
                <wp:extent cx="559435" cy="109220"/>
                <wp:effectExtent l="7620" t="5715" r="13970" b="889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9435" cy="109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217.35pt;margin-top:60.45pt;width:44.05pt;height: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" strokecolor="white [3212]"/>
            </w:pict>
          </mc:Fallback>
        </mc:AlternateContent>
      </w:r>
      <w:r w:rsidRPr="00783D21">
        <w:rPr>
          <w:rFonts w:ascii="Garamond" w:eastAsia="Times New Roman" w:hAnsi="Garamond"/>
          <w:noProof/>
          <w:spacing w:val="-4"/>
          <w:sz w:val="24"/>
          <w:szCs w:val="24"/>
        </w:rPr>
        <w:drawing>
          <wp:inline distT="0" distB="0" distL="0" distR="0" wp14:anchorId="42502D59" wp14:editId="18E89935">
            <wp:extent cx="6067196" cy="3957523"/>
            <wp:effectExtent l="19050" t="0" r="0" b="0"/>
            <wp:docPr id="4" name="Picture 3" descr="SKEMA2 Strukt Org AAPAA te 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EMA2 Strukt Org AAPAA te BE.jpg"/>
                    <pic:cNvPicPr/>
                  </pic:nvPicPr>
                  <pic:blipFill>
                    <a:blip r:embed="rId14" cstate="print"/>
                    <a:srcRect l="4112" t="7728" r="3657" b="15301"/>
                    <a:stretch>
                      <a:fillRect/>
                    </a:stretch>
                  </pic:blipFill>
                  <pic:spPr>
                    <a:xfrm>
                      <a:off x="0" y="0"/>
                      <a:ext cx="6070310" cy="3959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2AE" w:rsidRDefault="00AC22AE" w:rsidP="00AC22AE"/>
    <w:p w:rsidR="00CB7F10" w:rsidRDefault="00CB7F10"/>
    <w:sectPr w:rsidR="00CB7F10" w:rsidSect="00BF776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B4063B">
      <w:pPr>
        <w:spacing w:after="0" w:line="240" w:lineRule="auto"/>
      </w:pPr>
      <w:r>
        <w:separator/>
      </w:r>
    </w:p>
  </w:endnote>
  <w:endnote w:type="continuationSeparator" w:id="0">
    <w:p w:rsidR="00000000" w:rsidRDefault="00B40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E0170E" w:rsidRPr="00B4283E" w:rsidRDefault="00AC22A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26590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70E" w:rsidRPr="005B4361" w:rsidRDefault="00B4063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E0170E" w:rsidRPr="00833610" w:rsidRDefault="00AC22A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E0170E" w:rsidRDefault="00B406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B4063B">
      <w:pPr>
        <w:spacing w:after="0" w:line="240" w:lineRule="auto"/>
      </w:pPr>
      <w:r>
        <w:separator/>
      </w:r>
    </w:p>
  </w:footnote>
  <w:footnote w:type="continuationSeparator" w:id="0">
    <w:p w:rsidR="00000000" w:rsidRDefault="00B406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E0170E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E0170E" w:rsidRPr="00EB260B" w:rsidRDefault="00AC22A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E0170E" w:rsidRPr="00EB260B" w:rsidRDefault="00AC2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A4E918C" wp14:editId="7332767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E0170E" w:rsidRPr="00EB260B" w:rsidRDefault="00AC22A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260</w:t>
          </w:r>
        </w:p>
      </w:tc>
    </w:tr>
  </w:tbl>
  <w:p w:rsidR="00E0170E" w:rsidRPr="00385E2C" w:rsidRDefault="00B4063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70E" w:rsidRDefault="00B406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70E" w:rsidRDefault="00B4063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2AE"/>
    <w:rsid w:val="00AC22AE"/>
    <w:rsid w:val="00B4063B"/>
    <w:rsid w:val="00CB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2A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C2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C22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C2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C2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2AE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C22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22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22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22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22A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C22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22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C22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C22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C22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C22A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C22A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A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2AE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C2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C22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AC2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2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C2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22AE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AC22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22A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22A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22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22AE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AC22A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22A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C22A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C22A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C22A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C22A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C22A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2A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2019-02-05T14:12:00Z</cp:lastPrinted>
  <dcterms:created xsi:type="dcterms:W3CDTF">2017-12-21T09:20:00Z</dcterms:created>
  <dcterms:modified xsi:type="dcterms:W3CDTF">2019-02-05T14:12:00Z</dcterms:modified>
</cp:coreProperties>
</file>