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154D0" w14:textId="739987AC" w:rsidR="00802179" w:rsidRPr="00014269" w:rsidRDefault="00863C38" w:rsidP="000142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4269">
        <w:rPr>
          <w:rFonts w:ascii="Garamond" w:hAnsi="Garamond"/>
          <w:b/>
          <w:sz w:val="24"/>
          <w:szCs w:val="24"/>
        </w:rPr>
        <w:t>VENDI</w:t>
      </w:r>
      <w:r w:rsidR="00802179" w:rsidRPr="00014269">
        <w:rPr>
          <w:rFonts w:ascii="Garamond" w:hAnsi="Garamond"/>
          <w:b/>
          <w:sz w:val="24"/>
          <w:szCs w:val="24"/>
        </w:rPr>
        <w:t>M</w:t>
      </w:r>
    </w:p>
    <w:p w14:paraId="507154D4" w14:textId="3F504396" w:rsidR="00932B43" w:rsidRPr="00014269" w:rsidRDefault="000E65C6" w:rsidP="000142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4269">
        <w:rPr>
          <w:rFonts w:ascii="Garamond" w:hAnsi="Garamond"/>
          <w:b/>
          <w:sz w:val="24"/>
          <w:szCs w:val="24"/>
        </w:rPr>
        <w:t>Nr.</w:t>
      </w:r>
      <w:r w:rsidR="00C15064">
        <w:rPr>
          <w:rFonts w:ascii="Garamond" w:hAnsi="Garamond"/>
          <w:b/>
          <w:sz w:val="24"/>
          <w:szCs w:val="24"/>
        </w:rPr>
        <w:t xml:space="preserve"> </w:t>
      </w:r>
      <w:r w:rsidR="001229F6" w:rsidRPr="00014269">
        <w:rPr>
          <w:rFonts w:ascii="Garamond" w:hAnsi="Garamond"/>
          <w:b/>
          <w:sz w:val="24"/>
          <w:szCs w:val="24"/>
        </w:rPr>
        <w:t>765</w:t>
      </w:r>
      <w:r w:rsidRPr="00014269">
        <w:rPr>
          <w:rFonts w:ascii="Garamond" w:hAnsi="Garamond"/>
          <w:b/>
          <w:sz w:val="24"/>
          <w:szCs w:val="24"/>
        </w:rPr>
        <w:t xml:space="preserve">, datë </w:t>
      </w:r>
      <w:r w:rsidR="001229F6" w:rsidRPr="00014269">
        <w:rPr>
          <w:rFonts w:ascii="Garamond" w:hAnsi="Garamond"/>
          <w:b/>
          <w:sz w:val="24"/>
          <w:szCs w:val="24"/>
        </w:rPr>
        <w:t>30.9.2020</w:t>
      </w:r>
    </w:p>
    <w:p w14:paraId="507154D5" w14:textId="77777777" w:rsidR="00406110" w:rsidRPr="00014269" w:rsidRDefault="00406110" w:rsidP="000142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7154DA" w14:textId="68D29623" w:rsidR="00EE1E6A" w:rsidRPr="00014269" w:rsidRDefault="00C80C2C" w:rsidP="000142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4269">
        <w:rPr>
          <w:rFonts w:ascii="Garamond" w:hAnsi="Garamond"/>
          <w:b/>
          <w:sz w:val="24"/>
          <w:szCs w:val="24"/>
        </w:rPr>
        <w:t>PËR</w:t>
      </w:r>
      <w:r w:rsidR="00863C38" w:rsidRPr="00014269">
        <w:rPr>
          <w:rFonts w:ascii="Garamond" w:hAnsi="Garamond"/>
          <w:b/>
          <w:sz w:val="24"/>
          <w:szCs w:val="24"/>
        </w:rPr>
        <w:t xml:space="preserve"> </w:t>
      </w:r>
      <w:r w:rsidR="00415965" w:rsidRPr="00014269">
        <w:rPr>
          <w:rFonts w:ascii="Garamond" w:hAnsi="Garamond"/>
          <w:b/>
          <w:sz w:val="24"/>
          <w:szCs w:val="24"/>
        </w:rPr>
        <w:t>SHPRONËSIMIN, PËR INTERES P</w:t>
      </w:r>
      <w:r w:rsidR="005B1148" w:rsidRPr="00014269">
        <w:rPr>
          <w:rFonts w:ascii="Garamond" w:hAnsi="Garamond"/>
          <w:b/>
          <w:sz w:val="24"/>
          <w:szCs w:val="24"/>
        </w:rPr>
        <w:t>UBLIK, TË PRONARËVE</w:t>
      </w:r>
      <w:r w:rsidR="00C15064">
        <w:rPr>
          <w:rFonts w:ascii="Garamond" w:hAnsi="Garamond"/>
          <w:b/>
          <w:sz w:val="24"/>
          <w:szCs w:val="24"/>
        </w:rPr>
        <w:t xml:space="preserve"> </w:t>
      </w:r>
      <w:r w:rsidR="005B1148" w:rsidRPr="00014269">
        <w:rPr>
          <w:rFonts w:ascii="Garamond" w:hAnsi="Garamond"/>
          <w:b/>
          <w:sz w:val="24"/>
          <w:szCs w:val="24"/>
        </w:rPr>
        <w:t>TË PASURIVE T</w:t>
      </w:r>
      <w:r w:rsidR="00415965" w:rsidRPr="00014269">
        <w:rPr>
          <w:rFonts w:ascii="Garamond" w:hAnsi="Garamond"/>
          <w:b/>
          <w:sz w:val="24"/>
          <w:szCs w:val="24"/>
        </w:rPr>
        <w:t>Ë PALUAJ</w:t>
      </w:r>
      <w:r w:rsidR="005B1148" w:rsidRPr="00014269">
        <w:rPr>
          <w:rFonts w:ascii="Garamond" w:hAnsi="Garamond"/>
          <w:b/>
          <w:sz w:val="24"/>
          <w:szCs w:val="24"/>
        </w:rPr>
        <w:t>TSHME, PRONË PRIVATE, QË PREKEN</w:t>
      </w:r>
      <w:r w:rsidR="000219C6" w:rsidRPr="00014269">
        <w:rPr>
          <w:rFonts w:ascii="Garamond" w:hAnsi="Garamond"/>
          <w:b/>
          <w:sz w:val="24"/>
          <w:szCs w:val="24"/>
        </w:rPr>
        <w:t xml:space="preserve"> </w:t>
      </w:r>
      <w:r w:rsidR="00415965" w:rsidRPr="00014269">
        <w:rPr>
          <w:rFonts w:ascii="Garamond" w:hAnsi="Garamond"/>
          <w:b/>
          <w:sz w:val="24"/>
          <w:szCs w:val="24"/>
        </w:rPr>
        <w:t xml:space="preserve">NGA PROJEKTI </w:t>
      </w:r>
      <w:r w:rsidR="00C9363F" w:rsidRPr="00014269">
        <w:rPr>
          <w:rFonts w:ascii="Garamond" w:hAnsi="Garamond"/>
          <w:b/>
          <w:sz w:val="24"/>
          <w:szCs w:val="24"/>
        </w:rPr>
        <w:t xml:space="preserve">“NDËRTIMI I </w:t>
      </w:r>
      <w:proofErr w:type="spellStart"/>
      <w:r w:rsidR="00C9363F" w:rsidRPr="00014269">
        <w:rPr>
          <w:rFonts w:ascii="Garamond" w:hAnsi="Garamond"/>
          <w:b/>
          <w:sz w:val="24"/>
          <w:szCs w:val="24"/>
        </w:rPr>
        <w:t>MIKROHAPËSIRAVE</w:t>
      </w:r>
      <w:proofErr w:type="spellEnd"/>
      <w:r w:rsidR="00C9363F" w:rsidRPr="00014269">
        <w:rPr>
          <w:rFonts w:ascii="Garamond" w:hAnsi="Garamond"/>
          <w:b/>
          <w:sz w:val="24"/>
          <w:szCs w:val="24"/>
        </w:rPr>
        <w:t xml:space="preserve"> PUBLIKE, SHESHI </w:t>
      </w:r>
      <w:r w:rsidR="00DE1956">
        <w:rPr>
          <w:rFonts w:ascii="Garamond" w:hAnsi="Garamond"/>
          <w:b/>
          <w:sz w:val="24"/>
          <w:szCs w:val="24"/>
        </w:rPr>
        <w:t>‘</w:t>
      </w:r>
      <w:r w:rsidR="00C9363F" w:rsidRPr="00014269">
        <w:rPr>
          <w:rFonts w:ascii="Garamond" w:hAnsi="Garamond"/>
          <w:b/>
          <w:sz w:val="24"/>
          <w:szCs w:val="24"/>
        </w:rPr>
        <w:t>SELITA</w:t>
      </w:r>
      <w:r w:rsidR="00DE1956">
        <w:rPr>
          <w:rFonts w:ascii="Garamond" w:hAnsi="Garamond"/>
          <w:b/>
          <w:sz w:val="24"/>
          <w:szCs w:val="24"/>
        </w:rPr>
        <w:t>’</w:t>
      </w:r>
      <w:r w:rsidR="00C9363F" w:rsidRPr="00014269">
        <w:rPr>
          <w:rFonts w:ascii="Garamond" w:hAnsi="Garamond"/>
          <w:b/>
          <w:sz w:val="24"/>
          <w:szCs w:val="24"/>
        </w:rPr>
        <w:t>”, TIRANË</w:t>
      </w:r>
    </w:p>
    <w:p w14:paraId="507154DB" w14:textId="77777777" w:rsidR="00406110" w:rsidRPr="00014269" w:rsidRDefault="00406110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154DD" w14:textId="3130B051" w:rsidR="00FC6A04" w:rsidRPr="00014269" w:rsidRDefault="00FC6A04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>Në mbështetje të n</w:t>
      </w:r>
      <w:r w:rsidR="000E65C6" w:rsidRPr="00014269">
        <w:rPr>
          <w:rFonts w:ascii="Garamond" w:hAnsi="Garamond"/>
          <w:sz w:val="24"/>
          <w:szCs w:val="24"/>
        </w:rPr>
        <w:t>enit 100 të Kushtetutës dhe të neneve</w:t>
      </w:r>
      <w:r w:rsidR="00406110" w:rsidRPr="00014269">
        <w:rPr>
          <w:rFonts w:ascii="Garamond" w:hAnsi="Garamond"/>
          <w:sz w:val="24"/>
          <w:szCs w:val="24"/>
        </w:rPr>
        <w:t xml:space="preserve"> 5, pika 1, 20 e 21, të </w:t>
      </w:r>
      <w:r w:rsidR="000E65C6" w:rsidRPr="00014269">
        <w:rPr>
          <w:rFonts w:ascii="Garamond" w:hAnsi="Garamond"/>
          <w:sz w:val="24"/>
          <w:szCs w:val="24"/>
        </w:rPr>
        <w:t>l</w:t>
      </w:r>
      <w:r w:rsidRPr="00014269">
        <w:rPr>
          <w:rFonts w:ascii="Garamond" w:hAnsi="Garamond"/>
          <w:sz w:val="24"/>
          <w:szCs w:val="24"/>
        </w:rPr>
        <w:t>igjit</w:t>
      </w:r>
      <w:r w:rsidR="00C15064">
        <w:rPr>
          <w:rFonts w:ascii="Garamond" w:hAnsi="Garamond"/>
          <w:sz w:val="24"/>
          <w:szCs w:val="24"/>
        </w:rPr>
        <w:t xml:space="preserve"> nr. </w:t>
      </w:r>
      <w:r w:rsidRPr="00014269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</w:t>
      </w:r>
      <w:r w:rsidR="000E65C6" w:rsidRPr="00014269">
        <w:rPr>
          <w:rFonts w:ascii="Garamond" w:hAnsi="Garamond"/>
          <w:sz w:val="24"/>
          <w:szCs w:val="24"/>
        </w:rPr>
        <w:t>in</w:t>
      </w:r>
      <w:r w:rsidRPr="00014269">
        <w:rPr>
          <w:rFonts w:ascii="Garamond" w:hAnsi="Garamond"/>
          <w:sz w:val="24"/>
          <w:szCs w:val="24"/>
        </w:rPr>
        <w:t xml:space="preserve"> </w:t>
      </w:r>
      <w:r w:rsidR="000E65C6" w:rsidRPr="00014269">
        <w:rPr>
          <w:rFonts w:ascii="Garamond" w:hAnsi="Garamond"/>
          <w:sz w:val="24"/>
          <w:szCs w:val="24"/>
        </w:rPr>
        <w:t>e m</w:t>
      </w:r>
      <w:r w:rsidRPr="00014269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507154DE" w14:textId="77777777" w:rsidR="00802179" w:rsidRPr="00014269" w:rsidRDefault="00802179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154E1" w14:textId="53BBC5E9" w:rsidR="007F2381" w:rsidRPr="00014269" w:rsidRDefault="00863C38" w:rsidP="000142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>VENDOS</w:t>
      </w:r>
      <w:r w:rsidR="000E65C6" w:rsidRPr="00014269">
        <w:rPr>
          <w:rFonts w:ascii="Garamond" w:hAnsi="Garamond"/>
          <w:sz w:val="24"/>
          <w:szCs w:val="24"/>
        </w:rPr>
        <w:t>I</w:t>
      </w:r>
      <w:r w:rsidR="00802179" w:rsidRPr="00014269">
        <w:rPr>
          <w:rFonts w:ascii="Garamond" w:hAnsi="Garamond"/>
          <w:sz w:val="24"/>
          <w:szCs w:val="24"/>
        </w:rPr>
        <w:t>:</w:t>
      </w:r>
    </w:p>
    <w:p w14:paraId="507154E2" w14:textId="77777777" w:rsidR="00406110" w:rsidRPr="00014269" w:rsidRDefault="00406110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154E5" w14:textId="0C74186C" w:rsidR="00867CD3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1. </w:t>
      </w:r>
      <w:r w:rsidR="00FC6A04" w:rsidRPr="00014269">
        <w:rPr>
          <w:rFonts w:ascii="Garamond" w:hAnsi="Garamond"/>
          <w:sz w:val="24"/>
          <w:szCs w:val="24"/>
        </w:rPr>
        <w:t xml:space="preserve">Shpronësimin, për interes </w:t>
      </w:r>
      <w:r w:rsidR="008F20F2" w:rsidRPr="00014269">
        <w:rPr>
          <w:rFonts w:ascii="Garamond" w:hAnsi="Garamond"/>
          <w:sz w:val="24"/>
          <w:szCs w:val="24"/>
        </w:rPr>
        <w:t>publik, të pronarëve të pasurive t</w:t>
      </w:r>
      <w:r w:rsidR="00FC6A04" w:rsidRPr="00014269">
        <w:rPr>
          <w:rFonts w:ascii="Garamond" w:hAnsi="Garamond"/>
          <w:sz w:val="24"/>
          <w:szCs w:val="24"/>
        </w:rPr>
        <w:t>ë paluajtshm</w:t>
      </w:r>
      <w:r w:rsidR="008F20F2" w:rsidRPr="00014269">
        <w:rPr>
          <w:rFonts w:ascii="Garamond" w:hAnsi="Garamond"/>
          <w:sz w:val="24"/>
          <w:szCs w:val="24"/>
        </w:rPr>
        <w:t>e, pronë private, që preken</w:t>
      </w:r>
      <w:r w:rsidR="00D45565" w:rsidRPr="00014269">
        <w:rPr>
          <w:rFonts w:ascii="Garamond" w:hAnsi="Garamond"/>
          <w:sz w:val="24"/>
          <w:szCs w:val="24"/>
        </w:rPr>
        <w:t xml:space="preserve"> nga</w:t>
      </w:r>
      <w:r w:rsidR="005C7182" w:rsidRPr="00014269">
        <w:rPr>
          <w:rFonts w:ascii="Garamond" w:hAnsi="Garamond"/>
          <w:sz w:val="24"/>
          <w:szCs w:val="24"/>
        </w:rPr>
        <w:t xml:space="preserve"> </w:t>
      </w:r>
      <w:r w:rsidR="00415965" w:rsidRPr="00014269">
        <w:rPr>
          <w:rFonts w:ascii="Garamond" w:hAnsi="Garamond"/>
          <w:sz w:val="24"/>
          <w:szCs w:val="24"/>
        </w:rPr>
        <w:t xml:space="preserve">projekti </w:t>
      </w:r>
      <w:r w:rsidR="00C9363F" w:rsidRPr="00014269">
        <w:rPr>
          <w:rFonts w:ascii="Garamond" w:hAnsi="Garamond"/>
          <w:sz w:val="24"/>
          <w:szCs w:val="24"/>
        </w:rPr>
        <w:t xml:space="preserve">“Ndërtimi i </w:t>
      </w:r>
      <w:proofErr w:type="spellStart"/>
      <w:r w:rsidR="00C9363F" w:rsidRPr="00014269">
        <w:rPr>
          <w:rFonts w:ascii="Garamond" w:hAnsi="Garamond"/>
          <w:sz w:val="24"/>
          <w:szCs w:val="24"/>
        </w:rPr>
        <w:t>mikrohapësirave</w:t>
      </w:r>
      <w:proofErr w:type="spellEnd"/>
      <w:r w:rsidR="00C9363F" w:rsidRPr="00014269">
        <w:rPr>
          <w:rFonts w:ascii="Garamond" w:hAnsi="Garamond"/>
          <w:sz w:val="24"/>
          <w:szCs w:val="24"/>
        </w:rPr>
        <w:t xml:space="preserve"> publike, </w:t>
      </w:r>
      <w:r w:rsidR="000E65C6" w:rsidRPr="00014269">
        <w:rPr>
          <w:rFonts w:ascii="Garamond" w:hAnsi="Garamond"/>
          <w:sz w:val="24"/>
          <w:szCs w:val="24"/>
        </w:rPr>
        <w:t>s</w:t>
      </w:r>
      <w:r w:rsidR="00C9363F" w:rsidRPr="00014269">
        <w:rPr>
          <w:rFonts w:ascii="Garamond" w:hAnsi="Garamond"/>
          <w:sz w:val="24"/>
          <w:szCs w:val="24"/>
        </w:rPr>
        <w:t xml:space="preserve">heshi </w:t>
      </w:r>
      <w:r w:rsidR="00DE1956">
        <w:rPr>
          <w:rFonts w:ascii="Garamond" w:hAnsi="Garamond"/>
          <w:sz w:val="24"/>
          <w:szCs w:val="24"/>
        </w:rPr>
        <w:t>‘</w:t>
      </w:r>
      <w:r w:rsidR="00C9363F" w:rsidRPr="00014269">
        <w:rPr>
          <w:rFonts w:ascii="Garamond" w:hAnsi="Garamond"/>
          <w:sz w:val="24"/>
          <w:szCs w:val="24"/>
        </w:rPr>
        <w:t>Selita</w:t>
      </w:r>
      <w:r w:rsidR="00DE1956">
        <w:rPr>
          <w:rFonts w:ascii="Garamond" w:hAnsi="Garamond"/>
          <w:sz w:val="24"/>
          <w:szCs w:val="24"/>
        </w:rPr>
        <w:t>’</w:t>
      </w:r>
      <w:r w:rsidR="00C9363F" w:rsidRPr="00014269">
        <w:rPr>
          <w:rFonts w:ascii="Garamond" w:hAnsi="Garamond"/>
          <w:sz w:val="24"/>
          <w:szCs w:val="24"/>
        </w:rPr>
        <w:t>”, Tiranë.</w:t>
      </w:r>
    </w:p>
    <w:p w14:paraId="507154E7" w14:textId="730B9365" w:rsidR="00867CD3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2. </w:t>
      </w:r>
      <w:r w:rsidR="00FC6A04" w:rsidRPr="00014269">
        <w:rPr>
          <w:rFonts w:ascii="Garamond" w:hAnsi="Garamond"/>
          <w:sz w:val="24"/>
          <w:szCs w:val="24"/>
        </w:rPr>
        <w:t>Shpronësimi</w:t>
      </w:r>
      <w:r w:rsidR="00565CDE" w:rsidRPr="00014269">
        <w:rPr>
          <w:rFonts w:ascii="Garamond" w:hAnsi="Garamond"/>
          <w:sz w:val="24"/>
          <w:szCs w:val="24"/>
        </w:rPr>
        <w:t xml:space="preserve"> t</w:t>
      </w:r>
      <w:r w:rsidR="00F1530F" w:rsidRPr="00014269">
        <w:rPr>
          <w:rFonts w:ascii="Garamond" w:hAnsi="Garamond"/>
          <w:sz w:val="24"/>
          <w:szCs w:val="24"/>
        </w:rPr>
        <w:t>ë</w:t>
      </w:r>
      <w:r w:rsidR="00FC6A04" w:rsidRPr="00014269">
        <w:rPr>
          <w:rFonts w:ascii="Garamond" w:hAnsi="Garamond"/>
          <w:sz w:val="24"/>
          <w:szCs w:val="24"/>
        </w:rPr>
        <w:t xml:space="preserve"> bëhet në favor të </w:t>
      </w:r>
      <w:r w:rsidR="008C5BC6" w:rsidRPr="00014269">
        <w:rPr>
          <w:rFonts w:ascii="Garamond" w:hAnsi="Garamond"/>
          <w:sz w:val="24"/>
          <w:szCs w:val="24"/>
        </w:rPr>
        <w:t xml:space="preserve">Bashkisë </w:t>
      </w:r>
      <w:r w:rsidR="00C9363F" w:rsidRPr="00014269">
        <w:rPr>
          <w:rFonts w:ascii="Garamond" w:hAnsi="Garamond"/>
          <w:sz w:val="24"/>
          <w:szCs w:val="24"/>
        </w:rPr>
        <w:t>Tiranë</w:t>
      </w:r>
      <w:r w:rsidR="00867CD3" w:rsidRPr="00014269">
        <w:rPr>
          <w:rFonts w:ascii="Garamond" w:hAnsi="Garamond"/>
          <w:sz w:val="24"/>
          <w:szCs w:val="24"/>
        </w:rPr>
        <w:t>.</w:t>
      </w:r>
    </w:p>
    <w:p w14:paraId="507154EB" w14:textId="1E228BEB" w:rsidR="00C9363F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3. </w:t>
      </w:r>
      <w:r w:rsidR="00FC6A04" w:rsidRPr="00014269">
        <w:rPr>
          <w:rFonts w:ascii="Garamond" w:hAnsi="Garamond"/>
          <w:sz w:val="24"/>
          <w:szCs w:val="24"/>
        </w:rPr>
        <w:t>Pronarët e pasurive të paluajtshme, që shpronësohen, të kompensohen në vlerë të plotë</w:t>
      </w:r>
      <w:r w:rsidR="000E65C6" w:rsidRPr="00014269">
        <w:rPr>
          <w:rFonts w:ascii="Garamond" w:hAnsi="Garamond"/>
          <w:sz w:val="24"/>
          <w:szCs w:val="24"/>
        </w:rPr>
        <w:t xml:space="preserve"> sipas masës </w:t>
      </w:r>
      <w:r w:rsidR="00B839D4" w:rsidRPr="00014269">
        <w:rPr>
          <w:rFonts w:ascii="Garamond" w:hAnsi="Garamond"/>
          <w:sz w:val="24"/>
          <w:szCs w:val="24"/>
        </w:rPr>
        <w:t>përkatës</w:t>
      </w:r>
      <w:r w:rsidR="000E65C6" w:rsidRPr="00014269">
        <w:rPr>
          <w:rFonts w:ascii="Garamond" w:hAnsi="Garamond"/>
          <w:sz w:val="24"/>
          <w:szCs w:val="24"/>
        </w:rPr>
        <w:t>e të kompensimit</w:t>
      </w:r>
      <w:r w:rsidR="00B839D4" w:rsidRPr="00014269">
        <w:rPr>
          <w:rFonts w:ascii="Garamond" w:hAnsi="Garamond"/>
          <w:sz w:val="24"/>
          <w:szCs w:val="24"/>
        </w:rPr>
        <w:t xml:space="preserve"> që paraqitet</w:t>
      </w:r>
      <w:r w:rsidR="00FC6A04" w:rsidRPr="00014269">
        <w:rPr>
          <w:rFonts w:ascii="Garamond" w:hAnsi="Garamond"/>
          <w:sz w:val="24"/>
          <w:szCs w:val="24"/>
        </w:rPr>
        <w:t xml:space="preserve"> në tabel</w:t>
      </w:r>
      <w:r w:rsidR="00D1689D" w:rsidRPr="00014269">
        <w:rPr>
          <w:rFonts w:ascii="Garamond" w:hAnsi="Garamond"/>
          <w:sz w:val="24"/>
          <w:szCs w:val="24"/>
        </w:rPr>
        <w:t>ën</w:t>
      </w:r>
      <w:r w:rsidR="00FC6A04" w:rsidRPr="00014269">
        <w:rPr>
          <w:rFonts w:ascii="Garamond" w:hAnsi="Garamond"/>
          <w:sz w:val="24"/>
          <w:szCs w:val="24"/>
        </w:rPr>
        <w:t xml:space="preserve"> bashkël</w:t>
      </w:r>
      <w:r w:rsidR="006F596F" w:rsidRPr="00014269">
        <w:rPr>
          <w:rFonts w:ascii="Garamond" w:hAnsi="Garamond"/>
          <w:sz w:val="24"/>
          <w:szCs w:val="24"/>
        </w:rPr>
        <w:t xml:space="preserve">idhur këtij vendimi, për </w:t>
      </w:r>
      <w:r w:rsidR="00D71111" w:rsidRPr="00014269">
        <w:rPr>
          <w:rFonts w:ascii="Garamond" w:hAnsi="Garamond"/>
          <w:sz w:val="24"/>
          <w:szCs w:val="24"/>
        </w:rPr>
        <w:t>pasurit</w:t>
      </w:r>
      <w:r w:rsidR="00FC6A04" w:rsidRPr="00014269">
        <w:rPr>
          <w:rFonts w:ascii="Garamond" w:hAnsi="Garamond"/>
          <w:sz w:val="24"/>
          <w:szCs w:val="24"/>
        </w:rPr>
        <w:t>ë e llojit</w:t>
      </w:r>
      <w:r w:rsidR="002D751A" w:rsidRPr="00014269">
        <w:rPr>
          <w:rFonts w:ascii="Garamond" w:hAnsi="Garamond"/>
          <w:sz w:val="24"/>
          <w:szCs w:val="24"/>
        </w:rPr>
        <w:t xml:space="preserve"> tokë</w:t>
      </w:r>
      <w:r w:rsidR="000E65C6" w:rsidRPr="00014269">
        <w:rPr>
          <w:rFonts w:ascii="Garamond" w:hAnsi="Garamond"/>
          <w:sz w:val="24"/>
          <w:szCs w:val="24"/>
        </w:rPr>
        <w:t xml:space="preserve"> “t</w:t>
      </w:r>
      <w:r w:rsidR="00C422A1" w:rsidRPr="00014269">
        <w:rPr>
          <w:rFonts w:ascii="Garamond" w:hAnsi="Garamond"/>
          <w:sz w:val="24"/>
          <w:szCs w:val="24"/>
        </w:rPr>
        <w:t xml:space="preserve">ruall”, </w:t>
      </w:r>
      <w:r w:rsidR="00B72C5B" w:rsidRPr="00014269">
        <w:rPr>
          <w:rFonts w:ascii="Garamond" w:hAnsi="Garamond"/>
          <w:sz w:val="24"/>
          <w:szCs w:val="24"/>
        </w:rPr>
        <w:t>me vlerë</w:t>
      </w:r>
      <w:r w:rsidR="00FC6A04" w:rsidRPr="00014269">
        <w:rPr>
          <w:rFonts w:ascii="Garamond" w:hAnsi="Garamond"/>
          <w:sz w:val="24"/>
          <w:szCs w:val="24"/>
        </w:rPr>
        <w:t xml:space="preserve"> </w:t>
      </w:r>
      <w:r w:rsidR="000E65C6" w:rsidRPr="00014269">
        <w:rPr>
          <w:rFonts w:ascii="Garamond" w:hAnsi="Garamond"/>
          <w:sz w:val="24"/>
          <w:szCs w:val="24"/>
        </w:rPr>
        <w:t xml:space="preserve">16 </w:t>
      </w:r>
      <w:r w:rsidR="00C9363F" w:rsidRPr="00014269">
        <w:rPr>
          <w:rFonts w:ascii="Garamond" w:hAnsi="Garamond"/>
          <w:sz w:val="24"/>
          <w:szCs w:val="24"/>
        </w:rPr>
        <w:t>3</w:t>
      </w:r>
      <w:r w:rsidR="000E65C6" w:rsidRPr="00014269">
        <w:rPr>
          <w:rFonts w:ascii="Garamond" w:hAnsi="Garamond"/>
          <w:sz w:val="24"/>
          <w:szCs w:val="24"/>
        </w:rPr>
        <w:t xml:space="preserve">76 </w:t>
      </w:r>
      <w:r w:rsidR="00C9363F" w:rsidRPr="00014269">
        <w:rPr>
          <w:rFonts w:ascii="Garamond" w:hAnsi="Garamond"/>
          <w:sz w:val="24"/>
          <w:szCs w:val="24"/>
        </w:rPr>
        <w:t>556 (gjashtëmbëdhjetë milion</w:t>
      </w:r>
      <w:r w:rsidR="000E65C6" w:rsidRPr="00014269">
        <w:rPr>
          <w:rFonts w:ascii="Garamond" w:hAnsi="Garamond"/>
          <w:sz w:val="24"/>
          <w:szCs w:val="24"/>
        </w:rPr>
        <w:t>ë</w:t>
      </w:r>
      <w:r w:rsidR="00C9363F" w:rsidRPr="00014269">
        <w:rPr>
          <w:rFonts w:ascii="Garamond" w:hAnsi="Garamond"/>
          <w:sz w:val="24"/>
          <w:szCs w:val="24"/>
        </w:rPr>
        <w:t xml:space="preserve"> e treqind e shtatëdhjetë e gjashtë mijë e pesëqind e pesëdhjetë e gjashtë) lekë.</w:t>
      </w:r>
    </w:p>
    <w:p w14:paraId="507154ED" w14:textId="2E5E8486" w:rsidR="00C8105C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4. </w:t>
      </w:r>
      <w:r w:rsidR="00565CDE" w:rsidRPr="00014269">
        <w:rPr>
          <w:rFonts w:ascii="Garamond" w:hAnsi="Garamond"/>
          <w:sz w:val="24"/>
          <w:szCs w:val="24"/>
        </w:rPr>
        <w:t>Vlera e p</w:t>
      </w:r>
      <w:r w:rsidR="00A40A3C" w:rsidRPr="00014269">
        <w:rPr>
          <w:rFonts w:ascii="Garamond" w:hAnsi="Garamond"/>
          <w:sz w:val="24"/>
          <w:szCs w:val="24"/>
        </w:rPr>
        <w:t xml:space="preserve">ërgjithshme e </w:t>
      </w:r>
      <w:r w:rsidR="00F22AD1" w:rsidRPr="00014269">
        <w:rPr>
          <w:rFonts w:ascii="Garamond" w:hAnsi="Garamond"/>
          <w:sz w:val="24"/>
          <w:szCs w:val="24"/>
        </w:rPr>
        <w:t>shpronësimit</w:t>
      </w:r>
      <w:r w:rsidR="000E65C6" w:rsidRPr="00014269">
        <w:rPr>
          <w:rFonts w:ascii="Garamond" w:hAnsi="Garamond"/>
          <w:sz w:val="24"/>
          <w:szCs w:val="24"/>
        </w:rPr>
        <w:t>,</w:t>
      </w:r>
      <w:r w:rsidR="00A40A3C" w:rsidRPr="00014269">
        <w:rPr>
          <w:rFonts w:ascii="Garamond" w:hAnsi="Garamond"/>
          <w:sz w:val="24"/>
          <w:szCs w:val="24"/>
        </w:rPr>
        <w:t xml:space="preserve"> prej</w:t>
      </w:r>
      <w:r w:rsidR="00D71111" w:rsidRPr="00014269">
        <w:rPr>
          <w:rFonts w:ascii="Garamond" w:hAnsi="Garamond"/>
          <w:sz w:val="24"/>
          <w:szCs w:val="24"/>
        </w:rPr>
        <w:t xml:space="preserve"> </w:t>
      </w:r>
      <w:r w:rsidR="005B1148" w:rsidRPr="00014269">
        <w:rPr>
          <w:rFonts w:ascii="Garamond" w:hAnsi="Garamond"/>
          <w:sz w:val="24"/>
          <w:szCs w:val="24"/>
        </w:rPr>
        <w:t>16</w:t>
      </w:r>
      <w:r w:rsidR="000E65C6" w:rsidRPr="00014269">
        <w:rPr>
          <w:rFonts w:ascii="Garamond" w:hAnsi="Garamond"/>
          <w:sz w:val="24"/>
          <w:szCs w:val="24"/>
        </w:rPr>
        <w:t xml:space="preserve"> </w:t>
      </w:r>
      <w:r w:rsidR="005B1148" w:rsidRPr="00014269">
        <w:rPr>
          <w:rFonts w:ascii="Garamond" w:hAnsi="Garamond"/>
          <w:sz w:val="24"/>
          <w:szCs w:val="24"/>
        </w:rPr>
        <w:t>376</w:t>
      </w:r>
      <w:r w:rsidR="000E65C6" w:rsidRPr="00014269">
        <w:rPr>
          <w:rFonts w:ascii="Garamond" w:hAnsi="Garamond"/>
          <w:sz w:val="24"/>
          <w:szCs w:val="24"/>
        </w:rPr>
        <w:t xml:space="preserve"> </w:t>
      </w:r>
      <w:r w:rsidR="005B1148" w:rsidRPr="00014269">
        <w:rPr>
          <w:rFonts w:ascii="Garamond" w:hAnsi="Garamond"/>
          <w:sz w:val="24"/>
          <w:szCs w:val="24"/>
        </w:rPr>
        <w:t xml:space="preserve">556 </w:t>
      </w:r>
      <w:r w:rsidR="00C9363F" w:rsidRPr="00014269">
        <w:rPr>
          <w:rFonts w:ascii="Garamond" w:hAnsi="Garamond"/>
          <w:sz w:val="24"/>
          <w:szCs w:val="24"/>
        </w:rPr>
        <w:t>(gjashtëmbëdhjetë milion</w:t>
      </w:r>
      <w:r w:rsidR="000E65C6" w:rsidRPr="00014269">
        <w:rPr>
          <w:rFonts w:ascii="Garamond" w:hAnsi="Garamond"/>
          <w:sz w:val="24"/>
          <w:szCs w:val="24"/>
        </w:rPr>
        <w:t>ë</w:t>
      </w:r>
      <w:r w:rsidR="00C9363F" w:rsidRPr="00014269">
        <w:rPr>
          <w:rFonts w:ascii="Garamond" w:hAnsi="Garamond"/>
          <w:sz w:val="24"/>
          <w:szCs w:val="24"/>
        </w:rPr>
        <w:t xml:space="preserve"> e treqind e shtatëdhjetë e gjashtë mijë e pesëqind e pesëdhjetë e gjashtë) lekë</w:t>
      </w:r>
      <w:r w:rsidR="000E65C6" w:rsidRPr="00014269">
        <w:rPr>
          <w:rFonts w:ascii="Garamond" w:hAnsi="Garamond"/>
          <w:sz w:val="24"/>
          <w:szCs w:val="24"/>
        </w:rPr>
        <w:t>sh</w:t>
      </w:r>
      <w:r w:rsidR="00C9363F" w:rsidRPr="00014269">
        <w:rPr>
          <w:rFonts w:ascii="Garamond" w:hAnsi="Garamond"/>
          <w:sz w:val="24"/>
          <w:szCs w:val="24"/>
        </w:rPr>
        <w:t>,</w:t>
      </w:r>
      <w:r w:rsidR="00565CDE" w:rsidRPr="00014269">
        <w:rPr>
          <w:rFonts w:ascii="Garamond" w:hAnsi="Garamond"/>
          <w:sz w:val="24"/>
          <w:szCs w:val="24"/>
        </w:rPr>
        <w:t xml:space="preserve"> </w:t>
      </w:r>
      <w:r w:rsidR="00C8105C" w:rsidRPr="00014269">
        <w:rPr>
          <w:rFonts w:ascii="Garamond" w:hAnsi="Garamond"/>
          <w:sz w:val="24"/>
          <w:szCs w:val="24"/>
        </w:rPr>
        <w:t>do të përballohet nga buxheti i Bashkisë Tiranë.</w:t>
      </w:r>
    </w:p>
    <w:p w14:paraId="507154EF" w14:textId="7B0ECD76" w:rsidR="001B04D3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5. </w:t>
      </w:r>
      <w:r w:rsidR="00802179" w:rsidRPr="00014269">
        <w:rPr>
          <w:rFonts w:ascii="Garamond" w:hAnsi="Garamond"/>
          <w:sz w:val="24"/>
          <w:szCs w:val="24"/>
        </w:rPr>
        <w:t>Shpenzimet procedurale, në vlerën 50</w:t>
      </w:r>
      <w:r w:rsidR="005C0B64" w:rsidRPr="00014269">
        <w:rPr>
          <w:rFonts w:ascii="Garamond" w:hAnsi="Garamond"/>
          <w:sz w:val="24"/>
          <w:szCs w:val="24"/>
        </w:rPr>
        <w:t xml:space="preserve"> </w:t>
      </w:r>
      <w:r w:rsidR="00802179" w:rsidRPr="00014269">
        <w:rPr>
          <w:rFonts w:ascii="Garamond" w:hAnsi="Garamond"/>
          <w:sz w:val="24"/>
          <w:szCs w:val="24"/>
        </w:rPr>
        <w:t>000 (pesëdhjetë mijë) lekë, të përb</w:t>
      </w:r>
      <w:r w:rsidR="00D80981" w:rsidRPr="00014269">
        <w:rPr>
          <w:rFonts w:ascii="Garamond" w:hAnsi="Garamond"/>
          <w:sz w:val="24"/>
          <w:szCs w:val="24"/>
        </w:rPr>
        <w:t xml:space="preserve">allohen nga buxheti </w:t>
      </w:r>
      <w:r w:rsidR="00AE4275" w:rsidRPr="00014269">
        <w:rPr>
          <w:rFonts w:ascii="Garamond" w:hAnsi="Garamond"/>
          <w:sz w:val="24"/>
          <w:szCs w:val="24"/>
        </w:rPr>
        <w:t xml:space="preserve">i </w:t>
      </w:r>
      <w:r w:rsidR="00802179" w:rsidRPr="00014269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014269">
        <w:rPr>
          <w:rFonts w:ascii="Garamond" w:hAnsi="Garamond"/>
          <w:sz w:val="24"/>
          <w:szCs w:val="24"/>
        </w:rPr>
        <w:t>Infrastrukturës dhe Energjisë</w:t>
      </w:r>
      <w:r w:rsidR="00802179" w:rsidRPr="00014269">
        <w:rPr>
          <w:rFonts w:ascii="Garamond" w:hAnsi="Garamond"/>
          <w:sz w:val="24"/>
          <w:szCs w:val="24"/>
        </w:rPr>
        <w:t>.</w:t>
      </w:r>
    </w:p>
    <w:p w14:paraId="507154F1" w14:textId="01ED1E55" w:rsidR="007F2381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6. </w:t>
      </w:r>
      <w:r w:rsidR="0058451A" w:rsidRPr="00014269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507154F3" w14:textId="00B15D1A" w:rsidR="00D80E8A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7. </w:t>
      </w:r>
      <w:r w:rsidR="00F1530F" w:rsidRPr="00014269">
        <w:rPr>
          <w:rFonts w:ascii="Garamond" w:hAnsi="Garamond"/>
          <w:sz w:val="24"/>
          <w:szCs w:val="24"/>
        </w:rPr>
        <w:t xml:space="preserve">Pronarët </w:t>
      </w:r>
      <w:r w:rsidR="000E65C6" w:rsidRPr="00014269">
        <w:rPr>
          <w:rFonts w:ascii="Garamond" w:hAnsi="Garamond"/>
          <w:sz w:val="24"/>
          <w:szCs w:val="24"/>
        </w:rPr>
        <w:t>e pasurive të paluajtshme, pronë private, të</w:t>
      </w:r>
      <w:r w:rsidR="00F1530F" w:rsidRPr="00014269">
        <w:rPr>
          <w:rFonts w:ascii="Garamond" w:hAnsi="Garamond"/>
          <w:sz w:val="24"/>
          <w:szCs w:val="24"/>
        </w:rPr>
        <w:t xml:space="preserve"> pasqyruar në tabelën që i bashkëlidhet këtij vendimi, të kompensohen</w:t>
      </w:r>
      <w:r w:rsidR="000E65C6" w:rsidRPr="00014269">
        <w:rPr>
          <w:rFonts w:ascii="Garamond" w:hAnsi="Garamond"/>
          <w:sz w:val="24"/>
          <w:szCs w:val="24"/>
        </w:rPr>
        <w:t>,</w:t>
      </w:r>
      <w:r w:rsidR="00F1530F" w:rsidRPr="00014269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0E65C6" w:rsidRPr="00014269">
        <w:rPr>
          <w:rFonts w:ascii="Garamond" w:hAnsi="Garamond"/>
          <w:sz w:val="24"/>
          <w:szCs w:val="24"/>
        </w:rPr>
        <w:t>c</w:t>
      </w:r>
      <w:r w:rsidR="00FF63AD" w:rsidRPr="00014269">
        <w:rPr>
          <w:rFonts w:ascii="Garamond" w:hAnsi="Garamond"/>
          <w:sz w:val="24"/>
          <w:szCs w:val="24"/>
        </w:rPr>
        <w:t>ertifikatën e pronësisë, kartelën e pasurisë si dhe hartën treguese të regjistrimit</w:t>
      </w:r>
      <w:r w:rsidR="001B04D3" w:rsidRPr="00014269">
        <w:rPr>
          <w:rFonts w:ascii="Garamond" w:hAnsi="Garamond"/>
          <w:sz w:val="24"/>
          <w:szCs w:val="24"/>
        </w:rPr>
        <w:t xml:space="preserve">, pranë </w:t>
      </w:r>
      <w:r w:rsidR="002B71B9" w:rsidRPr="00014269">
        <w:rPr>
          <w:rFonts w:ascii="Garamond" w:hAnsi="Garamond"/>
          <w:sz w:val="24"/>
          <w:szCs w:val="24"/>
        </w:rPr>
        <w:t>Bashkisë Tiranë</w:t>
      </w:r>
      <w:r w:rsidR="006F4345" w:rsidRPr="00014269">
        <w:rPr>
          <w:rFonts w:ascii="Garamond" w:hAnsi="Garamond"/>
          <w:sz w:val="24"/>
          <w:szCs w:val="24"/>
        </w:rPr>
        <w:t>.</w:t>
      </w:r>
    </w:p>
    <w:p w14:paraId="507154F5" w14:textId="2F4D6718" w:rsidR="00D71111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8. </w:t>
      </w:r>
      <w:r w:rsidR="00D71111" w:rsidRPr="00014269">
        <w:rPr>
          <w:rFonts w:ascii="Garamond" w:hAnsi="Garamond"/>
          <w:sz w:val="24"/>
          <w:szCs w:val="24"/>
        </w:rPr>
        <w:t>Bashkia Tiranë të kryejë procedurat për likuidimin e pronarëve të shpronësuar, sipas përcaktimeve të bëra në këtë vendim.</w:t>
      </w:r>
    </w:p>
    <w:p w14:paraId="507154F7" w14:textId="4778DA7B" w:rsidR="001B04D3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9. </w:t>
      </w:r>
      <w:r w:rsidR="0058451A" w:rsidRPr="00014269">
        <w:rPr>
          <w:rFonts w:ascii="Garamond" w:hAnsi="Garamond"/>
          <w:sz w:val="24"/>
          <w:szCs w:val="24"/>
        </w:rPr>
        <w:t>Afati i përfundimit të punimeve të jetë në përputh</w:t>
      </w:r>
      <w:r w:rsidR="006F4345" w:rsidRPr="00014269">
        <w:rPr>
          <w:rFonts w:ascii="Garamond" w:hAnsi="Garamond"/>
          <w:sz w:val="24"/>
          <w:szCs w:val="24"/>
        </w:rPr>
        <w:t xml:space="preserve">je me afatet e parashikuara nga </w:t>
      </w:r>
      <w:r w:rsidR="002B71B9" w:rsidRPr="00014269">
        <w:rPr>
          <w:rFonts w:ascii="Garamond" w:hAnsi="Garamond"/>
          <w:sz w:val="24"/>
          <w:szCs w:val="24"/>
        </w:rPr>
        <w:t>Bashkia Tiranë</w:t>
      </w:r>
      <w:r w:rsidR="006F4345" w:rsidRPr="00014269">
        <w:rPr>
          <w:rFonts w:ascii="Garamond" w:hAnsi="Garamond"/>
          <w:sz w:val="24"/>
          <w:szCs w:val="24"/>
        </w:rPr>
        <w:t>.</w:t>
      </w:r>
    </w:p>
    <w:p w14:paraId="507154F9" w14:textId="0262746C" w:rsidR="001E39E5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10. </w:t>
      </w:r>
      <w:r w:rsidR="00696774" w:rsidRPr="00014269">
        <w:rPr>
          <w:rFonts w:ascii="Garamond" w:hAnsi="Garamond"/>
          <w:sz w:val="24"/>
          <w:szCs w:val="24"/>
        </w:rPr>
        <w:t>Agjencia Shtetërore e Kadastrës</w:t>
      </w:r>
      <w:r w:rsidR="006F4345" w:rsidRPr="00014269">
        <w:rPr>
          <w:rFonts w:ascii="Garamond" w:hAnsi="Garamond"/>
          <w:sz w:val="24"/>
          <w:szCs w:val="24"/>
        </w:rPr>
        <w:t xml:space="preserve">, </w:t>
      </w:r>
      <w:r w:rsidR="005B64D7" w:rsidRPr="00014269">
        <w:rPr>
          <w:rFonts w:ascii="Garamond" w:hAnsi="Garamond"/>
          <w:sz w:val="24"/>
          <w:szCs w:val="24"/>
        </w:rPr>
        <w:t xml:space="preserve">Drejtoria Vendore Tirana Jug, </w:t>
      </w:r>
      <w:r w:rsidR="006F4345" w:rsidRPr="00014269">
        <w:rPr>
          <w:rFonts w:ascii="Garamond" w:hAnsi="Garamond"/>
          <w:sz w:val="24"/>
          <w:szCs w:val="24"/>
        </w:rPr>
        <w:t xml:space="preserve">në bashkëpunim me </w:t>
      </w:r>
      <w:r w:rsidR="002B71B9" w:rsidRPr="00014269">
        <w:rPr>
          <w:rFonts w:ascii="Garamond" w:hAnsi="Garamond"/>
          <w:sz w:val="24"/>
          <w:szCs w:val="24"/>
        </w:rPr>
        <w:t>Bashkinë e Tiranës</w:t>
      </w:r>
      <w:r w:rsidR="006F4345" w:rsidRPr="00014269">
        <w:rPr>
          <w:rFonts w:ascii="Garamond" w:hAnsi="Garamond"/>
          <w:sz w:val="24"/>
          <w:szCs w:val="24"/>
        </w:rPr>
        <w:t>,</w:t>
      </w:r>
      <w:r w:rsidR="00F1530F" w:rsidRPr="00014269">
        <w:rPr>
          <w:rFonts w:ascii="Garamond" w:hAnsi="Garamond"/>
          <w:sz w:val="24"/>
          <w:szCs w:val="24"/>
        </w:rPr>
        <w:t xml:space="preserve"> brenda 30 (tridhjetë) ditëve nga data e miratimit të këtij vendimi, të fillojë procedurat për hedhjen e gjurmës së projektit mbi hartat kadastrale, sipas planimetris</w:t>
      </w:r>
      <w:r w:rsidR="000E65C6" w:rsidRPr="00014269">
        <w:rPr>
          <w:rFonts w:ascii="Garamond" w:hAnsi="Garamond"/>
          <w:sz w:val="24"/>
          <w:szCs w:val="24"/>
        </w:rPr>
        <w:t>ë së shpronësimit</w:t>
      </w:r>
      <w:r w:rsidR="00ED0D69" w:rsidRPr="00014269">
        <w:rPr>
          <w:rFonts w:ascii="Garamond" w:hAnsi="Garamond"/>
          <w:sz w:val="24"/>
          <w:szCs w:val="24"/>
        </w:rPr>
        <w:t xml:space="preserve"> të miratuar </w:t>
      </w:r>
      <w:r w:rsidR="00F1530F" w:rsidRPr="00014269">
        <w:rPr>
          <w:rFonts w:ascii="Garamond" w:hAnsi="Garamond"/>
          <w:sz w:val="24"/>
          <w:szCs w:val="24"/>
        </w:rPr>
        <w:t>dhe të bëjë kalimin e pronësisë në favor</w:t>
      </w:r>
      <w:r w:rsidR="001B04D3" w:rsidRPr="00014269">
        <w:rPr>
          <w:rFonts w:ascii="Garamond" w:hAnsi="Garamond"/>
          <w:sz w:val="24"/>
          <w:szCs w:val="24"/>
        </w:rPr>
        <w:t xml:space="preserve"> të</w:t>
      </w:r>
      <w:r w:rsidR="006F4345" w:rsidRPr="00014269">
        <w:rPr>
          <w:rFonts w:ascii="Garamond" w:hAnsi="Garamond"/>
          <w:sz w:val="24"/>
          <w:szCs w:val="24"/>
        </w:rPr>
        <w:t xml:space="preserve"> Bashkisë </w:t>
      </w:r>
      <w:r w:rsidR="002B71B9" w:rsidRPr="00014269">
        <w:rPr>
          <w:rFonts w:ascii="Garamond" w:hAnsi="Garamond"/>
          <w:sz w:val="24"/>
          <w:szCs w:val="24"/>
        </w:rPr>
        <w:t>Tiranë</w:t>
      </w:r>
      <w:r w:rsidR="006F596F" w:rsidRPr="00014269">
        <w:rPr>
          <w:rFonts w:ascii="Garamond" w:hAnsi="Garamond"/>
          <w:sz w:val="24"/>
          <w:szCs w:val="24"/>
        </w:rPr>
        <w:t>.</w:t>
      </w:r>
    </w:p>
    <w:p w14:paraId="507154FB" w14:textId="1618F2DB" w:rsidR="006A4D91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11. </w:t>
      </w:r>
      <w:r w:rsidR="00696774" w:rsidRPr="00014269">
        <w:rPr>
          <w:rFonts w:ascii="Garamond" w:hAnsi="Garamond"/>
          <w:sz w:val="24"/>
          <w:szCs w:val="24"/>
        </w:rPr>
        <w:t>Agjencia Shtetërore e Kadastrës</w:t>
      </w:r>
      <w:r w:rsidR="00F1530F" w:rsidRPr="00014269">
        <w:rPr>
          <w:rFonts w:ascii="Garamond" w:hAnsi="Garamond"/>
          <w:sz w:val="24"/>
          <w:szCs w:val="24"/>
        </w:rPr>
        <w:t>,</w:t>
      </w:r>
      <w:r w:rsidR="005B64D7" w:rsidRPr="00014269">
        <w:rPr>
          <w:rFonts w:ascii="Garamond" w:hAnsi="Garamond"/>
          <w:sz w:val="24"/>
          <w:szCs w:val="24"/>
        </w:rPr>
        <w:t xml:space="preserve"> </w:t>
      </w:r>
      <w:r w:rsidR="000E65C6" w:rsidRPr="00014269">
        <w:rPr>
          <w:rFonts w:ascii="Garamond" w:hAnsi="Garamond"/>
          <w:sz w:val="24"/>
          <w:szCs w:val="24"/>
        </w:rPr>
        <w:t>Drejtoria Vendore</w:t>
      </w:r>
      <w:r w:rsidR="005B64D7" w:rsidRPr="00014269">
        <w:rPr>
          <w:rFonts w:ascii="Garamond" w:hAnsi="Garamond"/>
          <w:sz w:val="24"/>
          <w:szCs w:val="24"/>
        </w:rPr>
        <w:t xml:space="preserve"> Tirana Jug,</w:t>
      </w:r>
      <w:r w:rsidR="00F1530F" w:rsidRPr="00014269">
        <w:rPr>
          <w:rFonts w:ascii="Garamond" w:hAnsi="Garamond"/>
          <w:sz w:val="24"/>
          <w:szCs w:val="24"/>
        </w:rPr>
        <w:t xml:space="preserve"> të pezullojë të gjitha transaksionet me</w:t>
      </w:r>
      <w:r w:rsidR="000E65C6" w:rsidRPr="00014269">
        <w:rPr>
          <w:rFonts w:ascii="Garamond" w:hAnsi="Garamond"/>
          <w:sz w:val="24"/>
          <w:szCs w:val="24"/>
        </w:rPr>
        <w:t xml:space="preserve"> pasurit</w:t>
      </w:r>
      <w:r w:rsidR="0057209D" w:rsidRPr="00014269">
        <w:rPr>
          <w:rFonts w:ascii="Garamond" w:hAnsi="Garamond"/>
          <w:sz w:val="24"/>
          <w:szCs w:val="24"/>
        </w:rPr>
        <w:t>ë</w:t>
      </w:r>
      <w:r w:rsidR="00132D2F" w:rsidRPr="00014269">
        <w:rPr>
          <w:rFonts w:ascii="Garamond" w:hAnsi="Garamond"/>
          <w:sz w:val="24"/>
          <w:szCs w:val="24"/>
        </w:rPr>
        <w:t xml:space="preserve"> e shpronësuar</w:t>
      </w:r>
      <w:r w:rsidR="000E65C6" w:rsidRPr="00014269">
        <w:rPr>
          <w:rFonts w:ascii="Garamond" w:hAnsi="Garamond"/>
          <w:sz w:val="24"/>
          <w:szCs w:val="24"/>
        </w:rPr>
        <w:t>a</w:t>
      </w:r>
      <w:r w:rsidR="00132D2F" w:rsidRPr="00014269">
        <w:rPr>
          <w:rFonts w:ascii="Garamond" w:hAnsi="Garamond"/>
          <w:sz w:val="24"/>
          <w:szCs w:val="24"/>
        </w:rPr>
        <w:t xml:space="preserve"> </w:t>
      </w:r>
      <w:r w:rsidR="00F1530F" w:rsidRPr="00014269">
        <w:rPr>
          <w:rFonts w:ascii="Garamond" w:hAnsi="Garamond"/>
          <w:sz w:val="24"/>
          <w:szCs w:val="24"/>
        </w:rPr>
        <w:t xml:space="preserve">deri </w:t>
      </w:r>
      <w:r w:rsidR="00DB047F" w:rsidRPr="00014269">
        <w:rPr>
          <w:rFonts w:ascii="Garamond" w:hAnsi="Garamond"/>
          <w:sz w:val="24"/>
          <w:szCs w:val="24"/>
        </w:rPr>
        <w:t>në momentin kur do të realizohen</w:t>
      </w:r>
      <w:r w:rsidR="00F1530F" w:rsidRPr="00014269">
        <w:rPr>
          <w:rFonts w:ascii="Garamond" w:hAnsi="Garamond"/>
          <w:sz w:val="24"/>
          <w:szCs w:val="24"/>
        </w:rPr>
        <w:t xml:space="preserve"> procesi i hedhjes së gjurmës së projektit mbi hartat kadastrale dhe kalimi i pronësisë në favor </w:t>
      </w:r>
      <w:r w:rsidR="006F596F" w:rsidRPr="00014269">
        <w:rPr>
          <w:rFonts w:ascii="Garamond" w:hAnsi="Garamond"/>
          <w:sz w:val="24"/>
          <w:szCs w:val="24"/>
        </w:rPr>
        <w:t xml:space="preserve">të </w:t>
      </w:r>
      <w:r w:rsidR="002B71B9" w:rsidRPr="00014269">
        <w:rPr>
          <w:rFonts w:ascii="Garamond" w:hAnsi="Garamond"/>
          <w:sz w:val="24"/>
          <w:szCs w:val="24"/>
        </w:rPr>
        <w:t>Bashkisë Tiranë</w:t>
      </w:r>
      <w:r w:rsidR="006F596F" w:rsidRPr="00014269">
        <w:rPr>
          <w:rFonts w:ascii="Garamond" w:hAnsi="Garamond"/>
          <w:sz w:val="24"/>
          <w:szCs w:val="24"/>
        </w:rPr>
        <w:t>.</w:t>
      </w:r>
    </w:p>
    <w:p w14:paraId="507154FD" w14:textId="56298810" w:rsidR="006F596F" w:rsidRPr="00014269" w:rsidRDefault="00863C38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 xml:space="preserve">12. </w:t>
      </w:r>
      <w:r w:rsidR="00F1530F" w:rsidRPr="00014269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96774" w:rsidRPr="00014269">
        <w:rPr>
          <w:rFonts w:ascii="Garamond" w:hAnsi="Garamond"/>
          <w:sz w:val="24"/>
          <w:szCs w:val="24"/>
        </w:rPr>
        <w:t>Agjencia Shtetërore e Kadastrës</w:t>
      </w:r>
      <w:r w:rsidR="00F1530F" w:rsidRPr="00014269">
        <w:rPr>
          <w:rFonts w:ascii="Garamond" w:hAnsi="Garamond"/>
          <w:sz w:val="24"/>
          <w:szCs w:val="24"/>
        </w:rPr>
        <w:t xml:space="preserve">, </w:t>
      </w:r>
      <w:r w:rsidR="005B64D7" w:rsidRPr="00014269">
        <w:rPr>
          <w:rFonts w:ascii="Garamond" w:hAnsi="Garamond"/>
          <w:sz w:val="24"/>
          <w:szCs w:val="24"/>
        </w:rPr>
        <w:t>Drejtoria Vendore Tirana Jug</w:t>
      </w:r>
      <w:r w:rsidR="00DB047F" w:rsidRPr="00014269">
        <w:rPr>
          <w:rFonts w:ascii="Garamond" w:hAnsi="Garamond"/>
          <w:sz w:val="24"/>
          <w:szCs w:val="24"/>
        </w:rPr>
        <w:t>,</w:t>
      </w:r>
      <w:r w:rsidR="00F1530F" w:rsidRPr="00014269">
        <w:rPr>
          <w:rFonts w:ascii="Garamond" w:hAnsi="Garamond"/>
          <w:sz w:val="24"/>
          <w:szCs w:val="24"/>
        </w:rPr>
        <w:t xml:space="preserve"> dhe </w:t>
      </w:r>
      <w:r w:rsidR="002B71B9" w:rsidRPr="00014269">
        <w:rPr>
          <w:rFonts w:ascii="Garamond" w:hAnsi="Garamond"/>
          <w:sz w:val="24"/>
          <w:szCs w:val="24"/>
        </w:rPr>
        <w:t>Bashkia Tiranë</w:t>
      </w:r>
      <w:r w:rsidR="00F1530F" w:rsidRPr="00014269">
        <w:rPr>
          <w:rFonts w:ascii="Garamond" w:hAnsi="Garamond"/>
          <w:sz w:val="24"/>
          <w:szCs w:val="24"/>
        </w:rPr>
        <w:t xml:space="preserve"> për zbatimin e këtij vendimi.</w:t>
      </w:r>
    </w:p>
    <w:p w14:paraId="507154FF" w14:textId="06EC3D85" w:rsidR="00802179" w:rsidRPr="00014269" w:rsidRDefault="00802179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>Ky vendim hyn në fuqi menj</w:t>
      </w:r>
      <w:r w:rsidR="00863C38" w:rsidRPr="00014269">
        <w:rPr>
          <w:rFonts w:ascii="Garamond" w:hAnsi="Garamond"/>
          <w:sz w:val="24"/>
          <w:szCs w:val="24"/>
        </w:rPr>
        <w:t xml:space="preserve">ëherë dhe botohet në </w:t>
      </w:r>
      <w:r w:rsidR="000E65C6" w:rsidRPr="00014269">
        <w:rPr>
          <w:rFonts w:ascii="Garamond" w:hAnsi="Garamond"/>
          <w:sz w:val="24"/>
          <w:szCs w:val="24"/>
        </w:rPr>
        <w:t xml:space="preserve">Fletoren </w:t>
      </w:r>
      <w:r w:rsidR="00863C38" w:rsidRPr="00014269">
        <w:rPr>
          <w:rFonts w:ascii="Garamond" w:hAnsi="Garamond"/>
          <w:sz w:val="24"/>
          <w:szCs w:val="24"/>
        </w:rPr>
        <w:t>Zyrtare</w:t>
      </w:r>
      <w:r w:rsidRPr="00014269">
        <w:rPr>
          <w:rFonts w:ascii="Garamond" w:hAnsi="Garamond"/>
          <w:sz w:val="24"/>
          <w:szCs w:val="24"/>
        </w:rPr>
        <w:t>.</w:t>
      </w:r>
      <w:r w:rsidR="00C15064">
        <w:rPr>
          <w:rFonts w:ascii="Garamond" w:hAnsi="Garamond"/>
          <w:sz w:val="24"/>
          <w:szCs w:val="24"/>
        </w:rPr>
        <w:t xml:space="preserve"> </w:t>
      </w:r>
    </w:p>
    <w:p w14:paraId="50715500" w14:textId="77777777" w:rsidR="00802179" w:rsidRPr="00014269" w:rsidRDefault="00802179" w:rsidP="000142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15508" w14:textId="3F164353" w:rsidR="00406110" w:rsidRPr="00014269" w:rsidRDefault="00863C38" w:rsidP="000142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14269">
        <w:rPr>
          <w:rFonts w:ascii="Garamond" w:hAnsi="Garamond"/>
          <w:sz w:val="24"/>
          <w:szCs w:val="24"/>
        </w:rPr>
        <w:t>ZËVENDËSKRYEMINISTËR</w:t>
      </w:r>
    </w:p>
    <w:p w14:paraId="50715509" w14:textId="196361C4" w:rsidR="00406110" w:rsidRDefault="00863C38" w:rsidP="000142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14269">
        <w:rPr>
          <w:rFonts w:ascii="Garamond" w:hAnsi="Garamond"/>
          <w:b/>
          <w:sz w:val="24"/>
          <w:szCs w:val="24"/>
        </w:rPr>
        <w:t>Erion</w:t>
      </w:r>
      <w:proofErr w:type="spellEnd"/>
      <w:r w:rsidRPr="0001426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14269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1A88541" w14:textId="77777777" w:rsidR="00014269" w:rsidRDefault="00014269" w:rsidP="00863C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014269" w:rsidSect="00014269">
          <w:headerReference w:type="default" r:id="rId14"/>
          <w:footerReference w:type="default" r:id="rId15"/>
          <w:pgSz w:w="11907" w:h="16839" w:code="9"/>
          <w:pgMar w:top="1440" w:right="1440" w:bottom="1710" w:left="1440" w:header="720" w:footer="720" w:gutter="0"/>
          <w:cols w:space="720"/>
          <w:docGrid w:linePitch="360"/>
        </w:sectPr>
      </w:pPr>
    </w:p>
    <w:p w14:paraId="75E8C155" w14:textId="19684EEC" w:rsidR="00863C38" w:rsidRDefault="00863C38" w:rsidP="00863C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5CE3F92" w14:textId="77777777" w:rsidR="00863C38" w:rsidRPr="00863C38" w:rsidRDefault="00863C38" w:rsidP="00863C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6"/>
        <w:gridCol w:w="1411"/>
        <w:gridCol w:w="920"/>
        <w:gridCol w:w="1137"/>
        <w:gridCol w:w="970"/>
        <w:gridCol w:w="1140"/>
        <w:gridCol w:w="970"/>
        <w:gridCol w:w="973"/>
        <w:gridCol w:w="1065"/>
        <w:gridCol w:w="1051"/>
        <w:gridCol w:w="1112"/>
        <w:gridCol w:w="1020"/>
        <w:gridCol w:w="1588"/>
      </w:tblGrid>
      <w:tr w:rsidR="00863C38" w:rsidRPr="00863C38" w14:paraId="4C7C46EA" w14:textId="77777777" w:rsidTr="00863C38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E65D" w14:textId="2D41C041" w:rsidR="00863C38" w:rsidRPr="00B3162C" w:rsidRDefault="00B3162C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eastAsia="sq-AL"/>
              </w:rPr>
            </w:pPr>
            <w:bookmarkStart w:id="0" w:name="RANGE!A2:P11"/>
            <w:r w:rsidRPr="00B3162C">
              <w:rPr>
                <w:rFonts w:ascii="Garamond" w:eastAsia="Times New Roman" w:hAnsi="Garamond" w:cs="Arial"/>
                <w:bCs/>
                <w:sz w:val="16"/>
                <w:szCs w:val="16"/>
                <w:lang w:eastAsia="sq-AL"/>
              </w:rPr>
              <w:t>LISTA E PRONARËVE, PASURITË E TË CILËVE PREKEN NGA PROJEKTI “NDËRT</w:t>
            </w:r>
            <w:bookmarkStart w:id="1" w:name="_GoBack"/>
            <w:bookmarkEnd w:id="1"/>
            <w:r w:rsidRPr="00B3162C">
              <w:rPr>
                <w:rFonts w:ascii="Garamond" w:eastAsia="Times New Roman" w:hAnsi="Garamond" w:cs="Arial"/>
                <w:bCs/>
                <w:sz w:val="16"/>
                <w:szCs w:val="16"/>
                <w:lang w:eastAsia="sq-AL"/>
              </w:rPr>
              <w:t xml:space="preserve">IMI I </w:t>
            </w:r>
            <w:proofErr w:type="spellStart"/>
            <w:r w:rsidRPr="00B3162C">
              <w:rPr>
                <w:rFonts w:ascii="Garamond" w:eastAsia="Times New Roman" w:hAnsi="Garamond" w:cs="Arial"/>
                <w:bCs/>
                <w:sz w:val="16"/>
                <w:szCs w:val="16"/>
                <w:lang w:eastAsia="sq-AL"/>
              </w:rPr>
              <w:t>MIKROHAPËSIRAVE</w:t>
            </w:r>
            <w:proofErr w:type="spellEnd"/>
            <w:r w:rsidRPr="00B3162C">
              <w:rPr>
                <w:rFonts w:ascii="Garamond" w:eastAsia="Times New Roman" w:hAnsi="Garamond" w:cs="Arial"/>
                <w:bCs/>
                <w:sz w:val="16"/>
                <w:szCs w:val="16"/>
                <w:lang w:eastAsia="sq-AL"/>
              </w:rPr>
              <w:t>, SHESHI ‘SELITA’” NË NJËSINË ADMINISTRATIVE NR. 5</w:t>
            </w:r>
            <w:bookmarkEnd w:id="0"/>
          </w:p>
        </w:tc>
      </w:tr>
      <w:tr w:rsidR="00863C38" w:rsidRPr="00863C38" w14:paraId="014D3713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63A3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3BE2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1482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9D0A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4BF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346C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1BA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B336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DFA8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FCFB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17ED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CAEC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81D2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</w:tr>
      <w:tr w:rsidR="00863C38" w:rsidRPr="00863C38" w14:paraId="7765BB7A" w14:textId="77777777" w:rsidTr="00863C38">
        <w:trPr>
          <w:trHeight w:val="139"/>
        </w:trPr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A4688F5" w14:textId="5211B98A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Nr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.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F00C332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Emër Mbiemër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B4D303D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Lloji i pasurisë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4078DE" w14:textId="248987CB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Zona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k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adastrale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36994EB" w14:textId="0855F40C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Nr. i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p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asurisë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482E505" w14:textId="0DE9A06C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Sip</w:t>
            </w:r>
            <w:proofErr w:type="spellEnd"/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t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otale Truall</w:t>
            </w:r>
            <w:r w:rsidR="00C1506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 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m²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C98CF00" w14:textId="54FC3BFA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Sip</w:t>
            </w:r>
            <w:proofErr w:type="spellEnd"/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t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ruall i prekur m²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D4A1934" w14:textId="3114D4A0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Çmimi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t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ruall lek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ë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/m²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EB5B070" w14:textId="072DD2CC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Vlera truall e prekur (lekë)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B3E9CA3" w14:textId="47ABF3E4" w:rsidR="00863C38" w:rsidRPr="00863C38" w:rsidRDefault="00863C38" w:rsidP="00D934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Vlera</w:t>
            </w:r>
            <w:r w:rsidR="00C1506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truall</w:t>
            </w:r>
            <w:r w:rsidR="00C1506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  </w:t>
            </w:r>
            <w:r w:rsidR="00D934A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(</w:t>
            </w: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lekë)</w:t>
            </w:r>
          </w:p>
        </w:tc>
        <w:tc>
          <w:tcPr>
            <w:tcW w:w="7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C0C2542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 xml:space="preserve">Konfirmim i Drejtorisë Vendore të ASHK-së, Tirana Jug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8FE1B2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Shënime në kartelë</w:t>
            </w:r>
          </w:p>
        </w:tc>
      </w:tr>
      <w:tr w:rsidR="00863C38" w:rsidRPr="00863C38" w14:paraId="687263CE" w14:textId="77777777" w:rsidTr="00863C38">
        <w:trPr>
          <w:trHeight w:val="139"/>
        </w:trPr>
        <w:tc>
          <w:tcPr>
            <w:tcW w:w="196" w:type="pc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4D63C9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50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E058A1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Bashkëpronarët Ylli, </w:t>
            </w:r>
            <w:proofErr w:type="spellStart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Bogdani</w:t>
            </w:r>
            <w:proofErr w:type="spellEnd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, Biba</w:t>
            </w:r>
          </w:p>
        </w:tc>
        <w:tc>
          <w:tcPr>
            <w:tcW w:w="33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B51386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Truall</w:t>
            </w:r>
          </w:p>
        </w:tc>
        <w:tc>
          <w:tcPr>
            <w:tcW w:w="4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3BAB90B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8260</w:t>
            </w:r>
          </w:p>
        </w:tc>
        <w:tc>
          <w:tcPr>
            <w:tcW w:w="3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D59D221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3/142</w:t>
            </w:r>
          </w:p>
        </w:tc>
        <w:tc>
          <w:tcPr>
            <w:tcW w:w="4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9DF34F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320.0</w:t>
            </w:r>
          </w:p>
        </w:tc>
        <w:tc>
          <w:tcPr>
            <w:tcW w:w="3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30101E3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320.0</w:t>
            </w:r>
          </w:p>
        </w:tc>
        <w:tc>
          <w:tcPr>
            <w:tcW w:w="3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8B246D8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30,783 </w:t>
            </w:r>
          </w:p>
        </w:tc>
        <w:tc>
          <w:tcPr>
            <w:tcW w:w="3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A549D18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9,850,560</w:t>
            </w:r>
          </w:p>
        </w:tc>
        <w:tc>
          <w:tcPr>
            <w:tcW w:w="3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B1B6648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9,850,560</w:t>
            </w:r>
          </w:p>
        </w:tc>
        <w:tc>
          <w:tcPr>
            <w:tcW w:w="7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2F935A" w14:textId="4131BC61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Konfirmohet me shkresën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nr. 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prot.579/1, d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a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t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ë 12.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6.2019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dhe </w:t>
            </w:r>
            <w:proofErr w:type="spellStart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rikonfirmohet</w:t>
            </w:r>
            <w:proofErr w:type="spellEnd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me shkresën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nr. </w:t>
            </w:r>
            <w:proofErr w:type="spellStart"/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. 4985/1, 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d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a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t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ë 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22.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5.2020</w:t>
            </w:r>
          </w:p>
        </w:tc>
        <w:tc>
          <w:tcPr>
            <w:tcW w:w="5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34AA33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Në seksioni E të kartelës ka shënimin: Ka ndërtime pa leje</w:t>
            </w:r>
          </w:p>
        </w:tc>
      </w:tr>
      <w:tr w:rsidR="00863C38" w:rsidRPr="00863C38" w14:paraId="246DFE38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76BCAA7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4A22F6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Bashkëpronarët Ylli, </w:t>
            </w:r>
            <w:proofErr w:type="spellStart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Bogdani</w:t>
            </w:r>
            <w:proofErr w:type="spellEnd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, Biba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2C1D59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Truall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76E9AFA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8260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93C32C6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3/202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7574BA7B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252.80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A22F7B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212.0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A8725FD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30,783 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DC93F51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6,525,996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C8EC92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6,525,996</w:t>
            </w:r>
          </w:p>
        </w:tc>
        <w:tc>
          <w:tcPr>
            <w:tcW w:w="7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C90A35" w14:textId="23FE061D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Konfirmohet me shkresën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nr. 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prot.579/1, 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d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a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t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ë 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12.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6.2019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dhe </w:t>
            </w:r>
            <w:proofErr w:type="spellStart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rikonfirmohet</w:t>
            </w:r>
            <w:proofErr w:type="spellEnd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me shkresën</w:t>
            </w:r>
            <w:r w:rsidR="00C15064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nr. </w:t>
            </w:r>
            <w:proofErr w:type="spellStart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prot</w:t>
            </w:r>
            <w:proofErr w:type="spellEnd"/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. 4985/1, 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d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a</w:t>
            </w:r>
            <w:r w:rsidR="009939BA"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t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ë</w:t>
            </w:r>
            <w:r w:rsidR="009939BA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 xml:space="preserve"> 22.</w:t>
            </w:r>
            <w:r w:rsidRPr="00863C38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5.2020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997018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Në seksioni E të kartelës ka shënimin: Ka ndërtime pa leje</w:t>
            </w:r>
          </w:p>
        </w:tc>
      </w:tr>
      <w:tr w:rsidR="00863C38" w:rsidRPr="00863C38" w14:paraId="2B6799CC" w14:textId="77777777" w:rsidTr="00863C38">
        <w:trPr>
          <w:trHeight w:val="139"/>
        </w:trPr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ABE7859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81BA52D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SHUMA</w:t>
            </w:r>
          </w:p>
        </w:tc>
        <w:tc>
          <w:tcPr>
            <w:tcW w:w="14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79CAE0E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0CE087C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532.00</w:t>
            </w:r>
          </w:p>
        </w:tc>
        <w:tc>
          <w:tcPr>
            <w:tcW w:w="7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noWrap/>
            <w:vAlign w:val="center"/>
            <w:hideMark/>
          </w:tcPr>
          <w:p w14:paraId="1B2835C5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0A38D4C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16,376,556</w:t>
            </w:r>
          </w:p>
        </w:tc>
        <w:tc>
          <w:tcPr>
            <w:tcW w:w="7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vAlign w:val="bottom"/>
            <w:hideMark/>
          </w:tcPr>
          <w:p w14:paraId="4D70886E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FFFFCC" w:fill="D9D9D9"/>
            <w:vAlign w:val="bottom"/>
            <w:hideMark/>
          </w:tcPr>
          <w:p w14:paraId="712ECC7C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 </w:t>
            </w:r>
          </w:p>
        </w:tc>
      </w:tr>
      <w:tr w:rsidR="00863C38" w:rsidRPr="00863C38" w14:paraId="71DE4BB9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FE8D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94017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762B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11DB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EE46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ED0A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6AFA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EA90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65F7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6B6D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F255E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948DD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D053A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863C38" w:rsidRPr="00863C38" w14:paraId="52CCCC96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E73F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36394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  <w:t>Shënime: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232C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12F2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9E17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9979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6483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E037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63AA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47C0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5662C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D5C29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550E2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863C38" w:rsidRPr="00863C38" w14:paraId="61D08274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7235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270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1B52" w14:textId="18982C56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1.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Për tokën truall, çmimi i llogaritur është marrë nga </w:t>
            </w:r>
            <w:proofErr w:type="spellStart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VKM</w:t>
            </w:r>
            <w:proofErr w:type="spellEnd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-j</w:t>
            </w:r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a 89, datë 3.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2.2016.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D7E1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AA54" w14:textId="77777777" w:rsidR="00863C38" w:rsidRPr="00863C38" w:rsidRDefault="00863C38" w:rsidP="00863C3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83F52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1E85B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BD469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</w:tr>
      <w:tr w:rsidR="00863C38" w:rsidRPr="00863C38" w14:paraId="66A6BDDA" w14:textId="77777777" w:rsidTr="00863C38">
        <w:trPr>
          <w:trHeight w:val="139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92D4" w14:textId="77777777" w:rsidR="00863C38" w:rsidRPr="00863C38" w:rsidRDefault="00863C38" w:rsidP="00863C38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</w:p>
        </w:tc>
        <w:tc>
          <w:tcPr>
            <w:tcW w:w="48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9E11" w14:textId="1C9DC2B0" w:rsidR="00863C38" w:rsidRPr="00863C38" w:rsidRDefault="00863C38" w:rsidP="00D934A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</w:pP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2.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Llogaritjet paraprake të pasurive të kësaj liste janë bazuar në të dhënat e marra nga konfirmimi i Drejtorisë Vendore të ASHK</w:t>
            </w:r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-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së, Tirana Jug,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me </w:t>
            </w:r>
            <w:r w:rsidR="00D934A1"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shkresat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nr. </w:t>
            </w:r>
            <w:proofErr w:type="spellStart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prot</w:t>
            </w:r>
            <w:proofErr w:type="spellEnd"/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.</w:t>
            </w:r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579/1, datë 12.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6.2019,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nr. </w:t>
            </w:r>
            <w:proofErr w:type="spellStart"/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prot</w:t>
            </w:r>
            <w:proofErr w:type="spellEnd"/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. 579/3, datë 11.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7.2019 dhe</w:t>
            </w:r>
            <w:r w:rsidR="00C15064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 xml:space="preserve"> nr. </w:t>
            </w:r>
            <w:proofErr w:type="spellStart"/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prot</w:t>
            </w:r>
            <w:proofErr w:type="spellEnd"/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. 4985/1, datë 22.</w:t>
            </w:r>
            <w:r w:rsidRPr="00863C38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5.2020</w:t>
            </w:r>
            <w:r w:rsidR="00D934A1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.</w:t>
            </w:r>
            <w:r w:rsidRPr="00863C38">
              <w:rPr>
                <w:rFonts w:ascii="Garamond" w:eastAsia="Times New Roman" w:hAnsi="Garamond" w:cs="Arial"/>
                <w:color w:val="CE181E"/>
                <w:sz w:val="16"/>
                <w:szCs w:val="16"/>
                <w:lang w:eastAsia="sq-AL"/>
              </w:rPr>
              <w:t xml:space="preserve"> </w:t>
            </w:r>
          </w:p>
        </w:tc>
      </w:tr>
    </w:tbl>
    <w:p w14:paraId="5071550A" w14:textId="77777777" w:rsidR="00DB047F" w:rsidRPr="00014269" w:rsidRDefault="00DB047F" w:rsidP="0040611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sectPr w:rsidR="00DB047F" w:rsidRPr="00014269" w:rsidSect="00014269">
      <w:pgSz w:w="16839" w:h="11907" w:orient="landscape" w:code="9"/>
      <w:pgMar w:top="1440" w:right="1440" w:bottom="1440" w:left="17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9D8C8" w14:textId="77777777" w:rsidR="00C15064" w:rsidRDefault="00C15064" w:rsidP="00406110">
      <w:pPr>
        <w:spacing w:after="0" w:line="240" w:lineRule="auto"/>
      </w:pPr>
      <w:r>
        <w:separator/>
      </w:r>
    </w:p>
  </w:endnote>
  <w:endnote w:type="continuationSeparator" w:id="0">
    <w:p w14:paraId="3199C0FC" w14:textId="77777777" w:rsidR="00C15064" w:rsidRDefault="00C15064" w:rsidP="00406110">
      <w:pPr>
        <w:spacing w:after="0" w:line="240" w:lineRule="auto"/>
      </w:pPr>
      <w:r>
        <w:continuationSeparator/>
      </w:r>
    </w:p>
  </w:endnote>
  <w:endnote w:type="continuationNotice" w:id="1">
    <w:p w14:paraId="30285FF9" w14:textId="77777777" w:rsidR="00C15064" w:rsidRDefault="00C150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17360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0715518" w14:textId="77777777" w:rsidR="00C15064" w:rsidRPr="00406110" w:rsidRDefault="00C1506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6110">
          <w:rPr>
            <w:rFonts w:ascii="Times New Roman" w:hAnsi="Times New Roman" w:cs="Times New Roman"/>
            <w:sz w:val="24"/>
          </w:rPr>
          <w:fldChar w:fldCharType="begin"/>
        </w:r>
        <w:r w:rsidRPr="0040611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6110">
          <w:rPr>
            <w:rFonts w:ascii="Times New Roman" w:hAnsi="Times New Roman" w:cs="Times New Roman"/>
            <w:sz w:val="24"/>
          </w:rPr>
          <w:fldChar w:fldCharType="separate"/>
        </w:r>
        <w:r w:rsidR="00B3162C">
          <w:rPr>
            <w:rFonts w:ascii="Times New Roman" w:hAnsi="Times New Roman" w:cs="Times New Roman"/>
            <w:noProof/>
            <w:sz w:val="24"/>
          </w:rPr>
          <w:t>2</w:t>
        </w:r>
        <w:r w:rsidRPr="0040611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0715519" w14:textId="77777777" w:rsidR="00C15064" w:rsidRDefault="00C15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CE86D" w14:textId="77777777" w:rsidR="00C15064" w:rsidRDefault="00C15064" w:rsidP="00406110">
      <w:pPr>
        <w:spacing w:after="0" w:line="240" w:lineRule="auto"/>
      </w:pPr>
      <w:r>
        <w:separator/>
      </w:r>
    </w:p>
  </w:footnote>
  <w:footnote w:type="continuationSeparator" w:id="0">
    <w:p w14:paraId="3B788383" w14:textId="77777777" w:rsidR="00C15064" w:rsidRDefault="00C15064" w:rsidP="00406110">
      <w:pPr>
        <w:spacing w:after="0" w:line="240" w:lineRule="auto"/>
      </w:pPr>
      <w:r>
        <w:continuationSeparator/>
      </w:r>
    </w:p>
  </w:footnote>
  <w:footnote w:type="continuationNotice" w:id="1">
    <w:p w14:paraId="30734CC5" w14:textId="77777777" w:rsidR="00C15064" w:rsidRDefault="00C150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A0EEA" w14:textId="77777777" w:rsidR="00C15064" w:rsidRDefault="00C150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8B741F"/>
    <w:multiLevelType w:val="hybridMultilevel"/>
    <w:tmpl w:val="427E3F80"/>
    <w:lvl w:ilvl="0" w:tplc="42702E36">
      <w:start w:val="1"/>
      <w:numFmt w:val="decimal"/>
      <w:lvlText w:val="%1."/>
      <w:lvlJc w:val="left"/>
      <w:pPr>
        <w:ind w:left="780" w:hanging="42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35903"/>
    <w:multiLevelType w:val="hybridMultilevel"/>
    <w:tmpl w:val="53869A24"/>
    <w:lvl w:ilvl="0" w:tplc="BEC8A8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7E56934"/>
    <w:multiLevelType w:val="hybridMultilevel"/>
    <w:tmpl w:val="E5BAA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83CDB"/>
    <w:multiLevelType w:val="hybridMultilevel"/>
    <w:tmpl w:val="E38C08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B946F3"/>
    <w:multiLevelType w:val="hybridMultilevel"/>
    <w:tmpl w:val="27C882CE"/>
    <w:lvl w:ilvl="0" w:tplc="C324F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9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4269"/>
    <w:rsid w:val="000148A2"/>
    <w:rsid w:val="00020E71"/>
    <w:rsid w:val="000219C6"/>
    <w:rsid w:val="00027188"/>
    <w:rsid w:val="00042695"/>
    <w:rsid w:val="00046DED"/>
    <w:rsid w:val="00051677"/>
    <w:rsid w:val="000658A7"/>
    <w:rsid w:val="00096CCF"/>
    <w:rsid w:val="000B36B5"/>
    <w:rsid w:val="000E2A41"/>
    <w:rsid w:val="000E65C6"/>
    <w:rsid w:val="000F2D74"/>
    <w:rsid w:val="00106738"/>
    <w:rsid w:val="001229F6"/>
    <w:rsid w:val="00132D2F"/>
    <w:rsid w:val="00136B9C"/>
    <w:rsid w:val="0015752D"/>
    <w:rsid w:val="00180923"/>
    <w:rsid w:val="001B04D3"/>
    <w:rsid w:val="001B0B82"/>
    <w:rsid w:val="001B2DCA"/>
    <w:rsid w:val="001C7AA2"/>
    <w:rsid w:val="001E39E5"/>
    <w:rsid w:val="001E4571"/>
    <w:rsid w:val="001E6241"/>
    <w:rsid w:val="00202226"/>
    <w:rsid w:val="0021260D"/>
    <w:rsid w:val="00230AC3"/>
    <w:rsid w:val="002321B2"/>
    <w:rsid w:val="00240B95"/>
    <w:rsid w:val="00266585"/>
    <w:rsid w:val="00275F91"/>
    <w:rsid w:val="00291C88"/>
    <w:rsid w:val="002A68C6"/>
    <w:rsid w:val="002B71B9"/>
    <w:rsid w:val="002D751A"/>
    <w:rsid w:val="002E569E"/>
    <w:rsid w:val="002F026F"/>
    <w:rsid w:val="002F52FB"/>
    <w:rsid w:val="00313B65"/>
    <w:rsid w:val="003334C1"/>
    <w:rsid w:val="00334F71"/>
    <w:rsid w:val="00342DFA"/>
    <w:rsid w:val="00391B69"/>
    <w:rsid w:val="003A7C3F"/>
    <w:rsid w:val="003B2DAD"/>
    <w:rsid w:val="003B601A"/>
    <w:rsid w:val="003E5550"/>
    <w:rsid w:val="0040498A"/>
    <w:rsid w:val="00406110"/>
    <w:rsid w:val="00415167"/>
    <w:rsid w:val="00415965"/>
    <w:rsid w:val="0043196A"/>
    <w:rsid w:val="00437577"/>
    <w:rsid w:val="0044516E"/>
    <w:rsid w:val="00446040"/>
    <w:rsid w:val="00447A06"/>
    <w:rsid w:val="0045190D"/>
    <w:rsid w:val="00474EFA"/>
    <w:rsid w:val="004A497E"/>
    <w:rsid w:val="004E10CA"/>
    <w:rsid w:val="004E65DC"/>
    <w:rsid w:val="004F7B95"/>
    <w:rsid w:val="005019DC"/>
    <w:rsid w:val="00502015"/>
    <w:rsid w:val="005419C5"/>
    <w:rsid w:val="00562BDD"/>
    <w:rsid w:val="00565CDE"/>
    <w:rsid w:val="0057209D"/>
    <w:rsid w:val="0058451A"/>
    <w:rsid w:val="005B1148"/>
    <w:rsid w:val="005B64D7"/>
    <w:rsid w:val="005B723E"/>
    <w:rsid w:val="005C0B64"/>
    <w:rsid w:val="005C37B5"/>
    <w:rsid w:val="005C7182"/>
    <w:rsid w:val="005D0582"/>
    <w:rsid w:val="005D199F"/>
    <w:rsid w:val="005E5BBE"/>
    <w:rsid w:val="005F4DB7"/>
    <w:rsid w:val="00654999"/>
    <w:rsid w:val="006626D4"/>
    <w:rsid w:val="00677316"/>
    <w:rsid w:val="00696590"/>
    <w:rsid w:val="00696774"/>
    <w:rsid w:val="00696BC6"/>
    <w:rsid w:val="00697B39"/>
    <w:rsid w:val="006A381F"/>
    <w:rsid w:val="006A4D91"/>
    <w:rsid w:val="006D4D46"/>
    <w:rsid w:val="006D4E6C"/>
    <w:rsid w:val="006F4345"/>
    <w:rsid w:val="006F482A"/>
    <w:rsid w:val="006F596F"/>
    <w:rsid w:val="00704165"/>
    <w:rsid w:val="00706950"/>
    <w:rsid w:val="007470B1"/>
    <w:rsid w:val="00752660"/>
    <w:rsid w:val="00763714"/>
    <w:rsid w:val="007664A9"/>
    <w:rsid w:val="0076706F"/>
    <w:rsid w:val="00774087"/>
    <w:rsid w:val="007D48C7"/>
    <w:rsid w:val="007F2381"/>
    <w:rsid w:val="007F3AC6"/>
    <w:rsid w:val="007F6822"/>
    <w:rsid w:val="00802179"/>
    <w:rsid w:val="0080247E"/>
    <w:rsid w:val="008027F2"/>
    <w:rsid w:val="00861E7D"/>
    <w:rsid w:val="00863C38"/>
    <w:rsid w:val="00867CD3"/>
    <w:rsid w:val="008A1215"/>
    <w:rsid w:val="008B2666"/>
    <w:rsid w:val="008B2977"/>
    <w:rsid w:val="008B530D"/>
    <w:rsid w:val="008C5BC6"/>
    <w:rsid w:val="008F20F2"/>
    <w:rsid w:val="008F22D7"/>
    <w:rsid w:val="009009AE"/>
    <w:rsid w:val="00932B43"/>
    <w:rsid w:val="00934A81"/>
    <w:rsid w:val="00945BBE"/>
    <w:rsid w:val="0095762D"/>
    <w:rsid w:val="0098252F"/>
    <w:rsid w:val="00990DEC"/>
    <w:rsid w:val="009924FB"/>
    <w:rsid w:val="009939BA"/>
    <w:rsid w:val="009B470A"/>
    <w:rsid w:val="009D6300"/>
    <w:rsid w:val="00A20117"/>
    <w:rsid w:val="00A261B6"/>
    <w:rsid w:val="00A40A3C"/>
    <w:rsid w:val="00A41904"/>
    <w:rsid w:val="00A45CB4"/>
    <w:rsid w:val="00AB1B5F"/>
    <w:rsid w:val="00AB52F7"/>
    <w:rsid w:val="00AC03C4"/>
    <w:rsid w:val="00AE1C23"/>
    <w:rsid w:val="00AE4275"/>
    <w:rsid w:val="00AF4965"/>
    <w:rsid w:val="00B05B6C"/>
    <w:rsid w:val="00B0728E"/>
    <w:rsid w:val="00B3162C"/>
    <w:rsid w:val="00B41FDF"/>
    <w:rsid w:val="00B548AC"/>
    <w:rsid w:val="00B56278"/>
    <w:rsid w:val="00B72C5B"/>
    <w:rsid w:val="00B839D4"/>
    <w:rsid w:val="00B91C21"/>
    <w:rsid w:val="00BD29B8"/>
    <w:rsid w:val="00BE6B87"/>
    <w:rsid w:val="00BF609A"/>
    <w:rsid w:val="00BF6239"/>
    <w:rsid w:val="00C15064"/>
    <w:rsid w:val="00C15AB5"/>
    <w:rsid w:val="00C27214"/>
    <w:rsid w:val="00C3334A"/>
    <w:rsid w:val="00C33E46"/>
    <w:rsid w:val="00C422A1"/>
    <w:rsid w:val="00C71197"/>
    <w:rsid w:val="00C80C2C"/>
    <w:rsid w:val="00C8105C"/>
    <w:rsid w:val="00C87135"/>
    <w:rsid w:val="00C9363F"/>
    <w:rsid w:val="00CF4AD9"/>
    <w:rsid w:val="00D054A8"/>
    <w:rsid w:val="00D060F6"/>
    <w:rsid w:val="00D06450"/>
    <w:rsid w:val="00D1689D"/>
    <w:rsid w:val="00D17E56"/>
    <w:rsid w:val="00D2631D"/>
    <w:rsid w:val="00D45565"/>
    <w:rsid w:val="00D676FC"/>
    <w:rsid w:val="00D71111"/>
    <w:rsid w:val="00D7750B"/>
    <w:rsid w:val="00D80981"/>
    <w:rsid w:val="00D80E8A"/>
    <w:rsid w:val="00D918F3"/>
    <w:rsid w:val="00D934A1"/>
    <w:rsid w:val="00D9773F"/>
    <w:rsid w:val="00DA359B"/>
    <w:rsid w:val="00DB047F"/>
    <w:rsid w:val="00DB2EFA"/>
    <w:rsid w:val="00DC09E6"/>
    <w:rsid w:val="00DD0B01"/>
    <w:rsid w:val="00DE1956"/>
    <w:rsid w:val="00DE310D"/>
    <w:rsid w:val="00DF306B"/>
    <w:rsid w:val="00DF465D"/>
    <w:rsid w:val="00E430B8"/>
    <w:rsid w:val="00E43560"/>
    <w:rsid w:val="00EA1B6A"/>
    <w:rsid w:val="00EA58BC"/>
    <w:rsid w:val="00EB106A"/>
    <w:rsid w:val="00EC5D4F"/>
    <w:rsid w:val="00ED0D69"/>
    <w:rsid w:val="00EE1E6A"/>
    <w:rsid w:val="00F076B2"/>
    <w:rsid w:val="00F1001B"/>
    <w:rsid w:val="00F1530F"/>
    <w:rsid w:val="00F22AD1"/>
    <w:rsid w:val="00F2670C"/>
    <w:rsid w:val="00F41239"/>
    <w:rsid w:val="00F62285"/>
    <w:rsid w:val="00F66962"/>
    <w:rsid w:val="00F8436E"/>
    <w:rsid w:val="00F931CA"/>
    <w:rsid w:val="00FB594B"/>
    <w:rsid w:val="00FC3174"/>
    <w:rsid w:val="00FC6A04"/>
    <w:rsid w:val="00FC7E29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15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6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11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06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110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6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11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06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11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765</Nr_x002e__x0020_akti>
    <Data_x0020_e_x0020_Krijimit xmlns="0e656187-b300-4fb0-8bf4-3a50f872073c">2020-10-02T09:11:39Z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shpronësimin, për interes publik, të pronarëve të pasurive të paluajtshme, pronë private, që preken nga projekti “Ndërtimi i mikrohapësirave publike, Sheshi Selita”, Tiranë</Titulli>
    <Modifikuesi xmlns="0e656187-b300-4fb0-8bf4-3a50f872073c">gladiola.cicako</Modifikuesi>
    <Nr_x002e__x0020_prot_x0020_QBZ xmlns="0e656187-b300-4fb0-8bf4-3a50f872073c">1467</Nr_x002e__x0020_prot_x0020_QBZ>
    <Data_x0020_e_x0020_Modifikimit xmlns="0e656187-b300-4fb0-8bf4-3a50f872073c">2020-10-02T09:50:50Z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4884/1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C5E96085F7497695644568D7BC8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C5E96085F7497695644568D7BC8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C42F-2EB8-4D86-8CCA-A6BAB6C6E0FF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020275-E07B-4D77-A4C0-77C18F7C9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B6E4E-DF50-4640-B73A-9CF28C7DC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14D16A-BFCE-4313-A5E7-A67C62EB81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211143-2193-4FA7-A1B7-B9D814A4C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694FE3-E9C7-4B49-9660-DC11C33C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“Ndërtimi i mikrohapësirave publike, Sheshi Selita”, Tiranë</vt:lpstr>
    </vt:vector>
  </TitlesOfParts>
  <Company>Microsoft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“Ndërtimi i mikrohapësirave publike, Sheshi Selita”, Tiranë</dc:title>
  <dc:creator>Fadil Pemaj</dc:creator>
  <cp:lastModifiedBy>Jorina Kryeziu</cp:lastModifiedBy>
  <cp:revision>10</cp:revision>
  <cp:lastPrinted>2020-09-30T10:42:00Z</cp:lastPrinted>
  <dcterms:created xsi:type="dcterms:W3CDTF">2020-10-01T13:08:00Z</dcterms:created>
  <dcterms:modified xsi:type="dcterms:W3CDTF">2020-10-02T10:29:00Z</dcterms:modified>
</cp:coreProperties>
</file>