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B9ACB" w14:textId="77777777" w:rsidR="005D538B" w:rsidRPr="002E4001" w:rsidRDefault="005D538B" w:rsidP="005D538B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45BB9ACC" w14:textId="497FA163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7A246A"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662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7A246A"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13.10.2022</w:t>
      </w:r>
    </w:p>
    <w:p w14:paraId="45BB9ACD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45BB9ACE" w14:textId="1CC4922F" w:rsidR="005D538B" w:rsidRDefault="005D538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SHPRONËSIMIN, PËR INTERES PUBLIK, TË PRONARËVE</w:t>
      </w:r>
      <w:r w:rsid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TË PASURIVE TË PALUAJTSHME, PRONË PRIVATE, QË PREKEN NGA NDËRTIMI I SEGMENTIT RRUGOR “RISHIKIMI I PROJEKTIT PËR SEGMENTIN RRUGOR TË VAZHDIMIT TË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UNAZËS</w:t>
      </w:r>
      <w:r w:rsid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SË MADHE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TIRANË NGA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SHESHI SHQIPONJA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’–‘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BULEVARDI I RI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DHE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RIKUALIFIKIMI I 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UNAZËS LINDORE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LOTET 4, 5, 6</w:t>
      </w:r>
      <w:r w:rsidR="008A667F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”</w:t>
      </w:r>
    </w:p>
    <w:p w14:paraId="428EDEEA" w14:textId="46F111ED" w:rsidR="00CD454B" w:rsidRPr="00CD454B" w:rsidRDefault="00CD454B" w:rsidP="002E4001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CD454B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VKM-në nr. 287, datë 17.5.2023)</w:t>
      </w:r>
    </w:p>
    <w:p w14:paraId="45BB9ACF" w14:textId="604429B0" w:rsidR="005D538B" w:rsidRPr="00CD454B" w:rsidRDefault="00CD454B" w:rsidP="00CD454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45BB9AD0" w14:textId="06D5D60A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 dhe të neneve 5, 20 e 21, të ligjit nr.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8561, datë 22.12.1999, “Për shpronësimet dhe marrjen në përdorim të përkohshëm të pasurisë pronë private për interes publik”, të ndryshuar, me propozimin e </w:t>
      </w:r>
      <w:r w:rsidR="008A667F">
        <w:rPr>
          <w:rFonts w:ascii="Garamond" w:hAnsi="Garamond" w:cs="Times New Roman"/>
          <w:color w:val="000000"/>
          <w:sz w:val="24"/>
          <w:szCs w:val="24"/>
          <w:lang w:val="sq-AL"/>
        </w:rPr>
        <w:t>z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ëvendëskryeministrit dhe ministër i Infrastrukturës dhe Energjisë, Këshilli i Ministrave</w:t>
      </w:r>
    </w:p>
    <w:p w14:paraId="45BB9AD1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BB9AD2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45BB9AD3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5BB9AD4" w14:textId="4CF7482E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ndërtimi i segmentit rrugor “Rishikimi i projektit për segmentin rrugor të vazhdimit të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Unazës së madhe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Tiranë nga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Sheshi Shqiponja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’–‘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Bulevardi i Ri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Rikualifikimi i 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‘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Unazës Lindore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’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lotet 4, 5, 6</w:t>
      </w:r>
      <w:r w:rsidR="00803913">
        <w:rPr>
          <w:rFonts w:ascii="Garamond" w:hAnsi="Garamond" w:cs="Times New Roman"/>
          <w:color w:val="000000"/>
          <w:sz w:val="24"/>
          <w:szCs w:val="24"/>
          <w:lang w:val="sq-AL"/>
        </w:rPr>
        <w:t>”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5BB9AD5" w14:textId="53172207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2.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Shpronësimi bëhet në favor të Autoritetit Rrugor Shqiptar.</w:t>
      </w:r>
    </w:p>
    <w:p w14:paraId="797F2E18" w14:textId="77777777" w:rsidR="00CD454B" w:rsidRPr="00CD454B" w:rsidRDefault="00CD454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CD454B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bashkëlidhur këtij vendimi, për pasuritë e llojit ‘truall’, ‘tokë arë’, ‘ndërtesë’, ‘apartament’, ‘njësi’ dhe ‘bodrum’, me një vlerë të përgjithshme prej 3 851 711 841.5 (tre miliardë e tetëqind e pesëdhjetë e një milionë e shtatëqind e njëmbëdhjetë mijë e tetëqind e dyzet e një pikë pesë) lekësh.</w:t>
      </w:r>
    </w:p>
    <w:p w14:paraId="45BB9AD7" w14:textId="16C6EF64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4.</w:t>
      </w:r>
      <w:r w:rsid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 prej </w:t>
      </w:r>
      <w:r w:rsidR="00B577A1"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3 851 711 841.5 (tre miliardë e tetëqind e pesëdhjetë e një milionë e shtatëqind e njëmbëdhjetë mijë e tetëqind e dyzet e një pikë pesë) lekësh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përballohet, si më poshtë vijon: </w:t>
      </w:r>
    </w:p>
    <w:p w14:paraId="45BB9AD8" w14:textId="501BE6D1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a</w:t>
      </w:r>
      <w:r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) </w:t>
      </w:r>
      <w:r w:rsidR="00B577A1"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3 729 003 342.5 (tre miliardë e shtatëqind e njëzet e nëntë milionë e tre mijë e treqind e dyzet e dy pikë pesë) lekë</w:t>
      </w:r>
      <w:r w:rsidR="00B577A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nga llogaria “Fondi i shpronësimeve” në Bankën e Shqipërisë;</w:t>
      </w:r>
    </w:p>
    <w:p w14:paraId="45BB9AD9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b) 122 708 499 (njëqind e njëzet e dy milionë e shtatëqind e tetë mijë e katërqind e nëntëdhjetë e nëntë) lekë nga buxheti i Autoritetit Rrugor Shqiptar.</w:t>
      </w:r>
    </w:p>
    <w:p w14:paraId="67405EBC" w14:textId="2C8A3AEB" w:rsidR="00B577A1" w:rsidRPr="00B577A1" w:rsidRDefault="00B577A1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5. Shpenzimet procedurale, në vlerën 140 000 (njëqind e dyzet mijë) lekë, përballohen nga Autoriteti Rrugor Shqiptar.</w:t>
      </w:r>
    </w:p>
    <w:p w14:paraId="45BB9ADB" w14:textId="3FE7407F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Shpronësimi fillon menjëherë pas botimit të këtij vendimi në Fletoren </w:t>
      </w:r>
      <w:r w:rsidR="00987BD7"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Zyrtare </w:t>
      </w: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dhe afati i përfundimit të shpronësimit të jetë brenda 3 (tre) muajve nga data e hyrjes në fuqi të tij.</w:t>
      </w:r>
    </w:p>
    <w:p w14:paraId="28DB2FB3" w14:textId="77777777" w:rsidR="00B577A1" w:rsidRPr="00B577A1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>7. Pronarët e pasurive të paluajtshme, pronë private, të pasqyruar në tabelën bashkëlidhur këtij vendimi, kompensohen, për efekt shpronësimi, pasi të kenë paraqitur dokumentacionin justifikues për likuidim, pranë Agjencisë Shtetërore për Shpronësimin.</w:t>
      </w:r>
    </w:p>
    <w:p w14:paraId="54E004FA" w14:textId="264CDF5C" w:rsidR="00B577A1" w:rsidRPr="00B577A1" w:rsidRDefault="00B577A1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B577A1">
        <w:rPr>
          <w:rFonts w:ascii="Garamond" w:hAnsi="Garamond" w:cs="Times New Roman"/>
          <w:i/>
          <w:color w:val="000000"/>
          <w:sz w:val="24"/>
          <w:szCs w:val="24"/>
          <w:lang w:val="sq-AL"/>
        </w:rPr>
        <w:t xml:space="preserve">8. Agjencia Shtetërore për shpronësimin kryen procedurat për likuidimin e pronarëve të shpronësuar, sipas përcaktimeve të bëra në këtë vendim </w:t>
      </w:r>
      <w:r>
        <w:rPr>
          <w:rFonts w:ascii="Garamond" w:hAnsi="Garamond" w:cs="Times New Roman"/>
          <w:i/>
          <w:color w:val="000000"/>
          <w:sz w:val="24"/>
          <w:szCs w:val="24"/>
          <w:lang w:val="sq-AL"/>
        </w:rPr>
        <w:t>.</w:t>
      </w:r>
    </w:p>
    <w:p w14:paraId="45BB9ADE" w14:textId="77777777" w:rsidR="005D538B" w:rsidRPr="002E4001" w:rsidRDefault="005D538B" w:rsidP="00B577A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9. Afati i fillimit dhe i përfundimit të punimeve të jetë në përputhje me afatet e parashikuara nga Autoriteti Rrugor Shqiptar.</w:t>
      </w:r>
    </w:p>
    <w:p w14:paraId="45BB9ADF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10. Agjencia Shtetërore e Kadastrës, brenda 30 (tridhjetë) ditëve nga data e miratimit të këtij vendimi pasqyron në kartelat e pasurive të paluajtshme informacionin për miratimin e shpronësimit, për interes publik, të pasurive pronë private, të cilat preken nga realizimi i projektit. Regjistrimi i aktit të kalimit të pronësisë për pasuritë e shpronësuara në favor të Autoritetit Rrugor Shqiptar kryhet pas aplikimit nga Autoriteti Rrugor Shqiptar për shërbimin përkatës.</w:t>
      </w:r>
    </w:p>
    <w:p w14:paraId="45BB9AE0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11. Agjencia Shtetërore e Kadastrës pezullon të gjitha transaksionet me pasuritë e shpronësuara, deri në momentin, kur do të realizohen procesi i hedhjes së gjurmës së projektit mbi hartat kadastrale dhe regjistrimi i aktit të kalimit të pronësisë në favor të Autoritetit Rrugor Shqiptar për pasuritë e shpronësuara.</w:t>
      </w:r>
    </w:p>
    <w:p w14:paraId="45BB9AE1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>12. Ngarkohen Ministria e Infrastrukturës dhe Energjisë, Ministria e Financave dhe Ekonomisë, Agjencia Shtetërore për Shpronësimin, Agjencia Shtetërore e Kadastrës, Autoriteti Rrugor Shqiptar dhe Drejtoria e Administrimit dhe Mbrojtjes së Tokës pranë Këshillit të Qarkut Tiranë për zbatimin e këtij vendimi.</w:t>
      </w:r>
    </w:p>
    <w:p w14:paraId="45BB9AE2" w14:textId="77777777" w:rsidR="005D538B" w:rsidRPr="002E4001" w:rsidRDefault="005D538B" w:rsidP="005D538B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Ky vendim hyn në fuqi menjëherë dhe botohet në Fletoren Zyrtare. </w:t>
      </w:r>
    </w:p>
    <w:p w14:paraId="45BB9AE3" w14:textId="77777777" w:rsidR="0074508A" w:rsidRPr="002E4001" w:rsidRDefault="0074508A" w:rsidP="005D538B">
      <w:pPr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</w:p>
    <w:p w14:paraId="45BB9AE4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ZËVENDËSKRYEMINISTËR</w:t>
      </w:r>
    </w:p>
    <w:p w14:paraId="45BB9AE5" w14:textId="77777777" w:rsidR="005D538B" w:rsidRPr="002E4001" w:rsidRDefault="005D538B" w:rsidP="005D538B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2E4001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Belinda Balluku</w:t>
      </w:r>
    </w:p>
    <w:p w14:paraId="45BB9AE6" w14:textId="77777777" w:rsidR="00B92607" w:rsidRPr="002E4001" w:rsidRDefault="00B92607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B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C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D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E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EF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0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1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2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3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4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5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6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B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C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D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E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AFF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0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1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2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3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4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5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6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7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8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9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45BB9B0A" w14:textId="77777777" w:rsidR="00260E9C" w:rsidRPr="002E4001" w:rsidRDefault="00260E9C" w:rsidP="005D538B">
      <w:pPr>
        <w:keepNext/>
        <w:spacing w:after="0" w:line="240" w:lineRule="auto"/>
        <w:ind w:firstLine="284"/>
        <w:jc w:val="both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  <w:sectPr w:rsidR="00260E9C" w:rsidRPr="002E4001" w:rsidSect="00023D70">
          <w:footerReference w:type="default" r:id="rId12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5BB9B0B" w14:textId="04D4942C" w:rsidR="00260E9C" w:rsidRPr="008F4B91" w:rsidRDefault="00260E9C" w:rsidP="007620C1">
      <w:pPr>
        <w:keepNext/>
        <w:spacing w:after="0" w:line="240" w:lineRule="auto"/>
        <w:jc w:val="center"/>
        <w:outlineLvl w:val="2"/>
        <w:rPr>
          <w:rFonts w:ascii="Garamond" w:eastAsia="Arial Unicode MS" w:hAnsi="Garamond" w:cs="Times New Roman"/>
          <w:bCs/>
          <w:sz w:val="18"/>
          <w:szCs w:val="24"/>
          <w:lang w:val="sq-AL"/>
        </w:rPr>
      </w:pP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TABELA EMËRORE E PASURIVE PËR SHPRONËSIM QË PREKEN NGA NDËRTIMI I SEGMENTIT RRUGOR “RISHIKIMI I PROJEKTIT PËR SEGMENTIN RRUGOR TË VAZHDIMIT TË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SË MADHE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TIRANË NGA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SHESHI SHQIPONJA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-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BULEVARDI I RI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DHE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RIKUALIFIKIMI I 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‘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UNAZËS LINDORE</w:t>
      </w:r>
      <w:r w:rsidR="00E13BFE"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>’</w:t>
      </w:r>
      <w:r w:rsidRPr="008F4B91">
        <w:rPr>
          <w:rFonts w:ascii="Garamond" w:eastAsia="Arial Unicode MS" w:hAnsi="Garamond" w:cs="Times New Roman"/>
          <w:bCs/>
          <w:sz w:val="18"/>
          <w:szCs w:val="24"/>
          <w:lang w:val="sq-AL"/>
        </w:rPr>
        <w:t xml:space="preserve"> PËR LOTET 4, 5, 6”</w:t>
      </w:r>
    </w:p>
    <w:tbl>
      <w:tblPr>
        <w:tblW w:w="14464" w:type="dxa"/>
        <w:tblInd w:w="103" w:type="dxa"/>
        <w:tblLook w:val="04A0" w:firstRow="1" w:lastRow="0" w:firstColumn="1" w:lastColumn="0" w:noHBand="0" w:noVBand="1"/>
      </w:tblPr>
      <w:tblGrid>
        <w:gridCol w:w="332"/>
        <w:gridCol w:w="622"/>
        <w:gridCol w:w="576"/>
        <w:gridCol w:w="621"/>
        <w:gridCol w:w="569"/>
        <w:gridCol w:w="611"/>
        <w:gridCol w:w="892"/>
        <w:gridCol w:w="514"/>
        <w:gridCol w:w="632"/>
        <w:gridCol w:w="556"/>
        <w:gridCol w:w="686"/>
        <w:gridCol w:w="432"/>
        <w:gridCol w:w="632"/>
        <w:gridCol w:w="556"/>
        <w:gridCol w:w="521"/>
        <w:gridCol w:w="432"/>
        <w:gridCol w:w="632"/>
        <w:gridCol w:w="648"/>
        <w:gridCol w:w="481"/>
        <w:gridCol w:w="632"/>
        <w:gridCol w:w="514"/>
        <w:gridCol w:w="654"/>
        <w:gridCol w:w="686"/>
        <w:gridCol w:w="1128"/>
      </w:tblGrid>
      <w:tr w:rsidR="006F0D1C" w:rsidRPr="002E4001" w14:paraId="45BB9B17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C" w14:textId="5F86D55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Nr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.</w:t>
            </w:r>
          </w:p>
        </w:tc>
        <w:tc>
          <w:tcPr>
            <w:tcW w:w="6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Emri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Atësia</w:t>
            </w:r>
          </w:p>
        </w:tc>
        <w:tc>
          <w:tcPr>
            <w:tcW w:w="6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Mbiemri</w:t>
            </w:r>
          </w:p>
        </w:tc>
        <w:tc>
          <w:tcPr>
            <w:tcW w:w="20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TË DHËNAT E PASURISË</w:t>
            </w:r>
          </w:p>
        </w:tc>
        <w:tc>
          <w:tcPr>
            <w:tcW w:w="237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  <w:hideMark/>
          </w:tcPr>
          <w:p w14:paraId="45BB9B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TOKË TRUALL </w:t>
            </w:r>
          </w:p>
        </w:tc>
        <w:tc>
          <w:tcPr>
            <w:tcW w:w="213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TOKË ARË</w:t>
            </w:r>
          </w:p>
        </w:tc>
        <w:tc>
          <w:tcPr>
            <w:tcW w:w="170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3" w14:textId="37A0702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NDËRTESË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SOC. EK</w:t>
            </w:r>
          </w:p>
        </w:tc>
        <w:tc>
          <w:tcPr>
            <w:tcW w:w="2265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D9D9D9"/>
            <w:noWrap/>
            <w:vAlign w:val="center"/>
            <w:hideMark/>
          </w:tcPr>
          <w:p w14:paraId="45BB9B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OBJEKT BANIMI</w:t>
            </w:r>
          </w:p>
        </w:tc>
        <w:tc>
          <w:tcPr>
            <w:tcW w:w="6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 TOTALE (LEKË)</w:t>
            </w:r>
          </w:p>
        </w:tc>
        <w:tc>
          <w:tcPr>
            <w:tcW w:w="11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SHËNIME</w:t>
            </w:r>
          </w:p>
        </w:tc>
      </w:tr>
      <w:tr w:rsidR="006F0D1C" w:rsidRPr="002E4001" w14:paraId="45BB9B25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C" w14:textId="529D9F90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Zona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k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adastrale</w:t>
            </w:r>
          </w:p>
        </w:tc>
        <w:tc>
          <w:tcPr>
            <w:tcW w:w="60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D" w14:textId="1E4900F6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Numri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i p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asurisë</w:t>
            </w:r>
          </w:p>
        </w:tc>
        <w:tc>
          <w:tcPr>
            <w:tcW w:w="8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1E" w14:textId="5355634C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Lloji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i p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asuris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ë</w:t>
            </w:r>
          </w:p>
        </w:tc>
        <w:tc>
          <w:tcPr>
            <w:tcW w:w="237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1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131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7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2265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3E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2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D" w14:textId="611351D6" w:rsidR="006F0D1C" w:rsidRPr="002E4001" w:rsidRDefault="006F0D1C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otale 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2F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1" w14:textId="06C570D8" w:rsidR="006F0D1C" w:rsidRPr="002E4001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otale m</w:t>
            </w:r>
            <w:r w:rsidR="006F0D1C"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43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5" w14:textId="1117293E" w:rsidR="006F0D1C" w:rsidRPr="002E4001" w:rsidRDefault="002E4001" w:rsidP="007620C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Sip. </w:t>
            </w:r>
            <w:r w:rsid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otale m</w:t>
            </w:r>
            <w:r w:rsidR="006F0D1C"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Sipërfaqja e shpronësuar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Vlera sipas preventivit </w:t>
            </w:r>
          </w:p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8" w14:textId="1F680D06" w:rsidR="006F0D1C" w:rsidRPr="002E4001" w:rsidRDefault="002E4001" w:rsidP="002C306F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Sip. </w:t>
            </w:r>
            <w:r w:rsid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otale m</w:t>
            </w:r>
            <w:r w:rsidR="006F0D1C"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5BB9B39" w14:textId="3A0CD36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Sipërfaqja e </w:t>
            </w:r>
            <w:r w:rsidR="002C306F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shpronësuar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Çmimi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Vlera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57" w14:textId="77777777" w:rsidTr="006F0D1C">
        <w:trPr>
          <w:trHeight w:val="180"/>
        </w:trPr>
        <w:tc>
          <w:tcPr>
            <w:tcW w:w="3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3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8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8" w14:textId="77777777" w:rsidR="006F0D1C" w:rsidRPr="002E4001" w:rsidRDefault="006F0D1C" w:rsidP="007620C1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(lekë/m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(lekë/m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43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4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(m</w:t>
            </w:r>
            <w:r w:rsidRPr="007620C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lekë </w:t>
            </w:r>
          </w:p>
        </w:tc>
        <w:tc>
          <w:tcPr>
            <w:tcW w:w="48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(m</w:t>
            </w:r>
            <w:r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)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</w:t>
            </w:r>
            <w:r w:rsidRPr="002C306F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5BB9B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lekë</w:t>
            </w:r>
          </w:p>
        </w:tc>
        <w:tc>
          <w:tcPr>
            <w:tcW w:w="6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1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B9B5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</w:tr>
      <w:tr w:rsidR="006F0D1C" w:rsidRPr="002E4001" w14:paraId="45BB9B7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Arlind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Tonin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6" w14:textId="3231ECC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2,691,077.80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B8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Alesio-2014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12/129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D" w14:textId="39D8FF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81,169.40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BA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11/656-Nd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6" w14:textId="406BCEF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4,802,706.00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9F" w14:textId="3547AB64" w:rsidR="006F0D1C" w:rsidRPr="002E4001" w:rsidRDefault="006F0D1C" w:rsidP="002C306F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</w:t>
            </w:r>
            <w:r w:rsidR="007620C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q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raje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 rep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682,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 kol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452 Tiran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15.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2.20211, mes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palëve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Refik Allushi dhe Kolegjit Universitar t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Biznesit KUB, sipas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Kartelës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2C306F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2C306F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pronësisë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</w:p>
        </w:tc>
      </w:tr>
      <w:tr w:rsidR="006F0D1C" w:rsidRPr="002E4001" w14:paraId="45BB9BB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11/657-Nd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AF" w14:textId="518698E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803.60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29,945,410.60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8" w14:textId="5B6F4F1F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truallin nr. 11/605 vol. 30 f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179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shtet</w:t>
            </w:r>
          </w:p>
        </w:tc>
      </w:tr>
      <w:tr w:rsidR="006F0D1C" w:rsidRPr="002E4001" w14:paraId="45BB9BD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Refik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B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11/707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C1" w14:textId="2486F80D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8" w14:textId="37F302C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34,340,900.00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1" w14:textId="5EF17C55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regjistruar 2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me nr.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11/656ND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dhe 11/657 Nd</w:t>
            </w:r>
          </w:p>
        </w:tc>
      </w:tr>
      <w:tr w:rsidR="006F0D1C" w:rsidRPr="002E4001" w14:paraId="45BB9BE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13,539,680.30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1" w14:textId="2669151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23,578,806.02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37,118,486.32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A" w14:textId="6DA034AD" w:rsidR="006F0D1C" w:rsidRPr="002E4001" w:rsidRDefault="006F0D1C" w:rsidP="00BC0EDA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hipotekohet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te 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Banka e Bashkuar e </w:t>
            </w:r>
            <w:r w:rsidR="00BC0ED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Shqipërisë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vler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BC0EDA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C0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B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B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234.70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B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6,743,304.00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A" w14:textId="5A326C8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B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16,999,165.46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1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Fatjon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Zhaborrja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14,872,731.60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3" w14:textId="68D0897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14,358,206.04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29,230,937.64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3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Mitër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309.90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C" w14:textId="092FC58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4,807,726.00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Lazer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Mirela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3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13,514,705.10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5" w14:textId="48C3AF0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36,340,580.80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49,855,285.90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4E" w14:textId="2629762B" w:rsidR="006F0D1C" w:rsidRPr="002E4001" w:rsidRDefault="006F0D1C" w:rsidP="00CD2D32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CD2D3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D2D3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CD2D3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41656608 lek</w:t>
            </w:r>
            <w:r w:rsidR="00CD2D3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C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Zef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Curri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74.80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E" w14:textId="30C369F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530,723.00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7" w14:textId="1B25A921" w:rsidR="006F0D1C" w:rsidRPr="002E4001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e okupuar nga Agron Zef Curri, 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a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664B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 </w:t>
            </w:r>
          </w:p>
        </w:tc>
      </w:tr>
      <w:tr w:rsidR="006F0D1C" w:rsidRPr="002E4001" w14:paraId="45BB9C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Vladimir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Gentian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Fidai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Fidai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Xhangolli Xhangolli 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6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9,334,481.00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7" w14:textId="5141022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197.90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6,907,082.00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260.90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25,242,964.67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41,484,527.67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7,798,506.20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0" w14:textId="77007F8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28,929,269.59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36,727,775.79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B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3,777,499.00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9" w14:textId="7305E92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19,157,175.18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22,934,674.18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CC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Agron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8,179,378.00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2" w14:textId="389F741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9,965,601.23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18,144,979.23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B" w14:textId="48449BE6" w:rsidR="006F0D1C" w:rsidRPr="002E4001" w:rsidRDefault="006F0D1C" w:rsidP="000664B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këtë truall ndodhet ndërtesa nr. 10/39/nd. </w:t>
            </w:r>
            <w:r w:rsidR="000664B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bi të ka një ndërtim të paligjshëm. </w:t>
            </w:r>
          </w:p>
        </w:tc>
      </w:tr>
      <w:tr w:rsidR="006F0D1C" w:rsidRPr="002E4001" w14:paraId="45BB9CE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Strazimiri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3,184,338.00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B" w14:textId="694518D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23,820,689.54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27,005,027.54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4" w14:textId="3363895E" w:rsidR="006F0D1C" w:rsidRPr="002E4001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</w:t>
            </w:r>
            <w:r w:rsidR="004D081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ën 17,234,000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 aplikimit nr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 51543, datë 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9.2021</w:t>
            </w:r>
          </w:p>
        </w:tc>
      </w:tr>
      <w:tr w:rsidR="006F0D1C" w:rsidRPr="002E4001" w14:paraId="45BB9CF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Ndoci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10/805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CE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C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6,680,866.00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4" w14:textId="510214C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20,221,462.69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26,902,328.69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CF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1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C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Seferi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4,370,660.00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D" w14:textId="5952F5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13,758,334.90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18,128,994.90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6" w14:textId="34D50EC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15,480,545.60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2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Amdi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Azemaj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38" w14:textId="5CB13C70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1,732,654.50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3F" w14:textId="18AFC09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3,870,136.40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5,602,790.90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4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2,400.00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1554.4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8" w14:textId="3E85D88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48,526,813.60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Bashkim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Fadil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Fadil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Hazis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Gaci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11/579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222.30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222.3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6,939,983.70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1" w14:textId="5C71DE5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9,743,068.39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16,683,052.09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Sami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11/694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303.40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303.4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9,471,844.60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A" w14:textId="704881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24,169,001.82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33,640,846.42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3" w14:textId="66A72B4C" w:rsidR="006F0D1C" w:rsidRPr="002E4001" w:rsidRDefault="006F0D1C" w:rsidP="004D081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FED INVEST p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1500000 lek</w:t>
            </w:r>
            <w:r w:rsidR="004D081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9D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11/719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11,566,639.50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3" w14:textId="022EDEA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30,283,817.33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41,850,456.83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DC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Islamaj dhe Demiraj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A" w14:textId="5B1C350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5,135,525.50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3" w14:textId="3DAF702A" w:rsidR="006F0D1C" w:rsidRPr="002E4001" w:rsidRDefault="00201E6D" w:rsidP="00201E6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ipas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verifikimeve n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terren objekti nuk ekziston</w:t>
            </w:r>
          </w:p>
        </w:tc>
      </w:tr>
      <w:tr w:rsidR="006F0D1C" w:rsidRPr="002E4001" w14:paraId="45BB9DD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Robert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10/279-ND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3" w14:textId="641A48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277.00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3,170,754.00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10/473, me pronar shtet.</w:t>
            </w:r>
          </w:p>
        </w:tc>
      </w:tr>
      <w:tr w:rsidR="006F0D1C" w:rsidRPr="002E4001" w14:paraId="45BB9DF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Iljaz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Gega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10/785-ND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C" w14:textId="39FAA3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13,440,983.72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5" w14:textId="39ED8C30" w:rsidR="006F0D1C" w:rsidRPr="002E4001" w:rsidRDefault="006F0D1C" w:rsidP="00436649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Në përshkrimin e veçantë është shënimi 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 element bashkëpronësie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Ndërtesa ngrihet mbi truallin me nr. pasurie 10/786, </w:t>
            </w:r>
          </w:p>
        </w:tc>
      </w:tr>
      <w:tr w:rsidR="006F0D1C" w:rsidRPr="002E4001" w14:paraId="45BB9E0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DF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D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D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D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5" w14:textId="38F5E35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2,353,912.60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0E" w14:textId="5F36B64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Shpronësuar sip. 25.7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436649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VKM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nr. 814, dat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21.10.2020</w:t>
            </w:r>
          </w:p>
        </w:tc>
      </w:tr>
      <w:tr w:rsidR="006F0D1C" w:rsidRPr="002E4001" w14:paraId="45BB9E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Muzhaqi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6,805,742.00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E" w14:textId="44290B5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1,559,234.00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20,608,476.33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28,973,452.33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388.80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388.8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7" w14:textId="726506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12,137,947.20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0" w14:textId="1AEE888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7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Pjeter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Pjetër,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Përshqefni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Pershqefni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10/870+1-1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9" w14:textId="1DAC8D4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288.72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27,934,644.54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8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Sokol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Syla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5,744,296.00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2" w14:textId="4BD067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28,571,281.97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34,315,577.97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A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5,619,420.00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B" w14:textId="1C350E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7,740,272.80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13,359,692.80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B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Adem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Sadik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Brahimi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3,496,528.00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4" w14:textId="64537E7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24,091,599.09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27,588,127.09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D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10/244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121.63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D" w14:textId="785F968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3,587,063.10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EF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Safet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Lutfi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D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10/41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9,584,233.00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6" w14:textId="4170825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10.30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547,318.19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18,992,694.38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29,124,245.57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E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0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Ilir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10/821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E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E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171.00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E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171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5,338,449.00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EFF" w14:textId="34E750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4,295,851.40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9,634,300.40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2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Halil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Seci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0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10/854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68.00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68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2,122,892.00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8" w14:textId="6324E9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94.80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9,172,223.27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11,295,115.27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3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1,998,016.00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1" w14:textId="2852FF6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200.70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19,418,409.39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21,416,425.39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5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Fejzo,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Fredi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, Fejzo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Rapanj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Rapanj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1,061,446.00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A" w14:textId="6D045B4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15,132,233.32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16,193,679.32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6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Bukurie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10/280-ND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3" w14:textId="2B983B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4,837,670.50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10/280, me pronar shtet.</w:t>
            </w:r>
          </w:p>
        </w:tc>
      </w:tr>
      <w:tr w:rsidR="006F0D1C" w:rsidRPr="002E4001" w14:paraId="45BB9F8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Haxhi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Xhevdet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Alimeta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10/52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C" w14:textId="4103DA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490,138.30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Islam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Mollaj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5" w14:textId="281F661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655,599.00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9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Perparim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Garip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Azisllari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E" w14:textId="06A0F6D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521,357.30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Besnik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Ramazan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Tarja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B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7" w14:textId="68D1E7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2,815,524.23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9F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Dritan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Elda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Enver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Abazaj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10/757+1-2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0" w14:textId="05F4FD0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4,547,410.27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9F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9F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9F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9" w14:textId="3420C34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9F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1,379,879.80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10/937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9,272,043.00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2" w14:textId="1390CD6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21,150,295.43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30,422,338.43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B" w14:textId="0A9490F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477.40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46,190,077.93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53,963,608.93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139.8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4,364,416.20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4" w14:textId="2C3FC79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8,746,508.26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13,110,924.46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4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89.10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89.10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2,781,612.90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D" w14:textId="2B5E652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15,838,533.22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18,620,146.12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Kudret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Shaban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6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6" w14:textId="40ED725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3,003,267.80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7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9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Ferhat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2/125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8F" w14:textId="4FC2236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202,923.50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B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9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2/464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48.6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8" w14:textId="0E6A8E7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1,517,243.40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1" w14:textId="1142C62C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Astrit Aqif Doku dhe ka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436649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</w:t>
            </w:r>
            <w:r w:rsidR="00436649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</w:p>
        </w:tc>
      </w:tr>
      <w:tr w:rsidR="006F0D1C" w:rsidRPr="002E4001" w14:paraId="45BBA0C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Xhelal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Vesel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5,706,833.20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1" w14:textId="7016679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13,622,880.13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19,329,713.33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0E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Gazmen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Shaqir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2/489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349.00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A" w14:textId="0A2E28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68,681.80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3" w14:textId="6B37ED7C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BKT p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shum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 1,400,000 lek</w:t>
            </w:r>
            <w:r w:rsidR="0054653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A0F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0EC" w14:textId="53A0C31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10,673.00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0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3" w14:textId="18E66B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12,425,162.00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C" w14:textId="1EF3337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322B1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ka dy </w:t>
            </w:r>
            <w:r w:rsidR="00322B1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322B1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paligjshme</w:t>
            </w:r>
          </w:p>
        </w:tc>
      </w:tr>
      <w:tr w:rsidR="006F0D1C" w:rsidRPr="002E4001" w14:paraId="45BBA11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0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0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Blendi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Rrap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312.00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C" w14:textId="313D522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9,740,328.00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2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Sazan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Rrustem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2/696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5,463,325.00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5" w14:textId="6EFA131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21,982,374.75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27,445,699.75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2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4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Dedndreaj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292.00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9,115,948.00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E" w14:textId="69D64FB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21,266,399.52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30,382,347.52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6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Lepur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Pjetergjokaj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7,773,531.00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7" w14:textId="1CDC4E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21,392,178.95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29,165,709.95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7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Elmas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7,679,874.00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0" w14:textId="218AD97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10,371,965.55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18,051,839.55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9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Përviz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Aziz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Kulemani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529.00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16,514,851.00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9" w14:textId="58229DF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219.60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21,247,048.84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37,761,899.84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A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Gëzim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Pjetër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9A" w14:textId="4FAF878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Truall + </w:t>
            </w:r>
            <w:r w:rsidR="004C191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9B" w14:textId="69841BD0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2" w14:textId="47DF184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633,745.70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C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Muharrem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Dervishi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2/683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257.3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8,032,648.70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B" w14:textId="226429A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312.10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30,196,739.26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38,229,387.96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D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Besnik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Madani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12,987,104.00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4" w14:textId="02619F1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332.80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32,199,534.85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45,186,638.85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D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1F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Age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Dukate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Mira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Sofi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Pavlin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Zoje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Dedë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Toma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Hysenaj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Hasanaj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Toma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2/590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1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4,451,829.40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D" w14:textId="69A1ED4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28,426,151.86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32,877,981.26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1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1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1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1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6" w14:textId="20962D3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271.00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2,227,791.20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0F" w14:textId="62052E8E" w:rsidR="006F0D1C" w:rsidRPr="002E4001" w:rsidRDefault="006F0D1C" w:rsidP="00FC0D86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te krijuar nga regjistrimi 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6F0D1C" w:rsidRPr="002E4001" w14:paraId="45BBA22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1F" w14:textId="3BE6836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766.00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6,919,664.00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4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Cerciz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2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2/84-ND4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8" w14:textId="4849CA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615.00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5,930,032.40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1" w14:textId="0CF83908" w:rsidR="006F0D1C" w:rsidRPr="002E4001" w:rsidRDefault="006F0D1C" w:rsidP="001418E5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Ndalohen vep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mbi </w:t>
            </w:r>
            <w:r w:rsidR="00FC0D8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“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Deri n</w:t>
            </w:r>
            <w:r w:rsidR="00FC0D8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zgjidhjen e problemit 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”</w:t>
            </w:r>
          </w:p>
        </w:tc>
      </w:tr>
      <w:tr w:rsidR="006F0D1C" w:rsidRPr="002E4001" w14:paraId="45BBA25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Kolë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Progri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1,155,103.00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1" w14:textId="092C807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184.30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17,831,653.46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18,986,756.46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Mirash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Ndue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Vukaj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2/83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13,274,318.80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A" w14:textId="1AC36DF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221.50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21,430,880.32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34,705,199.12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3" w14:textId="0AB0D2EB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Kjo pasuri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okupuar nga Mirash Ndue Vukaj dhe ka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ndërtim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paligjshëm</w:t>
            </w:r>
          </w:p>
        </w:tc>
      </w:tr>
      <w:tr w:rsidR="006F0D1C" w:rsidRPr="002E4001" w14:paraId="45BBA28B" w14:textId="77777777" w:rsidTr="006F0D1C">
        <w:trPr>
          <w:trHeight w:val="180"/>
        </w:trPr>
        <w:tc>
          <w:tcPr>
            <w:tcW w:w="32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74</w:t>
            </w:r>
          </w:p>
        </w:tc>
        <w:tc>
          <w:tcPr>
            <w:tcW w:w="18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Prel Dedë Kolpreçaj</w:t>
            </w:r>
          </w:p>
        </w:tc>
        <w:tc>
          <w:tcPr>
            <w:tcW w:w="5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79" w14:textId="53144B28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474.30 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1" w14:textId="5BDE3C0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14,807,171.70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A2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8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8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90" w14:textId="66FE3871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8" w14:textId="54127E8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19.80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1,915,717.52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B9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A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A7" w14:textId="3973F088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160.20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15,499,896.28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D0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B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BE" w14:textId="260E84FF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214.00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20,705,229.74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2E7" w14:textId="77777777" w:rsidTr="006F0D1C">
        <w:trPr>
          <w:trHeight w:val="180"/>
        </w:trPr>
        <w:tc>
          <w:tcPr>
            <w:tcW w:w="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18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5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BA2D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2/72+1-4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D5" w14:textId="2292B446" w:rsidR="006F0D1C" w:rsidRPr="002E4001" w:rsidRDefault="001A483E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145.50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14,077,621.16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0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2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2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12,487,600.00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6" w14:textId="734F6F4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2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6,579,231.88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19,066,831.88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2F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1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Çerma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220.50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6,883,789.50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0F" w14:textId="7EF72B8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554.50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53,649,765.85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60,533,555.35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3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Alban Costruzioni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594.00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413.5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6" w14:textId="19EA51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12,909,056.50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2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4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Kadri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6,150,143.00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3F" w14:textId="2F11E37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19,544,188.82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25,694,331.82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6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4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2/521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2,972,048.80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8" w14:textId="6125E6A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12,297,358.41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15,269,407.21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7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Flogerta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1,351,782.70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1" w14:textId="509B4B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7,691,896.10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9,043,678.80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9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2/35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4,916,992.50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A" w14:textId="4AE9CC8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7,420,986.55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12,337,979.05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A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Lazër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Dedaj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2/427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14,485,616.00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3" w14:textId="137A436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18,102,563.01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32,588,179.01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C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Lekë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Marticanaj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2/419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C" w14:textId="325299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2,609,908.40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D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Shkëlqim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2/724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7,180,370.00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5" w14:textId="053086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177.10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17,135,028.91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24,315,398.91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D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3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3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3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9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E" w14:textId="5998F2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37,380.00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3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Zhguni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3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432.2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2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1,538,632.00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7" w14:textId="68736D2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178.2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9,266,400.00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10,805,032.00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2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Mahmut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B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1,243,508.00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0" w14:textId="1EBFCE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7,222,800.00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8,466,308.00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4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Altin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Boshku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294/9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31" w14:textId="490D687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5468B6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4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1,246,000.00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9" w14:textId="6835F1A4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44,800.00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23,686,000.00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24,976,800.00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5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Nexhmedin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425.50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D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1,514,780.00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2" w14:textId="76B7BB5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4,695,600.00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6,210,380.00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5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7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Nafiz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Metallari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6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903,528.00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B" w14:textId="5A66555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4,955,600.00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5,859,128.00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pasurinë është vendosur hipotekë ligjore.</w:t>
            </w:r>
          </w:p>
        </w:tc>
      </w:tr>
      <w:tr w:rsidR="006F0D1C" w:rsidRPr="002E4001" w14:paraId="45BBA48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Pashie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Sadik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Abdulla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Isak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305/4-ND1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7F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4" w14:textId="531C8B8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7,280,000.00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8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 ngrihet mbi truallin me nr. pasurie 305/4. Mbi pasurinë është vendosur hipotekë ligjore.</w:t>
            </w:r>
          </w:p>
        </w:tc>
      </w:tr>
      <w:tr w:rsidR="006F0D1C" w:rsidRPr="002E4001" w14:paraId="45BBA4A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Krrashi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278.00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142.5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8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507,300.00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D" w14:textId="69C584A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176.60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9,183,200.00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9,690,500.00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C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Ramiz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Zylfi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Zylfi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Hysni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A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240/8-ND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1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6,042,400.00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BF" w14:textId="57D54126" w:rsidR="006F0D1C" w:rsidRPr="002E4001" w:rsidRDefault="006F0D1C" w:rsidP="005758AE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ligjore deri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r w:rsidR="005758AE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-t</w:t>
            </w:r>
            <w:r w:rsidR="001418E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</w:p>
        </w:tc>
      </w:tr>
      <w:tr w:rsidR="006F0D1C" w:rsidRPr="002E4001" w14:paraId="45BBA4D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Esat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500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A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1,780,000.00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CF" w14:textId="085F8B6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9,276,800.00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11,056,800.00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4F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Artan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Mehdi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Allaraj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D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240/5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446.2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3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1,588,472.00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8" w14:textId="77946C2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1,532,470.04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3,120,942.04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1" w14:textId="508F0269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Mbi </w:t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pasuri ndodhet godin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banimi me sip</w:t>
            </w:r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100 m</w:t>
            </w:r>
            <w:r w:rsidRP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fazën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karabina</w:t>
            </w:r>
            <w:r w:rsid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br/>
            </w:r>
            <w:r w:rsidR="001418E5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përfituar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me leje legalizimi nr</w:t>
            </w:r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70206239</w:t>
            </w:r>
            <w:r w:rsidR="005758AE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</w:t>
            </w:r>
            <w:r w:rsidR="001418E5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a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</w:t>
            </w:r>
            <w:r w:rsidR="001418E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17.12.2016</w:t>
            </w:r>
          </w:p>
        </w:tc>
      </w:tr>
      <w:tr w:rsidR="006F0D1C" w:rsidRPr="002E4001" w14:paraId="45BBA50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Nikolin,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Albana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Mark,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Jonuz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Gjinaj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240/17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4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4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446.70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4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C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1,093,632.00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4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1" w14:textId="25E69E4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8,938,800.00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10,032,432.00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0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2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Mehdi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Fiqiri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Daci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33/4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12" w14:textId="624F4F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840.00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5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22,428.00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A" w14:textId="3401F67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6,120,400.00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6,142,828.00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3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Lulezim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Hyseni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2B" w14:textId="5654C16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E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1,420,440.00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3" w14:textId="650128C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109.90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5,714,800.00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7,135,240.00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5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Shaqir, 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Xhevahire,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Hasan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Hasan, Semedi, Shaqir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Hasa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31/7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44" w14:textId="65705FC3" w:rsidR="006F0D1C" w:rsidRPr="002E4001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500.30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7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1,142,760.00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C" w14:textId="72CF97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466.50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24,258,000.00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25,400,760.00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5" w14:textId="4B599DB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Vendoset hipoteka ligjore deri ne shlyerjen e detyrimit </w:t>
            </w:r>
            <w:r w:rsidR="005758AE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truallin </w:t>
            </w:r>
            <w:r w:rsidR="005758AE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6F0D1C" w:rsidRPr="002E4001" w14:paraId="45BBA56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Festim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Lutfi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Balla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5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20/6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5D" w14:textId="3BF43B6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 w:rsidR="0085456C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0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338,200.00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5" w14:textId="10E3BD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13,894,400.00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14,232,600.00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6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Nikoll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Mark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Ndue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Nikoll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Zefi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Zefi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2884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432.20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9" w14:textId="77777777" w:rsidR="006F0D1C" w:rsidRPr="002E4001" w:rsidRDefault="006F0D1C" w:rsidP="006F0D1C">
            <w:pPr>
              <w:spacing w:after="0" w:line="240" w:lineRule="auto"/>
              <w:ind w:firstLineChars="100" w:firstLine="80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1,050,200.00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E" w14:textId="5144D3B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435.40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13,273,713.00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201.40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24,796,713.00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A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Elmira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Ndreu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1,032,400.00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7" w14:textId="7064BB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792.4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20,957,921.95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683.60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35,547,200.00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57,537,521.95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B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Flutura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Hysa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338.30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1,204,348.00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0" w14:textId="5D8837C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143.00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7,436,000.00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8,640,348.00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B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D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Rexhep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Dardha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472.40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425.7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1,515,492.00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9" w14:textId="4C6E41D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30.5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792,177.30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188.10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9,781,200.00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12,088,869.30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5E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Bledian,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Besmir,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Taqi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Razim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Razim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Veliasi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Veliasi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410.80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548,240.00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2" w14:textId="2F37E27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133.4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3,039,850.95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15,142,400.00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18,730,490.95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0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Cahani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5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5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390.20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5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390.2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1,389,112.00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B" w14:textId="625D0A5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5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7,706,400.00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9,095,512.00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1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Nebi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288/2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369.40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369.4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1,315,064.00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4" w14:textId="54F2C7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6,817,200.00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8,132,264.00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1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3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Kastriot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Baftjar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Belishta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985/14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152.90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491,280.00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D" w14:textId="20314E8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4,464,080.00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5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Halit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Lataj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262-Nd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6" w14:textId="67B5424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4,258,800.00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4F" w14:textId="53F5CE35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Pasuria bllokohet nga drejtoria e </w:t>
            </w:r>
            <w:r w:rsidR="004B0290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ALUIZNI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t </w:t>
            </w:r>
            <w:r w:rsidR="004B0290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Kamzë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-Vor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</w:p>
        </w:tc>
      </w:tr>
      <w:tr w:rsidR="006F0D1C" w:rsidRPr="002E4001" w14:paraId="45BBA66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Zenunllari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264.00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939,840.00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5F" w14:textId="542F18F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4,368,000.00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5,307,840.00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8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Çakmashi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6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263/1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117.20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117.2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417,232.00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8" w14:textId="19A2C1C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7,092,800.00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7,510,032.00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9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Zyfer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265/2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150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534,000.00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1" w14:textId="207386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108.97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5,666,440.00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6,200,440.00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9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B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Shpetim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Hekuran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307.50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307.5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1,094,700.00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A" w14:textId="1EE6DD1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194.40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10,108,800.00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11,203,500.00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C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Leonard,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Taulant,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Remzi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Shpëtim, Remzi,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Sabri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Sallo, Çaushllari, Caushllari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239/14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BB" w14:textId="689E96FC" w:rsidR="006F0D1C" w:rsidRPr="002E4001" w:rsidRDefault="0085456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1,025,280.00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3" w14:textId="00DA4DE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639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17,358,496.00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31,616,000.00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49,999,776.00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CC" w14:textId="5C7C11A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</w:p>
        </w:tc>
      </w:tr>
      <w:tr w:rsidR="006F0D1C" w:rsidRPr="002E4001" w14:paraId="45BBA6E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Edmont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Nazmi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Pere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237/31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255.60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902,460.00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C" w14:textId="373BF51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253.50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13,182,000.00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14,084,460.00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6F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Ramadan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Muçka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6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246.60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6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246.6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875,760.00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5" w14:textId="2187E6A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6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10,608,000.00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11,483,760.00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6F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1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Gentjan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Abaz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Qesari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236/9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238.50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238.5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849,060.00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E" w14:textId="2D35E2A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88.20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4,586,400.00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5,435,460.00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7" w14:textId="6886B4D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kufizim deri n</w:t>
            </w:r>
            <w:r w:rsidR="004B0290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</w:t>
            </w:r>
            <w:r w:rsidR="003E21D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taksës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</w:t>
            </w:r>
            <w:r w:rsidR="003E21D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ndikimit n</w:t>
            </w:r>
            <w:r w:rsidR="00A63D6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infrastruktur</w:t>
            </w:r>
            <w:r w:rsidR="00A63D6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(p</w:t>
            </w:r>
            <w:r w:rsidR="003E21D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lejen e </w:t>
            </w:r>
            <w:r w:rsidR="00A63D6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legalizimit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)</w:t>
            </w:r>
          </w:p>
        </w:tc>
      </w:tr>
      <w:tr w:rsidR="006F0D1C" w:rsidRPr="002E4001" w14:paraId="45BBA73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221/9-Nd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7" w14:textId="6B6221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5,746,000.00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0" w14:textId="4FB40261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p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 truallin </w:t>
            </w:r>
            <w:r w:rsidR="00633C5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 xml:space="preserve">kjo </w:t>
            </w:r>
            <w:r w:rsidR="00633C5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</w:t>
            </w:r>
            <w:r w:rsidR="00633C5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ndodhet mbi </w:t>
            </w:r>
            <w:r w:rsidR="009822B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nr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221/9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,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vol 15</w:t>
            </w:r>
            <w:r w:rsidR="009822B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f.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37 </w:t>
            </w:r>
            <w:r w:rsidR="009822B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1066</w:t>
            </w:r>
          </w:p>
        </w:tc>
      </w:tr>
      <w:tr w:rsidR="006F0D1C" w:rsidRPr="002E4001" w14:paraId="45BBA74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Ylli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Metolli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221/9 Nd1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0" w14:textId="0871DED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20.50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1,066,000.00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9" w14:textId="44A0D86E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Vendoset hipoteka ligjore deri n</w:t>
            </w:r>
            <w:r w:rsidR="00B45DF3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shlyerjen e detyrimit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truallin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pranë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ALUIZNI-t</w:t>
            </w:r>
          </w:p>
        </w:tc>
      </w:tr>
      <w:tr w:rsidR="006F0D1C" w:rsidRPr="002E4001" w14:paraId="45BBA76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Astrit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Petrit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220/1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350.80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58.3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207,548.00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9" w14:textId="0B3C282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208.40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10,836,800.00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11,044,348.00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7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Mehmet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Ramë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Musaj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216/8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333.70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957,640.00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2" w14:textId="4350693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577.30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30,019,600.00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30,977,240.00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7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9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Behar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1066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1156/2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496.40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102.1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3,560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363,476.00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B" w14:textId="4EABB25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335.95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52,000.00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17,469,400.00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17,832,876.00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A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Jonay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32,690.00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2896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4" w14:textId="1EB5740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84,290,976.00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AD" w14:textId="1CFA693A" w:rsidR="006F0D1C" w:rsidRPr="002E4001" w:rsidRDefault="006F0D1C" w:rsidP="00041977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437D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gjenden </w:t>
            </w:r>
            <w:r w:rsidR="0000769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ndërtesat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00769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3/446</w:t>
            </w:r>
            <w:r w:rsidR="0000769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3/447</w:t>
            </w:r>
            <w:r w:rsidR="00007695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3/449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nd, 3/450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 dhe 3/451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 </w:t>
            </w:r>
            <w:r w:rsidR="00041977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8120. Trualli me q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ra. Kufizim, mungon dokumentacioni n</w:t>
            </w:r>
            <w:r w:rsidR="00041977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 arkiv</w:t>
            </w:r>
          </w:p>
        </w:tc>
      </w:tr>
      <w:tr w:rsidR="006F0D1C" w:rsidRPr="002E4001" w14:paraId="45BBA7C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Xhevair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Hasan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Popshini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189.70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855,716.40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D" w14:textId="7937CF9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114.06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9,314,893.54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10,170,609.94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E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Nishat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Ibrahim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Allushi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C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162.10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131.8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3,836,170.80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6" w14:textId="1CB7600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75.60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6,173,995.72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10,010,166.52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D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7F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Imer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Hida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7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164.65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7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134.5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3,914,757.00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EF" w14:textId="0C46395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80.40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6,565,995.44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10,480,752.44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1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Ruzhdi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Islam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Nazif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Nazif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Lumi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Lumi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7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7F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3/459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3,716,836.20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8" w14:textId="6C4A3BB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267.00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21,804,984.87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25,521,821.07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2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Besim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Kapllan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Aruçi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301.80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1" w14:textId="33CBF2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58,212.00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4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Preng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Lalaj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3/432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124.30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86.1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2,506,026.60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A" w14:textId="7D9AEB9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94.5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7,717,494.65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10,223,521.25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3" w14:textId="4191FD3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leje leg </w:t>
            </w:r>
            <w:r w:rsidR="00AD0C8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godin</w:t>
            </w:r>
            <w:r w:rsidR="00AD0C8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një kat</w:t>
            </w:r>
          </w:p>
        </w:tc>
      </w:tr>
      <w:tr w:rsidR="006F0D1C" w:rsidRPr="002E4001" w14:paraId="45BBA85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Emiljano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Preng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Legisi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3/428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176.80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3,970,058.40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3" w14:textId="2B7FC2E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15,149,156.16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19,119,214.56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5C" w14:textId="4CCB5F2D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leje leg p</w:t>
            </w:r>
            <w:r w:rsidR="005F2A0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 godin</w:t>
            </w:r>
            <w:r w:rsidR="005F2A0A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banimi dy kat</w:t>
            </w:r>
          </w:p>
        </w:tc>
      </w:tr>
      <w:tr w:rsidR="006F0D1C" w:rsidRPr="002E4001" w14:paraId="45BBA87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131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Bashkëpronarët Sota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253.30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A" w14:textId="4264259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75,675.60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8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3" w14:textId="426118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93,139.20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A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Myfit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64.30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C" w14:textId="31D4511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902,286.00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B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Demir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Mexhit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5" w14:textId="1675836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1,618,293.60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B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5/829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75.00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C" w14:textId="4D21BC9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2,182,950.00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8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5" w14:textId="1C77565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785,862.00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E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Bukurosh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Lleshi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5/671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8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8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8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E" w14:textId="3C474BD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8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5,617,458.00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1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138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Liçi dhe Hoxha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5" w14:textId="204DD3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2,328,480.00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1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3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Nuri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Abedin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5/409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196.01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196.01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5,705,067.06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E" w14:textId="4EF2428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316.5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81,666.61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25,847,482.07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31,552,549.13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4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140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Bashkëpronarët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Kokonozi, Uznova, Shatku, Pocesta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12,011.70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6089.6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5" w14:textId="21C557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177,243,897.60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4E" w14:textId="61EC72EA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Mbi k</w:t>
            </w:r>
            <w:r w:rsidR="00D11485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të truall ndodhen një ndërtime pa leje. Ka mbivendosje.</w:t>
            </w:r>
          </w:p>
        </w:tc>
      </w:tr>
      <w:tr w:rsidR="006F0D1C" w:rsidRPr="002E4001" w14:paraId="45BBA96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Dashamir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Rakip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Doçi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5/330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47.00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E" w14:textId="161D3EA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81,496.80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Regjistruar leje zhvillimore</w:t>
            </w:r>
          </w:p>
        </w:tc>
      </w:tr>
      <w:tr w:rsidR="006F0D1C" w:rsidRPr="002E4001" w14:paraId="45BBA98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Pal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Prela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5/630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399.00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45.6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7" w14:textId="5FCFA0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1,327,233.60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9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Shefqet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Durmishi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5/774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233.00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17.6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0" w14:textId="662F321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512,265.60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B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C" w14:textId="3EFC0D01" w:rsidR="006F0D1C" w:rsidRPr="002E4001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Bashkëpronarët</w:t>
            </w:r>
            <w:r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Kaca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8120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5/273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1,060.00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23.5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29,106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7" w14:textId="29128AB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683,991.00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0" w14:textId="34AC2A0F" w:rsidR="006F0D1C" w:rsidRPr="002E4001" w:rsidRDefault="006F0D1C" w:rsidP="009B6BFD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9B6BF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 pozicionohet </w:t>
            </w:r>
            <w:r w:rsidR="009B6BFD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9B6BF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 5/926-Nd vol. 63 f</w:t>
            </w:r>
            <w:r w:rsidR="009B6BFD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120</w:t>
            </w:r>
          </w:p>
        </w:tc>
      </w:tr>
      <w:tr w:rsidR="006F0D1C" w:rsidRPr="002E4001" w14:paraId="45BBA9C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145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3" w14:textId="608BC6F7" w:rsidR="006F0D1C" w:rsidRPr="002E4001" w:rsidRDefault="008F4B91" w:rsidP="008F4B91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Bashkëpronarët</w:t>
            </w: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Ndroqi,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Basha, Myderizi,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Kruetani, Myftiu,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 xml:space="preserve"> 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5/477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9B7" w14:textId="1689540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1,579.00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181.3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23,703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E" w14:textId="66BA804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4,297,353.90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E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A" w14:textId="45048FC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Engjellushe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Eva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Sokol</w:t>
            </w:r>
            <w:r w:rsid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Grigor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Grigor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Loli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C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225.00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7" w14:textId="2258B51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124,936.40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9F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147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Merepeza, Kokonozi, Mancja,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3/1110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5,674.00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9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185.8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E" w14:textId="601294D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6,108,732.40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7" w14:textId="4B7F0AC7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riregjistruar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baz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5952B6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L.Leg,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r.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as 3/895 Vol.25 f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34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8170, </w:t>
            </w:r>
          </w:p>
        </w:tc>
      </w:tr>
      <w:tr w:rsidR="006F0D1C" w:rsidRPr="002E4001" w14:paraId="45BBAA1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Zef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Pjeter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9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Bala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3/430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9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300.00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117.8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3,873,028.40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7" w14:textId="47507F1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8,622,381.20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12,495,409.60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2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149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Bashkepronaret Kokonozi,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Kojnara,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Merepeza,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Mancja, Matja,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Shijaku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3/268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2,465.00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218.9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E" w14:textId="06B1F4B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7,196,994.20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7" w14:textId="1989CD27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Ndalon veprimet mbi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me afat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br/>
              <w:t>deri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zgjidhjen e problemit t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krijuar nga regjistrimi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parregullt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sistemin hipotekor</w:t>
            </w:r>
          </w:p>
        </w:tc>
      </w:tr>
      <w:tr w:rsidR="006F0D1C" w:rsidRPr="002E4001" w14:paraId="45BBAA4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A" w14:textId="31158C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Engjell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Mazreku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2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3/859/ND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7" w14:textId="72E93B9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205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93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2,641,595.25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2,641,595.25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5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Durim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Dritan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Qemal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Çela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3/601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500.00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19.6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0" w14:textId="31554D0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644,408.80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7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152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Bp Matja, Shijaku,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Naxhaku, Kokonozi, 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Mançja, Hoxha, Dervishi,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5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0" w14:textId="6846029F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9,107.00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2549.3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7" w14:textId="1F006D4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83,815,885.40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8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153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Hoxha, Dervishi, Hoti,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3/945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3,850.00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730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E" w14:textId="76C5C3D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24,000,940.00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9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Bp Matja, Shijaku,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Naxhaku, Kokonozi, Mançja, Hoxha,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Dervishi, Hoti, Kojnara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8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2,704.20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687.7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5" w14:textId="138E82C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22,610,200.60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9E" w14:textId="042AF5F1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mbi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këtë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truall pozicionohet ND me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nr.pas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3/196-ND, Vol 33 f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65 ZK 8170,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Hamdi Doka</w:t>
            </w:r>
          </w:p>
        </w:tc>
      </w:tr>
      <w:tr w:rsidR="006F0D1C" w:rsidRPr="002E4001" w14:paraId="45BBAAB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Fatmire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Leonora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Vjollca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Yzeir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Alketa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Eglantina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Brunilda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Klodjan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Bajame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Resul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Fatmir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Qato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Laze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Zere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Qato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Domi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Spanos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Bejko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Qato</w:t>
            </w: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br/>
              <w:t>Çela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3/766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299.10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252.7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8,308,270.60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E" w14:textId="5C57AAC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302.7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302.7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28,876,562.93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37,184,833.53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7" w14:textId="65CD8F8C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Pasuria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rivlerësohet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shum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 27.995.809 lek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Ky regjistrim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është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F8504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i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vlefshëm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deri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kryerjen e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një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transaksioni mbi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pasurinë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 e </w:t>
            </w:r>
            <w:r w:rsidR="00F85041"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>rivlerësuar</w:t>
            </w:r>
            <w:r w:rsidRPr="002E4001">
              <w:rPr>
                <w:rFonts w:ascii="Garamond" w:eastAsia="Times New Roman" w:hAnsi="Garamond" w:cs="Times New Roman"/>
                <w:color w:val="000000"/>
                <w:sz w:val="8"/>
                <w:szCs w:val="8"/>
                <w:lang w:val="sq-AL"/>
              </w:rPr>
              <w:t xml:space="preserve">. </w:t>
            </w:r>
          </w:p>
        </w:tc>
      </w:tr>
      <w:tr w:rsidR="006F0D1C" w:rsidRPr="002E4001" w14:paraId="45BBAAD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Sulejman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Kokonozi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B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3/839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0" w14:textId="3325D42B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1,412.60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68.8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7" w14:textId="5BEFDCD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2,262,006.40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AE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Hamit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Lena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3/1042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281.20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84.2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2,768,327.60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0" w14:textId="3601150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11,256,803.52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14,025,131.12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0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Hamit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Velo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Allka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3/160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A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AF2" w14:textId="7AFD9A57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1,167.00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A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692.7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9" w14:textId="0479127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A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22,774,590.60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1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159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Agron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Riza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3/1008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165.90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80.2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2,636,815.60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2" w14:textId="7F89E0E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342.70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32,692,428.53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35,329,244.13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3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Lluiza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Pandi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Kolasi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3/200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23" w14:textId="3AF7B974" w:rsidR="006F0D1C" w:rsidRPr="002E4001" w:rsidRDefault="00F56B8F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ruall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+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8145B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BBAB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265.00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B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0.3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9,863.40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269.9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B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25,747,553.14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25,757,416.54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B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FF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color w:val="FF0000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4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Dritan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Dashnor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Hajdëraj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3/221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275.90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8.1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4" w14:textId="24208D8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266,311.80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4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6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Ferit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Teki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Qato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3/381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215.30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160.6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5,280,206.80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D" w14:textId="7B1CE2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91.5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8,728,792.56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14,008,999.36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8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Njazi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Ismail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Laze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8170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6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3/723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 + 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293.70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293.7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32,878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9,656,268.60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6" w14:textId="020F1C9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224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95,396.64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21,368,847.36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31,025,115.96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7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9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164</w:t>
            </w:r>
          </w:p>
        </w:tc>
        <w:tc>
          <w:tcPr>
            <w:tcW w:w="18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Billi Al Sh.p.k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D" w14:textId="4E436E9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243.80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11,425,430.00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6" w14:textId="20B549E6" w:rsidR="006F0D1C" w:rsidRPr="002E4001" w:rsidRDefault="006F0D1C" w:rsidP="00F85041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Bllokohet n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Union Bank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h.a 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për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shum</w:t>
            </w:r>
            <w:r w:rsidR="00F85041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n 300.000 </w:t>
            </w:r>
            <w:r w:rsidR="00F8504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e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uro</w:t>
            </w:r>
          </w:p>
        </w:tc>
      </w:tr>
      <w:tr w:rsidR="006F0D1C" w:rsidRPr="002E4001" w14:paraId="45BBABB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Elis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Fadil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Cenaj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6" w14:textId="1A2E6074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116.90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11,310,473.63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A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C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Naim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Aqif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Koltraka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BF" w14:textId="575141E1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89.00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8,611,053.49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E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Kujtim,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Shqipe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Qemal,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 xml:space="preserve"> Hysen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Shehu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C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8" w14:textId="7231233B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9,675,341.00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BF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Xhuljano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Gëzim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Qeti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B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B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1" w14:textId="3B3922AC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144.00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13,932,491.04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A" w14:textId="4261233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Pasuria bllokohet n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Banka Societe Generale Albania </w:t>
            </w:r>
          </w:p>
        </w:tc>
      </w:tr>
      <w:tr w:rsidR="006F0D1C" w:rsidRPr="002E4001" w14:paraId="45BBAC1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B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169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Dije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File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B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Sina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10/366+1-4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BBAC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A" w14:textId="3D4A912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90.00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8,707,806.90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1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2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Edip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Qamil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Daçi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10/348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236.00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26.5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3" w14:textId="3D3FD93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827,303.50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2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4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Arben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359.80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26.4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C" w14:textId="14CF33F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824,181.60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5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4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5" w14:textId="2E194DE0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129.78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12,556,657.55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5E" w14:textId="33509E62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CF5AB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7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Jetnor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E" w14:textId="2E3789E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7" w14:textId="7F19A41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CF5AB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CF5ABB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bashkëpronësi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CF5AB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9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Arben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Zenjel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Beqaraj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7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10/815+1-3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C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7" w14:textId="34936CA8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137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13,255,217.17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0" w14:textId="2C95262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trualli prej 359.8</w:t>
            </w:r>
            <w:r w:rsidR="00A81602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m</w:t>
            </w:r>
            <w:r w:rsidRPr="00A81602">
              <w:rPr>
                <w:rFonts w:ascii="Garamond" w:eastAsia="Times New Roman" w:hAnsi="Garamond" w:cs="Times New Roman"/>
                <w:sz w:val="8"/>
                <w:szCs w:val="8"/>
                <w:vertAlign w:val="superscript"/>
                <w:lang w:val="sq-AL"/>
              </w:rPr>
              <w:t>2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bashk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pron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si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detyrueshme t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pasurive 10/815+1-1,10/815+1-2,10/815+1-3</w:t>
            </w:r>
            <w:r w:rsid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A81602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ZK 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8310</w:t>
            </w:r>
          </w:p>
        </w:tc>
      </w:tr>
      <w:tr w:rsidR="006F0D1C" w:rsidRPr="002E4001" w14:paraId="45BBACA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Xhemal 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Hazis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Gaçi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11/225/ND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Ndërtesë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0" w14:textId="4E3EC39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280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27,090,954.80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A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C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Truall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291.00 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291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31,219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9" w14:textId="24166DAE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9,084,729.00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C2" w14:textId="0FF020D4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Onjea sipas Kontrat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6F0D1C" w:rsidRPr="002E4001" w14:paraId="45BBACD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10/926-N1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Njësi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2" w14:textId="75617EC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256.6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7,772,956.07 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7,772,956.07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D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CF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E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EB" w14:textId="2464EE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E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CF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0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C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179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C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CF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C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4" w14:textId="29FEEDE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0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2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1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1D" w14:textId="169B2E3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26" w14:textId="7146FA43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Artan Skuka Skuka sipas 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kontratës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premtim shitje nr. 527 Rep nr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306/2 Kol d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t</w:t>
            </w:r>
            <w:r w:rsidR="004730D8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730D8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2.2013 </w:t>
            </w:r>
          </w:p>
        </w:tc>
      </w:tr>
      <w:tr w:rsidR="006F0D1C" w:rsidRPr="002E4001" w14:paraId="45BBAD4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2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3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6" w14:textId="4280938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3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59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6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4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4F" w14:textId="4012C19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5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72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5F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6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8" w14:textId="43A48FA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71" w14:textId="0A1EEAB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Rifan Skuka sipas kontrat</w:t>
            </w:r>
            <w:r w:rsidR="00793A5E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premtim shitje</w:t>
            </w:r>
          </w:p>
        </w:tc>
      </w:tr>
      <w:tr w:rsidR="006F0D1C" w:rsidRPr="002E4001" w14:paraId="45BBAD8B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8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7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1" w14:textId="6F54F95A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8A" w14:textId="03B8704C" w:rsidR="006F0D1C" w:rsidRPr="002E4001" w:rsidRDefault="004A56EB" w:rsidP="004A56EB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Urdhër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kufizimi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00022936, datë 11.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5.2022, bazuar në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v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endimin 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g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jyqësor për vendosjen e masës së sigurimit të padisë nr.</w:t>
            </w:r>
            <w:r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16371, datë 27.11.2021</w:t>
            </w:r>
          </w:p>
        </w:tc>
      </w:tr>
      <w:tr w:rsidR="006F0D1C" w:rsidRPr="002E4001" w14:paraId="45BBADA4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1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9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9A" w14:textId="4C924F72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A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BD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A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10/926+1-9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3" w14:textId="7A448D8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B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D6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187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3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10/926+1-10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C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CC" w14:textId="53A5D82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C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DEF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D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188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DC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10/926+1-11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D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D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5" w14:textId="233F4745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E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E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E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DE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08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189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5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DF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DF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DFE" w14:textId="3E60414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DF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0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21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0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190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0E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0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1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7" w14:textId="74FFCAB9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1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67.3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1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1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6,511,504.49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2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3A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191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7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10/926+1-14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2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2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2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2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0" w14:textId="6DD14E46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3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62.8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3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6,076,114.15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3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53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192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3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0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10/926+1-15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4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4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9" w14:textId="5E39816D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4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10,255,861.46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2" w14:textId="339EA710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n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favor 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Andrea Onjeta sipas kontrat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s p</w:t>
            </w:r>
            <w:r w:rsidR="004A56E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remtim shitje nr. 2915/986/1 dat</w:t>
            </w:r>
            <w:r w:rsidR="004A56EB"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ë</w:t>
            </w:r>
            <w:r w:rsidR="004A56EB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 xml:space="preserve"> 2.</w:t>
            </w: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5.2012 Not. M.Toro</w:t>
            </w:r>
          </w:p>
        </w:tc>
      </w:tr>
      <w:tr w:rsidR="006F0D1C" w:rsidRPr="002E4001" w14:paraId="45BBAE6C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193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9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10/926+1-16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5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5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5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5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2" w14:textId="7A50FC9F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82.3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6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7,962,805.64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6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85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6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194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6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2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10/926+1-17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7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7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7B" w14:textId="444A522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7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147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14,222,751.27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8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9E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8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195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Koçi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Tahiri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8310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B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10/926+1-18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8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Apartament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BBAE8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8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4" w14:textId="4D42BB13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>-</w:t>
            </w:r>
            <w:r w:rsid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BAE9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105.1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96,753.41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9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10,168,783.39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BBAE9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B7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9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196</w:t>
            </w:r>
          </w:p>
        </w:tc>
        <w:tc>
          <w:tcPr>
            <w:tcW w:w="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Sadete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Reshadije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Bilal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Fidnete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Kimete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Eduard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Selim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Hajredin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A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Zadeja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Zyberi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br/>
              <w:t>Zadeja</w:t>
            </w:r>
          </w:p>
        </w:tc>
        <w:tc>
          <w:tcPr>
            <w:tcW w:w="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4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440/43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6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A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655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81.6</w:t>
            </w:r>
          </w:p>
        </w:tc>
        <w:tc>
          <w:tcPr>
            <w:tcW w:w="5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36,556.80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A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36,556.80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D0" w14:textId="77777777" w:rsidTr="006F0D1C">
        <w:trPr>
          <w:trHeight w:val="180"/>
        </w:trPr>
        <w:tc>
          <w:tcPr>
            <w:tcW w:w="3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197</w:t>
            </w:r>
          </w:p>
        </w:tc>
        <w:tc>
          <w:tcPr>
            <w:tcW w:w="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Fiqirete 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 xml:space="preserve">Isuf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B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Gjoni</w:t>
            </w:r>
          </w:p>
        </w:tc>
        <w:tc>
          <w:tcPr>
            <w:tcW w:w="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2679</w:t>
            </w:r>
          </w:p>
        </w:tc>
        <w:tc>
          <w:tcPr>
            <w:tcW w:w="60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D" w14:textId="77777777" w:rsidR="006F0D1C" w:rsidRPr="002E4001" w:rsidRDefault="006F0D1C" w:rsidP="00B323C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440/102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B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Arë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BF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C0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2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43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3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600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4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7.4</w:t>
            </w:r>
          </w:p>
        </w:tc>
        <w:tc>
          <w:tcPr>
            <w:tcW w:w="55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5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448</w:t>
            </w:r>
          </w:p>
        </w:tc>
        <w:tc>
          <w:tcPr>
            <w:tcW w:w="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6" w14:textId="712E1515" w:rsidR="006F0D1C" w:rsidRPr="002E4001" w:rsidRDefault="002E4001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 </w:t>
            </w:r>
            <w:r w:rsidR="006F0D1C"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3,315.20 </w:t>
            </w:r>
          </w:p>
        </w:tc>
        <w:tc>
          <w:tcPr>
            <w:tcW w:w="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7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8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9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 </w:t>
            </w: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A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B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C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CD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0.00</w:t>
            </w:r>
          </w:p>
        </w:tc>
        <w:tc>
          <w:tcPr>
            <w:tcW w:w="6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BBAECE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sz w:val="8"/>
                <w:szCs w:val="8"/>
                <w:lang w:val="sq-AL"/>
              </w:rPr>
              <w:t>3,315.20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C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sz w:val="8"/>
                <w:szCs w:val="8"/>
                <w:lang w:val="sq-AL"/>
              </w:rPr>
              <w:t> </w:t>
            </w:r>
          </w:p>
        </w:tc>
      </w:tr>
      <w:tr w:rsidR="006F0D1C" w:rsidRPr="002E4001" w14:paraId="45BBAEE6" w14:textId="77777777" w:rsidTr="006F0D1C">
        <w:trPr>
          <w:trHeight w:val="180"/>
        </w:trPr>
        <w:tc>
          <w:tcPr>
            <w:tcW w:w="21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BBAED1" w14:textId="77777777" w:rsidR="006F0D1C" w:rsidRPr="002E4001" w:rsidRDefault="006F0D1C" w:rsidP="006F0D1C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Times New Roman"/>
                <w:b/>
                <w:bCs/>
                <w:color w:val="000000"/>
                <w:sz w:val="8"/>
                <w:szCs w:val="8"/>
                <w:lang w:val="sq-AL"/>
              </w:rPr>
              <w:t xml:space="preserve">VLERA TOTALE </w:t>
            </w:r>
          </w:p>
        </w:tc>
        <w:tc>
          <w:tcPr>
            <w:tcW w:w="56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0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8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126,963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BBAED6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42,181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7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8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1,062,179,324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9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1,355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A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189 </w:t>
            </w:r>
          </w:p>
        </w:tc>
        <w:tc>
          <w:tcPr>
            <w:tcW w:w="55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B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5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C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84,672 </w:t>
            </w:r>
          </w:p>
        </w:tc>
        <w:tc>
          <w:tcPr>
            <w:tcW w:w="43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D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6,196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E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6,067 </w:t>
            </w:r>
          </w:p>
        </w:tc>
        <w:tc>
          <w:tcPr>
            <w:tcW w:w="64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DF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149,426,984 </w:t>
            </w:r>
          </w:p>
        </w:tc>
        <w:tc>
          <w:tcPr>
            <w:tcW w:w="48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0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23,596 </w:t>
            </w:r>
          </w:p>
        </w:tc>
        <w:tc>
          <w:tcPr>
            <w:tcW w:w="62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1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 23,815 </w:t>
            </w:r>
          </w:p>
        </w:tc>
        <w:tc>
          <w:tcPr>
            <w:tcW w:w="5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2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  <w:tc>
          <w:tcPr>
            <w:tcW w:w="6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3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1,946,515,269 </w:t>
            </w:r>
          </w:p>
        </w:tc>
        <w:tc>
          <w:tcPr>
            <w:tcW w:w="67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BAEE4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 xml:space="preserve">3,158,206,249 </w:t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BAEE5" w14:textId="77777777" w:rsidR="006F0D1C" w:rsidRPr="002E4001" w:rsidRDefault="006F0D1C" w:rsidP="006F0D1C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</w:pPr>
            <w:r w:rsidRPr="002E4001">
              <w:rPr>
                <w:rFonts w:ascii="Garamond" w:eastAsia="Times New Roman" w:hAnsi="Garamond" w:cs="Arial"/>
                <w:b/>
                <w:bCs/>
                <w:color w:val="000000"/>
                <w:sz w:val="8"/>
                <w:szCs w:val="8"/>
                <w:lang w:val="sq-AL"/>
              </w:rPr>
              <w:t> </w:t>
            </w:r>
          </w:p>
        </w:tc>
      </w:tr>
    </w:tbl>
    <w:p w14:paraId="45BBAEE7" w14:textId="2C307250" w:rsidR="006F0D1C" w:rsidRDefault="006F0D1C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99E409A" w14:textId="05C35A91" w:rsidR="00B577A1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32760D92" w14:textId="610BF634" w:rsidR="00B577A1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22F105F4" w14:textId="60F6D9F8" w:rsidR="00B577A1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139AF277" w14:textId="2B203172" w:rsidR="00B577A1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0"/>
          <w:lang w:val="sq-AL"/>
        </w:rPr>
      </w:pPr>
      <w:r w:rsidRPr="00C54FF5">
        <w:rPr>
          <w:rFonts w:ascii="Garamond" w:hAnsi="Garamond"/>
          <w:sz w:val="20"/>
          <w:lang w:val="sq-AL"/>
        </w:rPr>
        <w:t>LISTA EMËRORE E PRONARËVE QË SHPRONËSOHEN NGA REALIZIMI I PROJEKTIT PËR DISA SHTESA DHE NDRYSHIME NË VENDIMIN NR. 662, DATË 13.10.2022</w:t>
      </w:r>
      <w:r>
        <w:rPr>
          <w:rFonts w:ascii="Garamond" w:hAnsi="Garamond"/>
          <w:sz w:val="20"/>
          <w:lang w:val="sq-AL"/>
        </w:rPr>
        <w:t>,</w:t>
      </w:r>
      <w:r w:rsidRPr="00C54FF5">
        <w:rPr>
          <w:rFonts w:ascii="Garamond" w:hAnsi="Garamond"/>
          <w:sz w:val="20"/>
          <w:lang w:val="sq-AL"/>
        </w:rPr>
        <w:t xml:space="preserve"> “PËR SHPRONËSIMIN, PËR INTERES PUB</w:t>
      </w:r>
      <w:r>
        <w:rPr>
          <w:rFonts w:ascii="Garamond" w:hAnsi="Garamond"/>
          <w:sz w:val="20"/>
          <w:lang w:val="sq-AL"/>
        </w:rPr>
        <w:t>L</w:t>
      </w:r>
      <w:r w:rsidRPr="00C54FF5">
        <w:rPr>
          <w:rFonts w:ascii="Garamond" w:hAnsi="Garamond"/>
          <w:sz w:val="20"/>
          <w:lang w:val="sq-AL"/>
        </w:rPr>
        <w:t xml:space="preserve">IK, TË PRONARËVE TË PASURIVE TË PALUAJTSHME, PRONË PRIVATE, QË PREKEN NGA NDËRTIMI I SEGMENTIT RRUGOR “RISHIKIMI I PROJEKTIT PËR SEGMENTIN RRUGOR TË VAZHDIMIT TË ‘UNAZËS SË MADHE’ </w:t>
      </w:r>
      <w:r>
        <w:rPr>
          <w:rFonts w:ascii="Garamond" w:hAnsi="Garamond"/>
          <w:sz w:val="20"/>
          <w:lang w:val="sq-AL"/>
        </w:rPr>
        <w:t>TIRANË NGA ‘SHESHI SHQIPONJA’–</w:t>
      </w:r>
      <w:r w:rsidRPr="00C54FF5">
        <w:rPr>
          <w:rFonts w:ascii="Garamond" w:hAnsi="Garamond"/>
          <w:sz w:val="20"/>
          <w:lang w:val="sq-AL"/>
        </w:rPr>
        <w:t>‘BULEVARDI I RI’ DHE ‘RIKUALIFIKIMI I ‘UNAZËS LINDORE’ PËR LOTET 4, 5, 6”.</w:t>
      </w:r>
    </w:p>
    <w:p w14:paraId="0D15B13E" w14:textId="5FFD4875" w:rsidR="00B577A1" w:rsidRPr="00B577A1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i/>
          <w:sz w:val="20"/>
          <w:lang w:val="sq-AL"/>
        </w:rPr>
      </w:pPr>
      <w:r w:rsidRPr="00B577A1">
        <w:rPr>
          <w:rFonts w:ascii="Garamond" w:hAnsi="Garamond"/>
          <w:i/>
          <w:sz w:val="20"/>
          <w:lang w:val="sq-AL"/>
        </w:rPr>
        <w:t>(shtuar me VKM-në nr. 287, datë 17.5.2023)</w:t>
      </w:r>
    </w:p>
    <w:p w14:paraId="3A548D88" w14:textId="77777777" w:rsidR="00B577A1" w:rsidRPr="007E436F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bookmarkStart w:id="0" w:name="_GoBack"/>
      <w:bookmarkEnd w:id="0"/>
    </w:p>
    <w:tbl>
      <w:tblPr>
        <w:tblW w:w="13350" w:type="dxa"/>
        <w:jc w:val="center"/>
        <w:tblLook w:val="04A0" w:firstRow="1" w:lastRow="0" w:firstColumn="1" w:lastColumn="0" w:noHBand="0" w:noVBand="1"/>
      </w:tblPr>
      <w:tblGrid>
        <w:gridCol w:w="303"/>
        <w:gridCol w:w="454"/>
        <w:gridCol w:w="436"/>
        <w:gridCol w:w="526"/>
        <w:gridCol w:w="494"/>
        <w:gridCol w:w="580"/>
        <w:gridCol w:w="588"/>
        <w:gridCol w:w="467"/>
        <w:gridCol w:w="568"/>
        <w:gridCol w:w="440"/>
        <w:gridCol w:w="545"/>
        <w:gridCol w:w="383"/>
        <w:gridCol w:w="568"/>
        <w:gridCol w:w="437"/>
        <w:gridCol w:w="468"/>
        <w:gridCol w:w="426"/>
        <w:gridCol w:w="568"/>
        <w:gridCol w:w="570"/>
        <w:gridCol w:w="522"/>
        <w:gridCol w:w="645"/>
        <w:gridCol w:w="440"/>
        <w:gridCol w:w="817"/>
        <w:gridCol w:w="689"/>
        <w:gridCol w:w="1416"/>
      </w:tblGrid>
      <w:tr w:rsidR="00B577A1" w:rsidRPr="004B1B41" w14:paraId="6ACE1B7C" w14:textId="77777777" w:rsidTr="00B577A1">
        <w:trPr>
          <w:trHeight w:val="180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8C66D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Nr</w:t>
            </w: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.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F5552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Emri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5809B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Atësia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79F5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Mbiemri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CCEA31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TË DHËNAT E PASURISË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vAlign w:val="center"/>
            <w:hideMark/>
          </w:tcPr>
          <w:p w14:paraId="6E5303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 xml:space="preserve"> TOKË TRUALL </w:t>
            </w:r>
          </w:p>
        </w:tc>
        <w:tc>
          <w:tcPr>
            <w:tcW w:w="0" w:type="auto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01AF43B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TOKË ARË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BC5FC0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NDËRTESË SOC. EK</w:t>
            </w:r>
          </w:p>
        </w:tc>
        <w:tc>
          <w:tcPr>
            <w:tcW w:w="238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56280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OBJEKT BANIMI</w:t>
            </w:r>
          </w:p>
        </w:tc>
        <w:tc>
          <w:tcPr>
            <w:tcW w:w="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FB89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Totale (lek)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C5D6C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SHËNIME</w:t>
            </w:r>
          </w:p>
        </w:tc>
      </w:tr>
      <w:tr w:rsidR="00B577A1" w:rsidRPr="004B1B41" w14:paraId="2B47701C" w14:textId="77777777" w:rsidTr="00B577A1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59E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30ED8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D4E15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96C9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B78E6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Zona kadastrale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82810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Numri pasurisë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40675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Lloji pasurisë</w:t>
            </w: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A52C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D70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83A95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2389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C41B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0FBC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86214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B577A1" w:rsidRPr="004B1B41" w14:paraId="1C32F147" w14:textId="77777777" w:rsidTr="00B577A1">
        <w:trPr>
          <w:trHeight w:val="17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4A9A7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D507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40B18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A5DD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F4EA3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87FE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FC61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25E4B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 xml:space="preserve">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667F5D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45E6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7ABF8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1B63C2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5D2A9E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70E2AE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58F9F9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71E9C0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F7EDF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16290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 sipas preventivit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D5B9C5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Sip. totale 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2E888D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Sipërfaqja e shpronësuar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47B656B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Çmimi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vAlign w:val="center"/>
            <w:hideMark/>
          </w:tcPr>
          <w:p w14:paraId="392943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Vlera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06FFB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CF22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B577A1" w:rsidRPr="004B1B41" w14:paraId="26BD87B6" w14:textId="77777777" w:rsidTr="00B577A1">
        <w:trPr>
          <w:trHeight w:val="180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F73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F3C04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E5E63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7DC6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F062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AE7F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2EA77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9C65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EEB2C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1656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712BA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B093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4EC54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9631ED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(lek/m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A418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3B3F55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FF951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AB7BE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625D7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4B81F5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(m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695F0C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m</w:t>
            </w:r>
            <w:r w:rsidRPr="00567E0A">
              <w:rPr>
                <w:rFonts w:ascii="Garamond" w:eastAsia="Times New Roman" w:hAnsi="Garamond" w:cs="Arial"/>
                <w:b/>
                <w:bCs/>
                <w:sz w:val="6"/>
                <w:szCs w:val="6"/>
                <w:vertAlign w:val="superscript"/>
                <w:lang w:val="sq-AL" w:eastAsia="sq-AL"/>
              </w:rPr>
              <w:t>2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1426B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lek</w:t>
            </w:r>
          </w:p>
        </w:tc>
        <w:tc>
          <w:tcPr>
            <w:tcW w:w="689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265845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535C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</w:p>
        </w:tc>
      </w:tr>
      <w:tr w:rsidR="00B577A1" w:rsidRPr="004B1B41" w14:paraId="7F6EE6C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0C186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FEAB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Mehmet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Albana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Blerina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Valentina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Arbër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Artan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Feride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Përparim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AD93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Hakim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Mitat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Rane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Mero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Bashkim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Bashkim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Hakim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FAC8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Ismailaj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Tartaraj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Zaçaj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DE30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73E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574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22A0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258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FE708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30EBB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9,365,700.00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D006E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A4A4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771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196E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7E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1AEB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DC66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75C6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7FEC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770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4A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16,544,833.11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B286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25,910,533.11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022A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463B99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7D5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E969A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7122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Dodë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D0E8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2C1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A4D96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10/767-nd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3549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45B1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B90C0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FE73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265EC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E1C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FCDE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6ABE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2B8A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FBD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5288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176B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6383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5047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4999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90EE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BCB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21,479,257.02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1C653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ASHK.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Kjo ndërtese ndodhet mbi pasurinë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truall nr. 10/767, vol 39,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f.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162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, ZK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kufizim veprimesh deri 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kryerjen e pagesave p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r parcelën ndërtimore</w:t>
            </w:r>
          </w:p>
        </w:tc>
      </w:tr>
      <w:tr w:rsidR="00B577A1" w:rsidRPr="004B1B41" w14:paraId="451378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46C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484BF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Prek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969E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CF8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Pjetërgjokaj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C09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61E56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A55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078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4EEEB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286A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314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7E806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10AC4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D4CB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6438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589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8783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987D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F4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630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148.10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E51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FEF31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17F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14,329,180.02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4B9EA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Konfirmuar nga ASHK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kjo ndërtesë ndodhet mbi pasurinë truall nr. 10/9, vol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38,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f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224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ZK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</w:tr>
      <w:tr w:rsidR="00B577A1" w:rsidRPr="004B1B41" w14:paraId="30EEFF8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F1EB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E4B1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69C7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Cerciz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04EF9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87F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FC80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2/84-ND15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6B0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1047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9796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583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511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6E43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2EC7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5816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11E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B0BA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3AD6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8DF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F3B9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0500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A9C4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D3EF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974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5,130,601.51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DAAD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 shteti është pronar i truallit 2/84 mbi 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cilën ngrihet ndërtesa 2/84 nd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.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ndalohen veprimet mbi pasurinë me afat deri 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zgjidhjen e problemit 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krijuar nga regjistrimi i parregullt n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sistemin hipotekar</w:t>
            </w:r>
          </w:p>
        </w:tc>
      </w:tr>
      <w:tr w:rsidR="00B577A1" w:rsidRPr="004B1B41" w14:paraId="7770C2D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CD8B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2F7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Arjan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Arjana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B40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Agustin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Agustin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75AA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Kola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br/>
              <w:t>Begteshi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10D4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7CE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10/72-N5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891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B142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35C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202D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3B1C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08A1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30FC0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1F09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691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F845B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96A8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46.46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C8A4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54397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CC6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907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FE04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746C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1,214,387.65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62129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shteti është pronar i truallit 10/72 mbi t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cil</w:t>
            </w:r>
            <w:r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n ngrihet ndërtesa 10/72N5</w:t>
            </w:r>
          </w:p>
        </w:tc>
      </w:tr>
      <w:tr w:rsidR="00B577A1" w:rsidRPr="004B1B41" w14:paraId="1029944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06A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2375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Marash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Dukate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Kume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Sose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5185B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Pjetër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Pjetër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Pjetër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Pjetër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Pjetër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2F0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Gjoka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Bushati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Marticanaj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Martini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Gjeloshaj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5256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C725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10/938-ND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FBDC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4234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D97E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CA97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2046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35F5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05ED8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7621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F67D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47012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039F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C911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5CD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8CA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F94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7FFE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BA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15,441,844.24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27F688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10/938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 63 f.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11 ZK 8310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titulli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pronësisë vendimi 2752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atë 21.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2.2022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 legalizimin e ndërtimit pa leje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ASHK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Veri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vlefshëm vetëm për ndërtesën</w:t>
            </w:r>
          </w:p>
        </w:tc>
      </w:tr>
      <w:tr w:rsidR="00B577A1" w:rsidRPr="004B1B41" w14:paraId="5E503CD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B20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7B158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Abaz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F6C4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Zenun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B3DC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Memia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DD8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7A53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2/51/ND+1-2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199B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750E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5D91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5004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83F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A98C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88E3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9487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25A1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A092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2AD0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54807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050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BCB6D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BE1D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8F21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631B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7,953,130.30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AE85C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Kufizim veprimesh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kryerjen e pagesave për parcelën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ndërtimore pranë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22C2F8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B4B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C062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D8E7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Hekuran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CF68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Mollaj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A774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E33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2/439-ND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FB6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88EA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B4E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CF0F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95F40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C05DE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56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FFE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E2BF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E149C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D8855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80A5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027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DEE5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0AB43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02C5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1222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5,321,437.55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8F0D7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pasurinë 2/439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30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61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ZK 8310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,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titulli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pronësisë vendimi 2800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atë 25.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2.2022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,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 legalizimin e ndërtimit pa leje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ASHK T Veri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i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vlefshëm vetëm për ndërtesën</w:t>
            </w:r>
          </w:p>
        </w:tc>
      </w:tr>
      <w:tr w:rsidR="00B577A1" w:rsidRPr="004B1B41" w14:paraId="33B59D9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27926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283CC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Lekë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B0837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Martin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AF8E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Marku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002EC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8310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1046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2/749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3B9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A34A1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E40B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75.38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E505E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31,219.00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FE7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2,353,288.22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294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3DEF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1FFF2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8D91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0B3D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43B9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0DC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893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2D4B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54.12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741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96,753.41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4F8F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5,236,294.55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70E3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7,589,582.77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CD795D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33580F7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B2A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6EE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Dritan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10CB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Faik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544D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Zere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48D4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1C0B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288/5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F79D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67A1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E6E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125.4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C0C6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9BA6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446,424.00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5D84C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BB1F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808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5E83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39F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1282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DF1C9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8A9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747C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69.60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9C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DE1E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3,619,200.00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3707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4,065,624.00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239000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714B7A8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633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FB007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4DB9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Mehmet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E004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Isallari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1CDC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4093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238/59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673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3283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F265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426.8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3A4C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6222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1,519,408.00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A8B62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04E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B4793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9C3B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A1BB9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A754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53EE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F837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76A6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305.25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F98A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F12C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15,873,000.00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507D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17,392,408.00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9C29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7701DD0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7FB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2D75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Erilda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EC9D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Erjon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B1A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47D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2E9F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236/14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76A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C7C7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8F0F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234.5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37C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F96C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834,820.00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4F1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45868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78E6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2E4A9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B9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1CA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1FF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79157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841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84.30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4426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8823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4,383,600.00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BE20C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5,218,420.00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C3EC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6F9CFB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89CD0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B84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Bardhe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D44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Preç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F4D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Ndokaj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DACC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DB85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1197/15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93D0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BA44C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EE94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815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111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1,331,796.00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7F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50A9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64EA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D47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B829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E878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E2B6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7CCE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1C84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A4A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AF64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9,786,400.00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C0AE8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11,118,196.00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F401E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EED1C8C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A350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601C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2F5C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Shefqet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CB15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Memaçi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FCE1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7224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1147/1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C3D7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CF1D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DE38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CF68F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FBD12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740,480.00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92DEB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77ED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57C0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02FE5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430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4FF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7B23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FE8DE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9622F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7AAE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F3D0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935E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6,980,480.00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A99CB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40738FA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6D169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07FF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Jetmira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CEE85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Baki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B4FC3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Rada(Hoxha)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BDDC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836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1146/ND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9F9B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8E76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75C6A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51E8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506F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E2CE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1D05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6E8D0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24B8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575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FDB0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D32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047A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EC72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F9E5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E6EF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8435A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251,578.63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0A2D2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Bllokuar prona për 30 dit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nga noteri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Edlira Hyseni m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atë 18.7.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2020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nëpërmjet aplikimit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15726</w:t>
            </w:r>
          </w:p>
        </w:tc>
      </w:tr>
      <w:tr w:rsidR="00B577A1" w:rsidRPr="004B1B41" w14:paraId="44B237E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9F8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ECD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Gezim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Perparim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E89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Ramiz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Ramiz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FF2C7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Molla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Molla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936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2884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62CC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096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FF0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ACD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8233F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0FEF0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573,160.00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50F1A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24F2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294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EB97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2C883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37F6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B53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DBD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C6E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91C6C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83FC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6,240,000.00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729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6,813,160.00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A3885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44A6487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6E7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C8FDE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Edison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C1FFE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3318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102E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E187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1148/1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298F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60F5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DA63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210.72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CF540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D6FF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750,163.20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7B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7F3D4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5F5F2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35E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03D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63AC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E1CB0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372D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5E6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2FB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0F87E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7,280,000.00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D7C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8,030,163.20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9C923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EDB52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37B8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A09A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Artian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5C43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Ramadan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8A01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Muçka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415AD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47639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236/19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C578F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BF84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9BF6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346.8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116C9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8005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1,234,608.00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54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B5414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957CA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DD1B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69FE6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24F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B61D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8F7D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D13F6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117.30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7930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57A3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6,099,600.00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24B16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7,334,208.00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6E0C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E19E5B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AD1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2374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3E9CC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Mustafa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273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Ganija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4984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249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AF42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84E2D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FF432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C0CC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1F1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448,560.00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5D46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5A59C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420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D56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48E6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C7DB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4B726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092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8F58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105C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A872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4,420,000.00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40B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4,868,560.00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6F6247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7BADFDC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8F09A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7239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239AC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Halil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F65C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3A08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1066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3CA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464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0F963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31D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7813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3,560.00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74F2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751,160.00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99113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578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F1E8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2219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31D7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6227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3417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7C29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603A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A90B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52,000.00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3055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5,200,000.00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23D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5,951,160.00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1ECD1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6F8B44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EED8F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069C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Dragush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A159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Tomorr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022B8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4C16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666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5/573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6970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D150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8B8D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15AC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534C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6,636,840.00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177D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36A0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B137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A4DE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F3AD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8F4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53A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F0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6F59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CEA1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ECD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8,534,260.00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F65E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15,171,100.00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893D1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49EF5E3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27FD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25E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Bujar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36DB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Nevrus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38B1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Hysa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C03F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41FB3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7/360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4E716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6228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0294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2D2B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C77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4,503,570.00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F085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069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FDD53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938A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050B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9641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50E4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489C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A826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E8337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A6E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15,581,120.40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423A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20,084,690.40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CA3210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</w:p>
        </w:tc>
      </w:tr>
      <w:tr w:rsidR="00B577A1" w:rsidRPr="004B1B41" w14:paraId="3C9797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FD31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5282B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Myzejen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Rudina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Anisa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Nesida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Juxhino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6DD4D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Sadik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Mon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8B099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Shima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Halili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Shima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Shima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Shima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FB6B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6831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7/372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007E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4AC76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CFDE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223.3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970A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6AC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5,292,879.90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BD81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1589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4A45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470B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A0D8E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AE58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EE1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7F87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6B66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143.40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46BE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F58B8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8,741,520.60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6AA9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14,034,400.50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B0FB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90EC9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AC70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041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Dali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88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6DAE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C5E7B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5651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309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2C4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179.50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5D55C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179.5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AFB1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3FBD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4,254,688.50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EC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C6EB5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4015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8C14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BEC2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9FC36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1900F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46F1C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718C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218.30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3EFC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C363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13,307,349.70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816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17,562,038.20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CA9DA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122D0A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4729C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A2D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4038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Sulejman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48D06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Hasbajrami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0B2C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733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7/350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C4A4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F86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206.10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387BC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195.7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F144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DDE0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4,638,677.10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A49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5F6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8F31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79C7A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EC303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01DD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15A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1,364,138.28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1FDD1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7076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431.10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420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0261E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26,279,424.90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24C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32,282,240.28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001B44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7F7D2E9A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AA6A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6C1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Alike,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 xml:space="preserve"> Elton,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 xml:space="preserve"> Juljan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E7CB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Fehmi,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 xml:space="preserve"> Zylif,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 xml:space="preserve"> Zylif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6AB94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Avdiu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Avdiu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5254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CE4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7/67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488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A70A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5A08F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17161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58A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4,882,818.00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2F1EF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C3F1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11BA9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2F09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8FD9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9994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EB2D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D200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2AB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375.60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034F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0E55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22,896,200.40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02DF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27,779,018.40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44339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308CF15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71D3F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D74B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Ramazan,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Medi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242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Ibrahim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FC8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Avdiu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Avdiu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EFB39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CA6B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997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9C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435.20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5B05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FCAEC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C8E6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7,608,663.00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F5C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0DE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FC6E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1BEE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A6B2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237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E8A8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85F5E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36FC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E12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5770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15,837,148.20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1F8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23,445,811.20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476C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21C592A5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13F3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79B4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0EB0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Sefer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261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Selaj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2E8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44AAB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7/364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5591D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C970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184.60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D69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32F86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70A5B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3,311,309.10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3C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82B3C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370B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B912C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2A1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C4EE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1011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D2C6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4E0F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76.20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7E97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478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4,645,075.80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14C9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7,956,384.90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73B3C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422B472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78F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4EC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C4ABE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Ibrahim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369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6102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5B9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7/385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2BD31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 + 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F25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166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3C4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D7F8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6,020,562.00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67663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C9CE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477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28DB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8C225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0E74F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A10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E765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4FA53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68.00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27AF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30D0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4,145,212.00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067B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10,165,774.00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B29C84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45B0201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5461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3DAFF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Fluturim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9576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09E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Rrafmani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03AB3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C0D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5/582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21AF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64A68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562C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204.8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7CC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4F9D8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4,854,374.40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5A8CC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D653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45A7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888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0010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8459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68A8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06F6E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A812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101.70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79F7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B9D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6,199,530.30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B43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11,053,904.70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48108E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1EA1747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C83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B061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Viktor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551CD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Dani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002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Gjolena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F04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1751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7/414-ND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EF1C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7D27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6F56A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5CFB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2255C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4176B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74A9B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9EC94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BE0C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0B69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EC24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320CA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1D46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182E7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224.20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A5F5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E898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05D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13,667,007.80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FF0A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pasurinë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7/37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 f.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9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ZK 8110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.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Vendoset hipotek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ligjore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zgjidhjen e mar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dh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eve me truallin</w:t>
            </w:r>
          </w:p>
        </w:tc>
      </w:tr>
      <w:tr w:rsidR="00B577A1" w:rsidRPr="004B1B41" w14:paraId="1599F4B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FED69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7C6B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2A654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7BA9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Tafa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F4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5527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7/45-ND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9AC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1C0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71695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E2A3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A4FD6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9AC3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55247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604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C230B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D48B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E6EA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78C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A34AD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B8E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0BF2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5B6C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B00B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6,650,626.90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0673E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pasurinë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7/45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 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3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Vendoset hipotek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ligjor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shlyerjen e detyrimeve ndaj ALUIZNI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</w:t>
            </w:r>
          </w:p>
        </w:tc>
      </w:tr>
      <w:tr w:rsidR="00B577A1" w:rsidRPr="004B1B41" w14:paraId="195E4C8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4CB0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0E5BB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Osman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1B1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6B3D0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Manreka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017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0403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7/48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C42B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E7496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8E5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8CA9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23,703.00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50411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2,749,548.00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DC6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2370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8F1D3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605C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D17F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15DD2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D1A7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0F5DC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E5D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58.40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9F7A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79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3,560,005.60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7F9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6,309,553.60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40C1F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729F53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AB373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297E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Bilal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39EE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Hamit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76FB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Kolmili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E11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E49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5/58/ND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F5C34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5091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A45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987BB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CFBDF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B802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366B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C5153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B8AD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99315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07BAE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98B3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239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27CED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7D5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60,959.00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1665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4E08A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5,791,105.00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ADD74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 kjo ndërtesë ngrihet mbi pasurinë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5/58</w:t>
            </w:r>
          </w:p>
        </w:tc>
      </w:tr>
      <w:tr w:rsidR="00B577A1" w:rsidRPr="004B1B41" w14:paraId="33D3A61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B076F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D119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Zenel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C4A0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DD17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Selimi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99B6E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A41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5/943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8F75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A9809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307.40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B805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274.1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B2A4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CED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7,977,954.60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4032B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E6BA4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4EB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57895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CB55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0558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2E1D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3178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F0653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118.70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6892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81,666.61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C735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9,693,826.61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D5B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17,671,781.21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5D495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2D5D846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9864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24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332CB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Myfit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46D2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Duro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476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49A7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5/674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7D87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6867B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605F9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34.4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407B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29,106.00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D46D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1,001,246.40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A79D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0E4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B3E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61E08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F324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6866B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3A73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E8FC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8DC22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5ECA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87C90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701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1,001,246.40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9F44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Me kontrat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sipërmarrje bllokohet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favor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shoqërisë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“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BAOX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”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sh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</w:p>
        </w:tc>
      </w:tr>
      <w:tr w:rsidR="00B577A1" w:rsidRPr="004B1B41" w14:paraId="5E92CD0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ACAB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2BBAF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Fiqiri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B05F1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3CA2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Bruçi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25F0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8A8C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469/5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4CEDA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6418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379.70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84C25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4BEEF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A9D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415,376.00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27335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E8E3A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7231B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EB29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93C30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AE9B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7DEBB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C921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3364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244.20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6DF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7D55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16,240,521.00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586F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16,655,897.00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C206FB" w14:textId="77777777" w:rsidR="00B577A1" w:rsidRPr="009115F0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9115F0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ASHK-ja. Mbi këtë pasuri është regj ndërtesa me nr. pas. 496/5-nd., vol. 63, datë 166</w:t>
            </w:r>
          </w:p>
        </w:tc>
      </w:tr>
      <w:tr w:rsidR="00B577A1" w:rsidRPr="004B1B41" w14:paraId="0D4AEA7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D0A3D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B4E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Ramazan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5EDA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001D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538AF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071B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469/449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AC05F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6EA2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378.30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4FE4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202.1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F522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37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420,368.00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EB96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F9730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EA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F8A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CFE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5EEF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1D89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0E2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FCF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112.60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84D0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2E93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7,488,463.00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D9F35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7,908,831.00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E5851E8" w14:textId="77777777" w:rsidR="00B577A1" w:rsidRPr="009115F0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9115F0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ASHK-ja</w:t>
            </w:r>
          </w:p>
        </w:tc>
      </w:tr>
      <w:tr w:rsidR="00B577A1" w:rsidRPr="004B1B41" w14:paraId="7DDB193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112E5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2AD2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E912C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Riza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30F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Kica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811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F40A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469/3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5425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E8B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9EB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EDB0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A74D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665,600.00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55165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4614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7CA6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0EF3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F7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05445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C05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E04C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92F5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109.90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68E9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974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7,308,899.50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980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7,974,499.50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79346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3FAF18E0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36B1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FFA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Agim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Lumturi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F42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Nikolin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Zef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C57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Pepa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Pepa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48202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7896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469/1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F4E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F37C0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EA70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71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188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624,000.00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FC43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B14A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BA3E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4B45B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E0F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6412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25F9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56DB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DE15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ED1A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2782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12,901,970.00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F6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13,525,970.00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6909F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pasuria bllokohet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favor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Alpha Bank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267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rep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201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d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atë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4.2014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,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favor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Alpha Bank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k. Hip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2884/2274</w:t>
            </w:r>
          </w:p>
        </w:tc>
      </w:tr>
      <w:tr w:rsidR="00B577A1" w:rsidRPr="004B1B41" w14:paraId="20CE4E1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5A174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CBB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Ervis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Elsjon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Bukurije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Erald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709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Bedri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Bedri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Seid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Bedri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6213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Kamberi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Kamberi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Kamberi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Kamberi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06B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964C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471/36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ECD0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6A3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230.40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E357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53.5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02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2,080.00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6549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 111,280.00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CDFC9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601D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6BA41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83DCA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B3DC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1107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429.10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6707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16,962,272.30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A298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390B4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7343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F6C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F7DD5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17,073,552.30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F345E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025D9F3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97B78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7AB3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Selman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1FAD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Musa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4EF5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Kuka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A702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E1A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471/11-ND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97AC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A4155B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7DDE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0927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2529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670B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20B5C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AD0B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55B72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600F4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364AB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4DE26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854C2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6DD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3955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275.80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A5102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6852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2264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18,342,079.00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8765E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pasuri ndodhet mbi pasurinë me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471/11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ZK 2460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vendoset kufizim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rregullimin e mar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dh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eve me truallin</w:t>
            </w:r>
          </w:p>
        </w:tc>
      </w:tr>
      <w:tr w:rsidR="00B577A1" w:rsidRPr="004B1B41" w14:paraId="40EE3F9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B1FFA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ABC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Rapi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07FEF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Beqir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D2DC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Shkëmbi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61581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7E85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606-ND6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999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A4155B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D081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4A67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FA236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7C3A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A3B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8AA40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3C36F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9166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12C6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891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F8F7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4A2B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8633B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7A02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C4124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E6A0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8,412,882.50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5D9B8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pasurinë me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606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242 l.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leg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.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vendoset hipoteke ligjore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kompensimin financiar 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pronar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ve l.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leg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</w:p>
        </w:tc>
      </w:tr>
      <w:tr w:rsidR="00B577A1" w:rsidRPr="004B1B41" w14:paraId="538C6323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0A2B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1BD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Nexhip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976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0DC9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Shuaipi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EDF6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1B9E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606-ND7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9A7E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A4155B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FB99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EF1C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FF9C7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179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BD8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ABD48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C05BB5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F04F7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25932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8AE9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2CC5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9D6A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15A81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121.00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DE27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99E1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63176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8,047,105.00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85013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039C59B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C40C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1FB1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Çlirime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Rajmonda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Afërdita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Petrit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Jetnor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EBA3D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Bajram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Ilmi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Ilmi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Ilmi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Ilmi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F9A1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Xhixho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Shkëmbi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Shuaipi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Xhixho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Xhixho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A4A57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DEC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606-ND8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4E6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C67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8E2F6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BE2C4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B4BA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68F7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DF4B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A96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2C5A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9457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F1FF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D42C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BB790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1F9FB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116.50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3E3D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66,505.00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C7E0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6E7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7,747,832.50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26027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bie mbi pasurinë me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606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faqe 242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mbi pasurinë vendoset hipotek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ligjore</w:t>
            </w:r>
          </w:p>
        </w:tc>
      </w:tr>
      <w:tr w:rsidR="00B577A1" w:rsidRPr="004B1B41" w14:paraId="0282475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EA9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992CF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Neritan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Vilson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Ajet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5F435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Ajet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Ajet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Belul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A851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Gjoni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Gjoni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Gjoni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F17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8853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606-ND4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FDE21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D8786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91048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669BF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79F0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13F60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D2D6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9D87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4140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467DC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54B0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167E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F07B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AF24C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22D7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A1427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7F141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938,312.92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336A4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kjo ndërtesë pozicionohet mbi pasurinë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606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5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242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l.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leg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Vendoset hipoteke ligjore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shlyerjen e detyrimeve 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r truallin l.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leg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</w:p>
        </w:tc>
      </w:tr>
      <w:tr w:rsidR="00B577A1" w:rsidRPr="004B1B41" w14:paraId="782633F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F8C5D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CB1AD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Hasan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D137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5170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Kapxhiu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4BBB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58F0E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18/1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EF7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0EC54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B36DA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309.7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820A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E01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148,346.30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E4BFC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9D7F0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1FB5B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8B1C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DDA15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838CE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C05A6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58B98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D2F6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439.20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6CB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2CF2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26,864,546.40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F2F0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27,012,892.70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CCB41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6866D26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A57C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A623A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Hysen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Emilio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Aneta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Arti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B184F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Teki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Teki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Leonidha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Faslli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701C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Hoxha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Hoxha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Lezo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Qosja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1AEC8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1DA3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18/2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4CD5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B417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E93E2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0282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5795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124,540.00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1D51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C8712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AA8A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9F018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97FF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7DFE8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799F0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019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0FBE2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628.50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FF31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0845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38,443,459.50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6085F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38,567,999.50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FF3AF9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04FC6C4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162D0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A912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Bora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Shpresa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Eva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2E77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Fatmir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Metkë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9EF1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Sula( Spahi)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Sula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A4D5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A853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37/1-nd1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8FBD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6BC15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E4918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B0A6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EFE23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C5A1C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DD4F8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40B2E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1C1E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DD85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67FA3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F7DC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E1CB6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4602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396.60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CA2E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5D22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C78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24,258,832.20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F772D0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pasuria pozicionohet mbi pasurinë nr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37/1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83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ZK 3976</w:t>
            </w:r>
          </w:p>
        </w:tc>
      </w:tr>
      <w:tr w:rsidR="00B577A1" w:rsidRPr="004B1B41" w14:paraId="0CD6C0F7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D1D9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92B0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Seat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3B8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3A5D4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19C1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1912D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68/31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3BB1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truall+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5D08B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23560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375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A726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894AE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179,625.00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0BB9D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E453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6167E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DB9A3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B8925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D287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9F80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DE1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83B1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192.40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393E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F2BAA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11,768,530.80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B8A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11,948,155.80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351E43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2D5D9AD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B588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3A60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Mirjan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9295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Kasem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8065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Xhemollari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0C41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FFD3B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68/32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46ADFA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truall+ 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1252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EBFE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087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B814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155,675.00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EAF0B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218BA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F834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E0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CFFBF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0322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29.00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402FA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1,191,701.00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57250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87F99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241.40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7E4E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9A27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14,765,713.80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5D8B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16,113,089.80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B76620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28DBF3EF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0CAC0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249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E30246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F1E6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1A123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3A9FD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12508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97/4-nd1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8DE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ndërtesë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5D842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A3BDE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B9634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82311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5BCE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04632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5DFE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FA75E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8B131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8233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1C92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288E6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8EC90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C06E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952673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EC73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23,855,130.00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DEDE2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pozicionohet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pas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97/4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3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,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48</w:t>
            </w:r>
          </w:p>
        </w:tc>
      </w:tr>
      <w:tr w:rsidR="00B577A1" w:rsidRPr="004B1B41" w14:paraId="7906F4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29E2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6F571C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Abedin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1ABAC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Qazim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7C5C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Avdillari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EBFC0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30B7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97/4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00F3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7C8A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F9ECC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FCDE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FE9E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24A1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2E0C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56C4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448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BB87E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58B8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AEBB1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A4B743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B516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26538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5F591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EA2C6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B69CA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A36FD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06DE1158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3725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57F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9D07C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3F73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4176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6E59F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3/895/ND-N1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7D2E1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5F1E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183F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4B47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8074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0B87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585F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53D2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1D9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B628C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8585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139.50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255A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CC32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E7A70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008F8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8F77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C19F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4,338,842.21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AC524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26DA8FD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4C077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C6C6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BDFD8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Qamil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B3057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4E6A57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6789D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3/895/ND-N2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2010B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njësi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2E100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29A4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91DE7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F6A3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6BBA8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DF4C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8D19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1769F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48D9E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DB92F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131.85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C0E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143A5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0F548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2AA3F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E154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8A82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5,180,110.28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D72607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1BDC4111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CC246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9CAD2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Arbem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Majda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AC6E9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Qamil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1A74A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Lala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Lala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F961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8170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1CDA4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3/895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FFF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16E8A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290.9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E87B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38.6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DD855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32878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751779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1,269,090.80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B65573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CF826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8CB079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EA85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BCB07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ECB0B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930B6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2A55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154D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45F62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01EC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E711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1,269,090.80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8E944D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ACCD6A9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B8DCA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5C45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A172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Ahmet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D6C29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F477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A5800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2CF3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truall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7E55E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355.40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B2F1C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263.8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F1941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479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A1B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126,360.20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9E456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DABA9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3447A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ACEE7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45123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D795C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9AB58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3411D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9DCF6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2AA2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9F20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9E8D4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126,360.20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E0FB1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sipërfaqja e pasurisë nr 136/76 është 355.4 m</w:t>
            </w:r>
            <w:r w:rsidRPr="00E0483A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lloji 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i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pasurisë truall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funksion </w:t>
            </w:r>
            <w:r w:rsidRPr="009115F0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të objektit, sipas lejes së legalizimit nr. 20813, datë 8.7.21013, godinë e kombinuar 2-katëshe +1 kat nëntoke 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Sipërfaqja e parcelës ndërtimore 355.4 m</w:t>
            </w:r>
            <w:r w:rsidRPr="00E0483A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sip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ndërtimi 168.3 m</w:t>
            </w:r>
            <w:r w:rsidRPr="00E0483A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sip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tot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ndërtimi 242.4 m</w:t>
            </w:r>
            <w:r w:rsidRPr="00E0483A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vertAlign w:val="superscript"/>
                <w:lang w:val="sq-AL" w:eastAsia="sq-AL"/>
              </w:rPr>
              <w:t>2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br/>
              <w:t>Pasuria vijon nga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14-96 deri n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vol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.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14-98, kartel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ë</w:t>
            </w: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 xml:space="preserve"> e vlefshme për shpronësim</w:t>
            </w:r>
          </w:p>
        </w:tc>
      </w:tr>
      <w:tr w:rsidR="00B577A1" w:rsidRPr="004B1B41" w14:paraId="59FF8D1E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53F7A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51590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D034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87B56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48261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E9EDC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136/76-B1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32E8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bodrum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2CBF0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9E648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1F4377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100ABD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1CE43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F14C6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0C22D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0A0963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B0E56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5E47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F7A4C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27948A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1E5DB4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11.40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1A29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A7C3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02206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697,303.80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A181D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6119D934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D59A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98021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Tasim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94525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B28B43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969A8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B383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136/76+1-1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965E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2829D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9D06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1DF60F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757F1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99161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F1DC9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A8F52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7D0F67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8CEAC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717DE8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C10C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E0894F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46954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147.60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D89ED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151F80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58D5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9,028,249.20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C508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3B9E2632" w14:textId="77777777" w:rsidTr="00B577A1">
        <w:trPr>
          <w:trHeight w:val="18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AE8665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257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6696C0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Lulzim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3B2173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Neshat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31A686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Sula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CE1ABA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3976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426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136/76+1-2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9ECC9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apartament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1C7F0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42CB4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7DF79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8FC20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 xml:space="preserve">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12870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D27874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639F0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D7D149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84DB41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BF84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2D1517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2F954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7F9EF7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184.40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023B1B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61,167.00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A23852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68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A6DD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sz w:val="6"/>
                <w:szCs w:val="6"/>
                <w:lang w:val="sq-AL" w:eastAsia="sq-AL"/>
              </w:rPr>
              <w:t>11,279,194.80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A9368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Konfirmuar nga ASHK</w:t>
            </w:r>
            <w:r>
              <w:rPr>
                <w:rFonts w:ascii="Garamond" w:eastAsia="Times New Roman" w:hAnsi="Garamond" w:cs="Arial"/>
                <w:bCs/>
                <w:color w:val="000000"/>
                <w:sz w:val="6"/>
                <w:szCs w:val="6"/>
                <w:lang w:val="sq-AL" w:eastAsia="sq-AL"/>
              </w:rPr>
              <w:t>-ja</w:t>
            </w:r>
          </w:p>
        </w:tc>
      </w:tr>
      <w:tr w:rsidR="00B577A1" w:rsidRPr="004B1B41" w14:paraId="53A10B28" w14:textId="77777777" w:rsidTr="00B577A1">
        <w:trPr>
          <w:trHeight w:val="180"/>
          <w:jc w:val="center"/>
        </w:trPr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AEAAAA"/>
            <w:noWrap/>
            <w:vAlign w:val="center"/>
            <w:hideMark/>
          </w:tcPr>
          <w:p w14:paraId="3D2C32BE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VLERA TOTALE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3A3700C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0E7213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3B0418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18C13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 10,709.58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BA4E07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8065.6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4A50289A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00326F6B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 xml:space="preserve">88,322,959.72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9E91CB0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414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6EFE43FC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408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B82FDAE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B4ABBAD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182,784.00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D0EAFEA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77F9C92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1,098.61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5A64A7C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36,571,944.78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2784286D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40FABFA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8,828.77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38454926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 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513FA8A" w14:textId="77777777" w:rsidR="00B577A1" w:rsidRPr="004B1B41" w:rsidRDefault="00B577A1" w:rsidP="00B577A1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568,427,904.00</w:t>
            </w:r>
          </w:p>
        </w:tc>
        <w:tc>
          <w:tcPr>
            <w:tcW w:w="68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7F61C3" w14:textId="77777777" w:rsidR="00B577A1" w:rsidRPr="004B1B41" w:rsidRDefault="00B577A1" w:rsidP="00B577A1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color w:val="000000"/>
                <w:sz w:val="6"/>
                <w:szCs w:val="6"/>
                <w:lang w:val="sq-AL" w:eastAsia="sq-AL"/>
              </w:rPr>
              <w:t>693,505,592.50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AEAAAA"/>
            <w:noWrap/>
            <w:vAlign w:val="center"/>
            <w:hideMark/>
          </w:tcPr>
          <w:p w14:paraId="03D669AF" w14:textId="77777777" w:rsidR="00B577A1" w:rsidRPr="004B1B41" w:rsidRDefault="00B577A1" w:rsidP="00B577A1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</w:pPr>
            <w:r w:rsidRPr="004B1B41">
              <w:rPr>
                <w:rFonts w:ascii="Garamond" w:eastAsia="Times New Roman" w:hAnsi="Garamond" w:cs="Arial"/>
                <w:b/>
                <w:bCs/>
                <w:sz w:val="6"/>
                <w:szCs w:val="6"/>
                <w:lang w:val="sq-AL" w:eastAsia="sq-AL"/>
              </w:rPr>
              <w:t> </w:t>
            </w:r>
          </w:p>
        </w:tc>
      </w:tr>
    </w:tbl>
    <w:p w14:paraId="6435DA4A" w14:textId="77777777" w:rsidR="00B577A1" w:rsidRPr="007E436F" w:rsidRDefault="00B577A1" w:rsidP="00B577A1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7914F33B" w14:textId="03B20750" w:rsidR="00B577A1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p w14:paraId="5FCF473A" w14:textId="77777777" w:rsidR="00B577A1" w:rsidRPr="002E4001" w:rsidRDefault="00B577A1" w:rsidP="00260E9C">
      <w:pPr>
        <w:keepNext/>
        <w:spacing w:after="0" w:line="240" w:lineRule="auto"/>
        <w:ind w:firstLine="284"/>
        <w:jc w:val="center"/>
        <w:outlineLvl w:val="2"/>
        <w:rPr>
          <w:rFonts w:ascii="Garamond" w:eastAsia="Arial Unicode MS" w:hAnsi="Garamond" w:cs="Times New Roman"/>
          <w:bCs/>
          <w:sz w:val="24"/>
          <w:szCs w:val="24"/>
          <w:lang w:val="sq-AL"/>
        </w:rPr>
      </w:pPr>
    </w:p>
    <w:sectPr w:rsidR="00B577A1" w:rsidRPr="002E4001" w:rsidSect="00260E9C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159B52" w14:textId="77777777" w:rsidR="00AA4294" w:rsidRDefault="00AA4294" w:rsidP="00023D70">
      <w:pPr>
        <w:spacing w:after="0" w:line="240" w:lineRule="auto"/>
      </w:pPr>
      <w:r>
        <w:separator/>
      </w:r>
    </w:p>
  </w:endnote>
  <w:endnote w:type="continuationSeparator" w:id="0">
    <w:p w14:paraId="4EB77A0D" w14:textId="77777777" w:rsidR="00AA4294" w:rsidRDefault="00AA4294" w:rsidP="00023D70">
      <w:pPr>
        <w:spacing w:after="0" w:line="240" w:lineRule="auto"/>
      </w:pPr>
      <w:r>
        <w:continuationSeparator/>
      </w:r>
    </w:p>
  </w:endnote>
  <w:endnote w:type="continuationNotice" w:id="1">
    <w:p w14:paraId="21523026" w14:textId="77777777" w:rsidR="00491C30" w:rsidRDefault="00491C3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88307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</w:rPr>
    </w:sdtEndPr>
    <w:sdtContent>
      <w:p w14:paraId="45BBAEEC" w14:textId="3F5C0C17" w:rsidR="00AA4294" w:rsidRPr="00ED7ADE" w:rsidRDefault="00AA4294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ED7ADE">
          <w:rPr>
            <w:rFonts w:ascii="Times New Roman" w:hAnsi="Times New Roman" w:cs="Times New Roman"/>
            <w:sz w:val="24"/>
          </w:rPr>
          <w:fldChar w:fldCharType="begin"/>
        </w:r>
        <w:r w:rsidRPr="00ED7ADE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ED7ADE">
          <w:rPr>
            <w:rFonts w:ascii="Times New Roman" w:hAnsi="Times New Roman" w:cs="Times New Roman"/>
            <w:sz w:val="24"/>
          </w:rPr>
          <w:fldChar w:fldCharType="separate"/>
        </w:r>
        <w:r w:rsidR="00491C30">
          <w:rPr>
            <w:rFonts w:ascii="Times New Roman" w:hAnsi="Times New Roman" w:cs="Times New Roman"/>
            <w:noProof/>
            <w:sz w:val="24"/>
          </w:rPr>
          <w:t>1</w:t>
        </w:r>
        <w:r w:rsidRPr="00ED7ADE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45BBAEED" w14:textId="77777777" w:rsidR="00AA4294" w:rsidRDefault="00AA42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8767C" w14:textId="77777777" w:rsidR="00AA4294" w:rsidRDefault="00AA4294" w:rsidP="00023D70">
      <w:pPr>
        <w:spacing w:after="0" w:line="240" w:lineRule="auto"/>
      </w:pPr>
      <w:r>
        <w:separator/>
      </w:r>
    </w:p>
  </w:footnote>
  <w:footnote w:type="continuationSeparator" w:id="0">
    <w:p w14:paraId="5834D7B2" w14:textId="77777777" w:rsidR="00AA4294" w:rsidRDefault="00AA4294" w:rsidP="00023D70">
      <w:pPr>
        <w:spacing w:after="0" w:line="240" w:lineRule="auto"/>
      </w:pPr>
      <w:r>
        <w:continuationSeparator/>
      </w:r>
    </w:p>
  </w:footnote>
  <w:footnote w:type="continuationNotice" w:id="1">
    <w:p w14:paraId="58D9020E" w14:textId="77777777" w:rsidR="00491C30" w:rsidRDefault="00491C3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B7BF3"/>
    <w:multiLevelType w:val="hybridMultilevel"/>
    <w:tmpl w:val="89B0CDC4"/>
    <w:lvl w:ilvl="0" w:tplc="3A5ADE1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6D5604"/>
    <w:multiLevelType w:val="hybridMultilevel"/>
    <w:tmpl w:val="4426B5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291931"/>
    <w:multiLevelType w:val="hybridMultilevel"/>
    <w:tmpl w:val="626C2AC4"/>
    <w:lvl w:ilvl="0" w:tplc="77CC2B60">
      <w:start w:val="1"/>
      <w:numFmt w:val="decimal"/>
      <w:lvlText w:val="%1."/>
      <w:lvlJc w:val="left"/>
      <w:pPr>
        <w:ind w:left="435" w:hanging="360"/>
      </w:pPr>
    </w:lvl>
    <w:lvl w:ilvl="1" w:tplc="04090019">
      <w:start w:val="1"/>
      <w:numFmt w:val="lowerLetter"/>
      <w:lvlText w:val="%2."/>
      <w:lvlJc w:val="left"/>
      <w:pPr>
        <w:ind w:left="1155" w:hanging="360"/>
      </w:pPr>
    </w:lvl>
    <w:lvl w:ilvl="2" w:tplc="0409001B">
      <w:start w:val="1"/>
      <w:numFmt w:val="lowerRoman"/>
      <w:lvlText w:val="%3."/>
      <w:lvlJc w:val="right"/>
      <w:pPr>
        <w:ind w:left="1875" w:hanging="180"/>
      </w:pPr>
    </w:lvl>
    <w:lvl w:ilvl="3" w:tplc="0409000F">
      <w:start w:val="1"/>
      <w:numFmt w:val="decimal"/>
      <w:lvlText w:val="%4."/>
      <w:lvlJc w:val="left"/>
      <w:pPr>
        <w:ind w:left="2595" w:hanging="360"/>
      </w:pPr>
    </w:lvl>
    <w:lvl w:ilvl="4" w:tplc="04090019">
      <w:start w:val="1"/>
      <w:numFmt w:val="lowerLetter"/>
      <w:lvlText w:val="%5."/>
      <w:lvlJc w:val="left"/>
      <w:pPr>
        <w:ind w:left="3315" w:hanging="360"/>
      </w:pPr>
    </w:lvl>
    <w:lvl w:ilvl="5" w:tplc="0409001B">
      <w:start w:val="1"/>
      <w:numFmt w:val="lowerRoman"/>
      <w:lvlText w:val="%6."/>
      <w:lvlJc w:val="right"/>
      <w:pPr>
        <w:ind w:left="4035" w:hanging="180"/>
      </w:pPr>
    </w:lvl>
    <w:lvl w:ilvl="6" w:tplc="0409000F">
      <w:start w:val="1"/>
      <w:numFmt w:val="decimal"/>
      <w:lvlText w:val="%7."/>
      <w:lvlJc w:val="left"/>
      <w:pPr>
        <w:ind w:left="4755" w:hanging="360"/>
      </w:pPr>
    </w:lvl>
    <w:lvl w:ilvl="7" w:tplc="04090019">
      <w:start w:val="1"/>
      <w:numFmt w:val="lowerLetter"/>
      <w:lvlText w:val="%8."/>
      <w:lvlJc w:val="left"/>
      <w:pPr>
        <w:ind w:left="5475" w:hanging="360"/>
      </w:pPr>
    </w:lvl>
    <w:lvl w:ilvl="8" w:tplc="0409001B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482B61B9"/>
    <w:multiLevelType w:val="hybridMultilevel"/>
    <w:tmpl w:val="39223E2E"/>
    <w:lvl w:ilvl="0" w:tplc="D9F65FDE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C106B"/>
    <w:multiLevelType w:val="hybridMultilevel"/>
    <w:tmpl w:val="21FAD26A"/>
    <w:lvl w:ilvl="0" w:tplc="7CB0D9E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2F1FEB"/>
    <w:multiLevelType w:val="hybridMultilevel"/>
    <w:tmpl w:val="5B820B30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8E2F36"/>
    <w:multiLevelType w:val="hybridMultilevel"/>
    <w:tmpl w:val="3BF21C58"/>
    <w:lvl w:ilvl="0" w:tplc="04090017">
      <w:start w:val="1"/>
      <w:numFmt w:val="lowerLetter"/>
      <w:lvlText w:val="%1)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7559276B"/>
    <w:multiLevelType w:val="hybridMultilevel"/>
    <w:tmpl w:val="FBF6C420"/>
    <w:lvl w:ilvl="0" w:tplc="7F7AD7E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C83CDB"/>
    <w:multiLevelType w:val="hybridMultilevel"/>
    <w:tmpl w:val="59EC11B6"/>
    <w:lvl w:ilvl="0" w:tplc="B8A28D3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BB77CD4"/>
    <w:multiLevelType w:val="hybridMultilevel"/>
    <w:tmpl w:val="6D664D40"/>
    <w:lvl w:ilvl="0" w:tplc="94DE8B5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hideGrammaticalError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8A"/>
    <w:rsid w:val="00007695"/>
    <w:rsid w:val="000218C3"/>
    <w:rsid w:val="00023D70"/>
    <w:rsid w:val="0002486F"/>
    <w:rsid w:val="00041977"/>
    <w:rsid w:val="00051F1B"/>
    <w:rsid w:val="000664BD"/>
    <w:rsid w:val="000A3117"/>
    <w:rsid w:val="000A4E2F"/>
    <w:rsid w:val="000A7D80"/>
    <w:rsid w:val="000B7BE2"/>
    <w:rsid w:val="000B7FBC"/>
    <w:rsid w:val="00105B0D"/>
    <w:rsid w:val="00106A33"/>
    <w:rsid w:val="001418E5"/>
    <w:rsid w:val="0015282B"/>
    <w:rsid w:val="00182616"/>
    <w:rsid w:val="001A483E"/>
    <w:rsid w:val="001E3B42"/>
    <w:rsid w:val="00201E6D"/>
    <w:rsid w:val="00221851"/>
    <w:rsid w:val="00240807"/>
    <w:rsid w:val="00260E9C"/>
    <w:rsid w:val="00274DBE"/>
    <w:rsid w:val="00277520"/>
    <w:rsid w:val="002A1DCB"/>
    <w:rsid w:val="002C0F40"/>
    <w:rsid w:val="002C306F"/>
    <w:rsid w:val="002C4A6A"/>
    <w:rsid w:val="002E396C"/>
    <w:rsid w:val="002E4001"/>
    <w:rsid w:val="00313259"/>
    <w:rsid w:val="00322B1D"/>
    <w:rsid w:val="00330398"/>
    <w:rsid w:val="00346D17"/>
    <w:rsid w:val="00364B25"/>
    <w:rsid w:val="003723C5"/>
    <w:rsid w:val="003931B3"/>
    <w:rsid w:val="003E21D2"/>
    <w:rsid w:val="003F6AF3"/>
    <w:rsid w:val="0040775F"/>
    <w:rsid w:val="004079C8"/>
    <w:rsid w:val="0043288A"/>
    <w:rsid w:val="00436649"/>
    <w:rsid w:val="0043754E"/>
    <w:rsid w:val="004730D8"/>
    <w:rsid w:val="004814FF"/>
    <w:rsid w:val="00491C30"/>
    <w:rsid w:val="00495C3A"/>
    <w:rsid w:val="004A2CDC"/>
    <w:rsid w:val="004A56EB"/>
    <w:rsid w:val="004B0290"/>
    <w:rsid w:val="004C1915"/>
    <w:rsid w:val="004C3C5F"/>
    <w:rsid w:val="004D0817"/>
    <w:rsid w:val="004F5075"/>
    <w:rsid w:val="0054653D"/>
    <w:rsid w:val="005468B6"/>
    <w:rsid w:val="005524DB"/>
    <w:rsid w:val="005758AE"/>
    <w:rsid w:val="0057792F"/>
    <w:rsid w:val="005952B6"/>
    <w:rsid w:val="005B1DCB"/>
    <w:rsid w:val="005B2F60"/>
    <w:rsid w:val="005C7329"/>
    <w:rsid w:val="005D538B"/>
    <w:rsid w:val="005E0F2D"/>
    <w:rsid w:val="005E56A8"/>
    <w:rsid w:val="005F2A0A"/>
    <w:rsid w:val="005F4047"/>
    <w:rsid w:val="00633C5B"/>
    <w:rsid w:val="00676DB2"/>
    <w:rsid w:val="006B4D3E"/>
    <w:rsid w:val="006D60AA"/>
    <w:rsid w:val="006F0D1C"/>
    <w:rsid w:val="00707009"/>
    <w:rsid w:val="00735374"/>
    <w:rsid w:val="0074508A"/>
    <w:rsid w:val="007620C1"/>
    <w:rsid w:val="007807E3"/>
    <w:rsid w:val="007931CF"/>
    <w:rsid w:val="00793A5E"/>
    <w:rsid w:val="007A02F1"/>
    <w:rsid w:val="007A246A"/>
    <w:rsid w:val="007A2AD6"/>
    <w:rsid w:val="007C1A32"/>
    <w:rsid w:val="007C5E31"/>
    <w:rsid w:val="007E502F"/>
    <w:rsid w:val="007E66E2"/>
    <w:rsid w:val="007E68E6"/>
    <w:rsid w:val="007F294A"/>
    <w:rsid w:val="00803913"/>
    <w:rsid w:val="008145BC"/>
    <w:rsid w:val="0085456C"/>
    <w:rsid w:val="008706A9"/>
    <w:rsid w:val="008A440A"/>
    <w:rsid w:val="008A667F"/>
    <w:rsid w:val="008D1C94"/>
    <w:rsid w:val="008F4B91"/>
    <w:rsid w:val="00904633"/>
    <w:rsid w:val="009122EB"/>
    <w:rsid w:val="00923B84"/>
    <w:rsid w:val="0093109C"/>
    <w:rsid w:val="009364D4"/>
    <w:rsid w:val="009437DC"/>
    <w:rsid w:val="0095742B"/>
    <w:rsid w:val="009822B2"/>
    <w:rsid w:val="00987BD7"/>
    <w:rsid w:val="009A0461"/>
    <w:rsid w:val="009B6BFD"/>
    <w:rsid w:val="00A01C61"/>
    <w:rsid w:val="00A63D67"/>
    <w:rsid w:val="00A81602"/>
    <w:rsid w:val="00AA4294"/>
    <w:rsid w:val="00AA6C74"/>
    <w:rsid w:val="00AC5021"/>
    <w:rsid w:val="00AD0C81"/>
    <w:rsid w:val="00AD725A"/>
    <w:rsid w:val="00AE5BE3"/>
    <w:rsid w:val="00AE6FFF"/>
    <w:rsid w:val="00B323C0"/>
    <w:rsid w:val="00B45DF3"/>
    <w:rsid w:val="00B577A1"/>
    <w:rsid w:val="00B72C3A"/>
    <w:rsid w:val="00B92607"/>
    <w:rsid w:val="00BA2BFF"/>
    <w:rsid w:val="00BC0EDA"/>
    <w:rsid w:val="00BD04AB"/>
    <w:rsid w:val="00BD13E0"/>
    <w:rsid w:val="00C27F7E"/>
    <w:rsid w:val="00C8528E"/>
    <w:rsid w:val="00CB08D8"/>
    <w:rsid w:val="00CB3EA1"/>
    <w:rsid w:val="00CD2D32"/>
    <w:rsid w:val="00CD454B"/>
    <w:rsid w:val="00CE1527"/>
    <w:rsid w:val="00CF5ABB"/>
    <w:rsid w:val="00D11485"/>
    <w:rsid w:val="00D12493"/>
    <w:rsid w:val="00D25F19"/>
    <w:rsid w:val="00D274AF"/>
    <w:rsid w:val="00D36C9E"/>
    <w:rsid w:val="00D47094"/>
    <w:rsid w:val="00DA2A47"/>
    <w:rsid w:val="00DA7659"/>
    <w:rsid w:val="00DC0583"/>
    <w:rsid w:val="00DD4411"/>
    <w:rsid w:val="00DF3966"/>
    <w:rsid w:val="00DF64AA"/>
    <w:rsid w:val="00E13BFE"/>
    <w:rsid w:val="00EC78D4"/>
    <w:rsid w:val="00ED7ADE"/>
    <w:rsid w:val="00F0051A"/>
    <w:rsid w:val="00F51409"/>
    <w:rsid w:val="00F56504"/>
    <w:rsid w:val="00F56B8F"/>
    <w:rsid w:val="00F67010"/>
    <w:rsid w:val="00F73133"/>
    <w:rsid w:val="00F74CE8"/>
    <w:rsid w:val="00F85041"/>
    <w:rsid w:val="00FC0D86"/>
    <w:rsid w:val="00FC4F71"/>
    <w:rsid w:val="00FD09D6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9ACB"/>
  <w15:docId w15:val="{4097699D-7A54-4749-A3B5-07F8E9040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50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4508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B577A1"/>
  </w:style>
  <w:style w:type="paragraph" w:styleId="BalloonText">
    <w:name w:val="Balloon Text"/>
    <w:basedOn w:val="Normal"/>
    <w:link w:val="BalloonTextChar"/>
    <w:uiPriority w:val="99"/>
    <w:semiHidden/>
    <w:unhideWhenUsed/>
    <w:rsid w:val="001826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2616"/>
    <w:rPr>
      <w:rFonts w:ascii="Segoe UI" w:hAnsi="Segoe UI" w:cs="Segoe UI"/>
      <w:sz w:val="18"/>
      <w:szCs w:val="18"/>
    </w:rPr>
  </w:style>
  <w:style w:type="paragraph" w:customStyle="1" w:styleId="Paragrafi">
    <w:name w:val="Paragrafi"/>
    <w:rsid w:val="00182616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styleId="NoSpacing">
    <w:name w:val="No Spacing"/>
    <w:uiPriority w:val="1"/>
    <w:qFormat/>
    <w:rsid w:val="009364D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3D70"/>
  </w:style>
  <w:style w:type="paragraph" w:styleId="Footer">
    <w:name w:val="footer"/>
    <w:basedOn w:val="Normal"/>
    <w:link w:val="FooterChar"/>
    <w:uiPriority w:val="99"/>
    <w:unhideWhenUsed/>
    <w:rsid w:val="00023D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3D70"/>
  </w:style>
  <w:style w:type="character" w:styleId="Hyperlink">
    <w:name w:val="Hyperlink"/>
    <w:basedOn w:val="DefaultParagraphFont"/>
    <w:uiPriority w:val="99"/>
    <w:semiHidden/>
    <w:unhideWhenUsed/>
    <w:rsid w:val="006F0D1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F0D1C"/>
    <w:rPr>
      <w:color w:val="800080"/>
      <w:u w:val="single"/>
    </w:rPr>
  </w:style>
  <w:style w:type="paragraph" w:customStyle="1" w:styleId="font5">
    <w:name w:val="font5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</w:rPr>
  </w:style>
  <w:style w:type="paragraph" w:customStyle="1" w:styleId="font6">
    <w:name w:val="font6"/>
    <w:basedOn w:val="Normal"/>
    <w:rsid w:val="006F0D1C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</w:rPr>
  </w:style>
  <w:style w:type="paragraph" w:customStyle="1" w:styleId="xl65">
    <w:name w:val="xl65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6F0D1C"/>
    <w:pPr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xl68">
    <w:name w:val="xl68"/>
    <w:basedOn w:val="Normal"/>
    <w:rsid w:val="006F0D1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xl70">
    <w:name w:val="xl70"/>
    <w:basedOn w:val="Normal"/>
    <w:rsid w:val="006F0D1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1">
    <w:name w:val="xl71"/>
    <w:basedOn w:val="Normal"/>
    <w:rsid w:val="006F0D1C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24"/>
      <w:szCs w:val="24"/>
    </w:rPr>
  </w:style>
  <w:style w:type="paragraph" w:customStyle="1" w:styleId="xl72">
    <w:name w:val="xl72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3">
    <w:name w:val="xl7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4">
    <w:name w:val="xl7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5">
    <w:name w:val="xl75"/>
    <w:basedOn w:val="Normal"/>
    <w:rsid w:val="006F0D1C"/>
    <w:pPr>
      <w:pBdr>
        <w:top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6">
    <w:name w:val="xl76"/>
    <w:basedOn w:val="Normal"/>
    <w:rsid w:val="006F0D1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7">
    <w:name w:val="xl77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8">
    <w:name w:val="xl78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79">
    <w:name w:val="xl79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0">
    <w:name w:val="xl80"/>
    <w:basedOn w:val="Normal"/>
    <w:rsid w:val="006F0D1C"/>
    <w:pPr>
      <w:pBdr>
        <w:top w:val="single" w:sz="4" w:space="0" w:color="auto"/>
        <w:lef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1">
    <w:name w:val="xl81"/>
    <w:basedOn w:val="Normal"/>
    <w:rsid w:val="006F0D1C"/>
    <w:pPr>
      <w:pBdr>
        <w:top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2">
    <w:name w:val="xl82"/>
    <w:basedOn w:val="Normal"/>
    <w:rsid w:val="006F0D1C"/>
    <w:pPr>
      <w:pBdr>
        <w:top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3">
    <w:name w:val="xl83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4">
    <w:name w:val="xl8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5">
    <w:name w:val="xl8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6">
    <w:name w:val="xl86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7">
    <w:name w:val="xl87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8">
    <w:name w:val="xl88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89">
    <w:name w:val="xl89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0">
    <w:name w:val="xl90"/>
    <w:basedOn w:val="Normal"/>
    <w:rsid w:val="006F0D1C"/>
    <w:pPr>
      <w:pBdr>
        <w:left w:val="single" w:sz="4" w:space="0" w:color="auto"/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1">
    <w:name w:val="xl91"/>
    <w:basedOn w:val="Normal"/>
    <w:rsid w:val="006F0D1C"/>
    <w:pPr>
      <w:pBdr>
        <w:bottom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2">
    <w:name w:val="xl92"/>
    <w:basedOn w:val="Normal"/>
    <w:rsid w:val="006F0D1C"/>
    <w:pPr>
      <w:pBdr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3">
    <w:name w:val="xl93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4">
    <w:name w:val="xl9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5">
    <w:name w:val="xl95"/>
    <w:basedOn w:val="Normal"/>
    <w:rsid w:val="006F0D1C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6">
    <w:name w:val="xl9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7">
    <w:name w:val="xl97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8">
    <w:name w:val="xl9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99">
    <w:name w:val="xl9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0">
    <w:name w:val="xl10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1">
    <w:name w:val="xl10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2">
    <w:name w:val="xl102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3">
    <w:name w:val="xl103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4">
    <w:name w:val="xl104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5">
    <w:name w:val="xl105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6">
    <w:name w:val="xl106"/>
    <w:basedOn w:val="Normal"/>
    <w:rsid w:val="006F0D1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7">
    <w:name w:val="xl10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08">
    <w:name w:val="xl10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09">
    <w:name w:val="xl10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0">
    <w:name w:val="xl11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1">
    <w:name w:val="xl11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2">
    <w:name w:val="xl11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3">
    <w:name w:val="xl11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4">
    <w:name w:val="xl11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5">
    <w:name w:val="xl11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16">
    <w:name w:val="xl11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7">
    <w:name w:val="xl11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18">
    <w:name w:val="xl11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19">
    <w:name w:val="xl11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0">
    <w:name w:val="xl12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1">
    <w:name w:val="xl12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2">
    <w:name w:val="xl12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23">
    <w:name w:val="xl12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4">
    <w:name w:val="xl12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5">
    <w:name w:val="xl12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26">
    <w:name w:val="xl12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7">
    <w:name w:val="xl12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8">
    <w:name w:val="xl12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29">
    <w:name w:val="xl12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0">
    <w:name w:val="xl13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1">
    <w:name w:val="xl13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2">
    <w:name w:val="xl13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3">
    <w:name w:val="xl13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4">
    <w:name w:val="xl13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5">
    <w:name w:val="xl13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6">
    <w:name w:val="xl13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37">
    <w:name w:val="xl13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38">
    <w:name w:val="xl13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39">
    <w:name w:val="xl13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40">
    <w:name w:val="xl140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1">
    <w:name w:val="xl141"/>
    <w:basedOn w:val="Normal"/>
    <w:rsid w:val="006F0D1C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2">
    <w:name w:val="xl14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3">
    <w:name w:val="xl14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2"/>
      <w:szCs w:val="12"/>
    </w:rPr>
  </w:style>
  <w:style w:type="paragraph" w:customStyle="1" w:styleId="xl144">
    <w:name w:val="xl14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5">
    <w:name w:val="xl14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46">
    <w:name w:val="xl14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7">
    <w:name w:val="xl14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8">
    <w:name w:val="xl14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49">
    <w:name w:val="xl14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0">
    <w:name w:val="xl15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1">
    <w:name w:val="xl15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2">
    <w:name w:val="xl152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3">
    <w:name w:val="xl153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4">
    <w:name w:val="xl154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5">
    <w:name w:val="xl155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6">
    <w:name w:val="xl156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57">
    <w:name w:val="xl157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58">
    <w:name w:val="xl158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59">
    <w:name w:val="xl159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2"/>
      <w:szCs w:val="12"/>
    </w:rPr>
  </w:style>
  <w:style w:type="paragraph" w:customStyle="1" w:styleId="xl160">
    <w:name w:val="xl160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1">
    <w:name w:val="xl161"/>
    <w:basedOn w:val="Normal"/>
    <w:rsid w:val="006F0D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2">
    <w:name w:val="xl162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3">
    <w:name w:val="xl163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2"/>
      <w:szCs w:val="12"/>
    </w:rPr>
  </w:style>
  <w:style w:type="paragraph" w:customStyle="1" w:styleId="xl164">
    <w:name w:val="xl164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5">
    <w:name w:val="xl165"/>
    <w:basedOn w:val="Normal"/>
    <w:rsid w:val="006F0D1C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6">
    <w:name w:val="xl166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7">
    <w:name w:val="xl167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8">
    <w:name w:val="xl168"/>
    <w:basedOn w:val="Normal"/>
    <w:rsid w:val="006F0D1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69">
    <w:name w:val="xl169"/>
    <w:basedOn w:val="Normal"/>
    <w:rsid w:val="006F0D1C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xl170">
    <w:name w:val="xl170"/>
    <w:basedOn w:val="Normal"/>
    <w:rsid w:val="006F0D1C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1">
    <w:name w:val="xl171"/>
    <w:basedOn w:val="Normal"/>
    <w:rsid w:val="006F0D1C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2">
    <w:name w:val="xl172"/>
    <w:basedOn w:val="Normal"/>
    <w:rsid w:val="006F0D1C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2"/>
      <w:szCs w:val="12"/>
    </w:rPr>
  </w:style>
  <w:style w:type="paragraph" w:customStyle="1" w:styleId="xl173">
    <w:name w:val="xl173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4">
    <w:name w:val="xl174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5">
    <w:name w:val="xl175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176">
    <w:name w:val="xl176"/>
    <w:basedOn w:val="Normal"/>
    <w:rsid w:val="006F0D1C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b/>
      <w:bCs/>
      <w:color w:val="000000"/>
      <w:sz w:val="12"/>
      <w:szCs w:val="12"/>
    </w:rPr>
  </w:style>
  <w:style w:type="paragraph" w:customStyle="1" w:styleId="xl63">
    <w:name w:val="xl63"/>
    <w:basedOn w:val="Normal"/>
    <w:rsid w:val="00B577A1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  <w:style w:type="paragraph" w:customStyle="1" w:styleId="xl64">
    <w:name w:val="xl64"/>
    <w:basedOn w:val="Normal"/>
    <w:rsid w:val="00B577A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6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33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2023-05-24T10:58:33Z</Data_x0020_e_x0020_Krijimit>
    <Modifikuesi xmlns="0e656187-b300-4fb0-8bf4-3a50f872073c">Eliona.Lloja</Modifikuesi>
    <Data_x0020_e_x0020_Modifikimit xmlns="0e656187-b300-4fb0-8bf4-3a50f872073c">2023-05-24T10:58:33Z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0DA86E634F8344E8903B20A57E989A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8F0CC8-DFF3-469F-ACFB-A2BBAA0492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DE7E599-BE5F-431B-8334-C50ACD454EA5}">
  <ds:schemaRefs>
    <ds:schemaRef ds:uri="http://schemas.microsoft.com/office/2006/metadata/properties"/>
    <ds:schemaRef ds:uri="http://purl.org/dc/terms/"/>
    <ds:schemaRef ds:uri="0e656187-b300-4fb0-8bf4-3a50f872073c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9B49D5D1-7120-4025-B5A5-9E66C40C665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F28497-0AF5-4F5C-9E2A-D054E1E949F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BDE699-E421-471F-9ABE-BA41CD2A0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10</Pages>
  <Words>7773</Words>
  <Characters>44307</Characters>
  <Application>Microsoft Office Word</Application>
  <DocSecurity>0</DocSecurity>
  <Lines>369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/>
  <LinksUpToDate>false</LinksUpToDate>
  <CharactersWithSpaces>51977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Ilirjana Hasanllari</dc:creator>
  <cp:lastModifiedBy>Elona Baci</cp:lastModifiedBy>
  <cp:revision>53</cp:revision>
  <cp:lastPrinted>2022-06-17T13:36:00Z</cp:lastPrinted>
  <dcterms:created xsi:type="dcterms:W3CDTF">2022-10-13T12:29:00Z</dcterms:created>
  <dcterms:modified xsi:type="dcterms:W3CDTF">2023-05-26T09:25:00Z</dcterms:modified>
</cp:coreProperties>
</file>